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3" w:rsidRPr="00B65F13" w:rsidRDefault="00A30604" w:rsidP="00B65F1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3060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63" type="#_x0000_t202" style="position:absolute;left:0;text-align:left;margin-left:216.65pt;margin-top:-41.4pt;width:65.2pt;height:36pt;z-index:-2516567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GOKAIAAGUEAAAOAAAAZHJzL2Uyb0RvYy54bWysVM1u2zAMvg/YOwi6L469pE2NOEWXLsOA&#10;7gdo9wCMJMfCZNGT1NjZ05eS0zTbbkN9EEiR+kh+JL28HlrD9sp5jbbi+WTKmbICpba7iv942Lxb&#10;cOYDWAkGrar4QXl+vXr7Ztl3pSqwQSOVYwRifdl3FW9C6Mos86JRLfgJdsqSsUbXQiDV7TLpoCf0&#10;1mTFdHqR9ehk51Ao7+n2djTyVcKvayXCt7r2KjBTccotpNOlcxvPbLWEcuega7Q4pgH/kUUL2lLQ&#10;E9QtBGCPTv8D1Wrh0GMdJgLbDOtaC5VqoGry6V/V3DfQqVQLkeO7E03+9WDF1/13x7SseJFfcmah&#10;pSY9qCGwDziwIvLTd74kt/uOHMNA19TnVKvv7lD89MziugG7UzfOYd8okJRfHl9mZ09HHB9Btv0X&#10;lBQGHgMmoKF2bSSP6GCETn06nHoTUxF0uSgW+fsLzgSZZvNL6n2KAOXz48758Elhy6JQcUetT+Cw&#10;v/MhJgPls0uM5dFoudHGJOXg18axPdCU0HBJ7Dkz4ANdVnyTvmO0P54Zy/qKX82L+cjHK0C2OtA+&#10;GN1SxdP4xbhQRlY/WpnkANqMMpVk7JHmyOzIcRi2AzlG7rcoD0S4w3HuaU9JaND95qynma+4//UI&#10;TlGxny017SqfzeKSJCWRzJk7t2zPLWAFQVU8cDaK65AWK+Zr8YaaW+tE/Esmx1xpllM/jnsXl+Vc&#10;T14vf4fVEwAAAP//AwBQSwMEFAAGAAgAAAAhAORUeLPgAAAACwEAAA8AAABkcnMvZG93bnJldi54&#10;bWxMj8FOwzAMhu9IvENkJC5oS9bCVnVNp2kCcd7gwi1rvbaicdomWzueHnNiR9uffn9/tplsKy44&#10;+MaRhsVcgUAqXNlQpeHz422WgPDBUGlaR6jhih42+f1dZtLSjbTHyyFUgkPIp0ZDHUKXSumLGq3x&#10;c9ch8e3kBmsCj0Mly8GMHG5bGSm1lNY0xB9q0+GuxuL7cLYa3Ph6tQ57FT19/dj33bbfn6Je68eH&#10;absGEXAK/zD86bM65Ox0dGcqvWg1PMdxzKiGWRJxByZelvEKxJE3C5WAzDN52yH/BQAA//8DAFBL&#10;AQItABQABgAIAAAAIQC2gziS/gAAAOEBAAATAAAAAAAAAAAAAAAAAAAAAABbQ29udGVudF9UeXBl&#10;c10ueG1sUEsBAi0AFAAGAAgAAAAhADj9If/WAAAAlAEAAAsAAAAAAAAAAAAAAAAALwEAAF9yZWxz&#10;Ly5yZWxzUEsBAi0AFAAGAAgAAAAhAGtoUY4oAgAAZQQAAA4AAAAAAAAAAAAAAAAALgIAAGRycy9l&#10;Mm9Eb2MueG1sUEsBAi0AFAAGAAgAAAAhAORUeLPgAAAACwEAAA8AAAAAAAAAAAAAAAAAggQAAGRy&#10;cy9kb3ducmV2LnhtbFBLBQYAAAAABAAEAPMAAACPBQAAAAA=&#10;" strokecolor="white">
            <v:textbox>
              <w:txbxContent>
                <w:p w:rsidR="001F108E" w:rsidRDefault="001F108E"/>
              </w:txbxContent>
            </v:textbox>
            <w10:wrap anchorx="margin"/>
          </v:shape>
        </w:pict>
      </w:r>
      <w:r w:rsidR="00B65F13" w:rsidRPr="00B65F13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คู่มือโครงการส่งเสริมการเกษตร</w:t>
      </w:r>
      <w:r w:rsidR="00B65F13" w:rsidRPr="00B65F13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ประจำปีงบประมาณ พ.ศ. 256</w:t>
      </w:r>
      <w:r w:rsidR="00B65F13" w:rsidRPr="00B65F13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3</w:t>
      </w:r>
    </w:p>
    <w:p w:rsidR="00B65F13" w:rsidRDefault="00B65F13" w:rsidP="00B65F1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</w:t>
      </w:r>
      <w:r w:rsidRPr="00B65F13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เพิ่ม</w:t>
      </w:r>
      <w:r w:rsidRPr="00B65F13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ประสิทธิภาพการผลิตสินค้า</w:t>
      </w:r>
      <w:r w:rsidRPr="00B65F13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เกษตร</w:t>
      </w:r>
      <w:r w:rsidRPr="00B65F13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(ไม้ผล)</w:t>
      </w:r>
    </w:p>
    <w:p w:rsidR="0041164E" w:rsidRPr="00B65F13" w:rsidRDefault="0041164E" w:rsidP="00B65F1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จังหวัดพิจิตร</w:t>
      </w:r>
    </w:p>
    <w:p w:rsid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E7495" w:rsidRPr="00AC61E7" w:rsidRDefault="005E7495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AC61E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 ความเชื่อมโยง</w:t>
      </w:r>
    </w:p>
    <w:p w:rsidR="00AB2EB7" w:rsidRPr="00AC61E7" w:rsidRDefault="00AB2EB7" w:rsidP="00AB2EB7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ยุทธศาสตร์ชาติ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ยุทธศาสตร์ที่ 2 ด้านการสร้างความสามารถในการแข่งขัน</w:t>
      </w:r>
    </w:p>
    <w:p w:rsidR="00AB2EB7" w:rsidRPr="00AC61E7" w:rsidRDefault="00AB2EB7" w:rsidP="00AB2EB7">
      <w:pPr>
        <w:spacing w:after="0" w:line="240" w:lineRule="auto"/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ประเด็นยุทธศาสตร์ชาติ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เกษตรสร้างมูลค่า </w:t>
      </w:r>
    </w:p>
    <w:p w:rsidR="00AB2EB7" w:rsidRPr="00AC61E7" w:rsidRDefault="00AB2EB7" w:rsidP="00AB2EB7">
      <w:pPr>
        <w:spacing w:after="0" w:line="240" w:lineRule="auto"/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ประเด็นยุทธศาสตร์ชาติย่อย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เกษตรปลอดภัย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แผนแม่บท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ภายใต้ยุทธศาสตร์ชาติ </w:t>
      </w:r>
      <w:r w:rsidR="00F543E8"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F543E8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(3) การเกษตร แผนย่อย </w:t>
      </w:r>
      <w:r w:rsidR="00F543E8"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F543E8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เกษตรปลอดภัย</w:t>
      </w:r>
    </w:p>
    <w:p w:rsidR="00DC37C7" w:rsidRPr="00A041FD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แผนพัฒนาเศรษฐกิจและสังคมแห่งชาติ ฉบับที่</w:t>
      </w:r>
      <w:r w:rsidR="00D77F41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12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610C4"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>การสร้า</w:t>
      </w:r>
      <w:r w:rsidR="00DC37C7"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 xml:space="preserve"> </w:t>
      </w:r>
      <w:r w:rsidR="004610C4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</w:t>
      </w:r>
      <w:r w:rsidR="00075B0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</w:t>
      </w:r>
      <w:r w:rsidR="004610C4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เข้มแข็งทางเศรษ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ฐ</w:t>
      </w:r>
      <w:r w:rsidR="004610C4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แผนการปฏิรูปประเทศ ด้านเศรษฐกิจ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1.5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ยุทธศาสตร์การจัดสรรงบประมาณรายจ่ายประจำปีงบประมาณ พ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rtl/>
          <w:cs/>
        </w:rPr>
        <w:t xml:space="preserve">.ศ.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2563 ยุทธศาสตร์ที่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2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rtl/>
          <w:cs/>
        </w:rPr>
        <w:t xml:space="preserve"> ด้านการสร้างความสามารถในการแข่งขัน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2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rtl/>
          <w:cs/>
        </w:rPr>
        <w:t>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1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rtl/>
          <w:cs/>
        </w:rPr>
        <w:t xml:space="preserve">) การพัฒนาภาคการเกษตร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>(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>.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>.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 xml:space="preserve"> (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พัฒนาความเข้มแข็งการผลิตในห่วงโซ่อุตสาหกรรมเกษตร เพื่อเพิ่มประสิทธิภาพการผลิตภาคเกษตรในการสร้างความมั่นคงด้านอาหารและ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   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สร้างมูลค่าเพิ่มให้กับสินค้าเกษตร โดยส่งเสริมการจัดการฐานทรัพยากรทางการเกษตร การพัฒนาระบบฐานข้อมูลสารสนเทศการเกษตร เพื่อนำไปสู่การบริหารจัดการพื้นที่เกษตรกรรมอย่างเหมาะสม สอดคล้องกับแผนที่เกษตรเพื่อการบริหารจัดการเชิงรุก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(Agri – Map)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พัฒนาระบบติดตาม เฝ้าระวังและเตือนภัยสินค้าเกษตรให้มีความแม่นยำ 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ทันกับสถานการณ์ สามารถนำมาใช้ประโยชน์ในการวางแผนการเกษตรโดยใช้ตลาดนำและเพื่อติดตามผลกระทบของราคาอาหารต่อผู้มีรายได้น้อย รวมทั้งศึกษาและพัฒนาฐานข้อมูลเกษตรอัตลักษณ์พื้นถิ่นเกษตรปลอดภัย เกษตรชีวภาพ เกษตรแปรรูป และเกษตรอัจฉริยะ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rtl/>
          <w:cs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กลยุทธ์หน่วยงาน 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ส่งเสริมการผลิตสินค้าเกษตรให้มีคุณภาพได้มาตรฐาน สอดคล้องกับความต้องการของตลาดและสามารถแข่งขันได้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7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นโยบายรัฐบาล ด้านที่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 xml:space="preserve">5 </w:t>
      </w:r>
      <w:r w:rsidR="00AC61E7"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การพัฒนาเศรษฐกิจและการกระจายความสามารถในการแข่งขันของไทย</w:t>
      </w:r>
    </w:p>
    <w:p w:rsidR="00AB2EB7" w:rsidRPr="00AC61E7" w:rsidRDefault="00AB2EB7" w:rsidP="00AB2EB7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1.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8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นโยบายเร่งด่วน ด้านที่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>4</w:t>
      </w:r>
      <w:r w:rsidRPr="00AC61E7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AC61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การให้ความช่วยเหลือเกษตรกรและพัฒนานวัตกรรม</w:t>
      </w:r>
    </w:p>
    <w:p w:rsidR="00AB2EB7" w:rsidRDefault="00AB2EB7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2. หลักการและเหตุผล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ผลไม้เป็นสินค้าเกษตรสำคัญชนิดหนึ่งของประเทศไทย ปัจจุบันมีพื้นที่ปลูกไม้ผลไม่ต่ำกว่า 7.7 ล้านไร่ ผลผลิต </w:t>
      </w:r>
      <w:r w:rsidRPr="00B65F1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1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</w:rPr>
        <w:t>0</w:t>
      </w:r>
      <w:r w:rsidRPr="00B65F1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.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</w:rPr>
        <w:t>81</w:t>
      </w:r>
      <w:r w:rsidRPr="00B65F1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ล้านตัน โดยประเทศไทยเป็นผู้นำการผลิตและการส่งออกผลไม้เมืองร้อนที่สำคัญ และมีชื่อเสียงที่สุดในภูมิภาคอาเซียน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ซึ่งมีมูลค่าการส่งออกเป็นอันดับที่ 1 ในภูมิภาคอาเซียน โดยในปี 25</w:t>
      </w:r>
      <w:r w:rsidRPr="00B65F13">
        <w:rPr>
          <w:rFonts w:ascii="TH SarabunPSK" w:eastAsia="Times New Roman" w:hAnsi="TH SarabunPSK" w:cs="TH SarabunPSK"/>
          <w:sz w:val="32"/>
          <w:szCs w:val="32"/>
        </w:rPr>
        <w:t>61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มีมูลค่าส่งออกผลไม้สดในกลุ่มเศรษฐกิจหลัก</w:t>
      </w:r>
      <w:r w:rsidRPr="00B65F13">
        <w:rPr>
          <w:rFonts w:ascii="TH SarabunPSK" w:eastAsia="Times New Roman" w:hAnsi="TH SarabunPSK" w:cs="TH SarabunPSK" w:hint="cs"/>
          <w:sz w:val="32"/>
          <w:szCs w:val="32"/>
          <w:vertAlign w:val="superscript"/>
          <w:cs/>
        </w:rPr>
        <w:t>1/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ประมาณ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76,700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ล้านบาท โดยผลไม้ที่สำคัญทางเศรษฐกิจในการส่งออกมากที่สุด คือ ทุเรียน (คิดเป็นร้อยละ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46.06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รองลงมาได้แก่ ลำไย (คิดเป็นร้อยละ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37.49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มังคุด (คิดเป็นร้อยละ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9.50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) มะม่วง (คิดเป็นร้อยละ 5.72) เงาะ (คิดเป็นร้อยละ 0.72) ลิ้นจี่ (คิดเป็นร้อยละ 0.45) และลองกอง (คิดเป็นร้อยละ 0.06) ตามลำดับ ซึ่งประเทศไทยที่ไทยส่งออกผลไม้ไป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สาธารณรัฐประชาชนจีนมากที่สุด ซึ่งมากกว่าร้อยละ 50 ของมูลค่าส่งออกผลไม้สดในกลุ่มเศรษฐกิจหลัก (สำนักงานเศรษฐกิจการเกษตร, 256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</w:rPr>
        <w:t>2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)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A041FD" w:rsidRPr="00622626" w:rsidRDefault="00B65F13" w:rsidP="00A041FD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A041FD">
        <w:rPr>
          <w:rFonts w:ascii="TH SarabunPSK" w:hAnsi="TH SarabunPSK" w:cs="TH SarabunPSK" w:hint="cs"/>
          <w:sz w:val="32"/>
          <w:szCs w:val="32"/>
          <w:cs/>
        </w:rPr>
        <w:t xml:space="preserve">สำนักงานเกษตรจังหวัดพิจิตร เป็นหน่วยงานในการขับเคลื่อนการดำเนินงานเพื่อพัฒนาศักยภาพการผลิตผลไม้ที่เปรียบเสมือนต้นน้ำที่มีความสำคัญในการก่อกำเนิดผลไม้คุณภาพดี และเกษตรกรผลิตผลไม้คุณภาพดีออกสู่ตลาด ลดปัญหาราคาผลไม้ตกต่ำในช่วงฤดูกาลผลิตและมุ่งเน้นให้ผู้บริโภคมีความปลอดภัยได้บริโภคอาหารที่มีคุณภาพมาตรฐาน จากเหตุผลและความจำเป็นดังกล่าว สำนักงานเกษตรจังหวัดพิจิตรซึ่งเป็นหน่วยงานที่มีภารกิจในการส่งเสริมและพัฒนาให้เกษตรกรมีความรู้ทักษะและความชำนาญในการเพิ่มประสิทธิภาพการผลิตผลไม้ให้มีคุณภาพดี จึงมีความจำเป็นที่จะต้องพัฒนาเกษตรกรให้สามารถผลิตสินค้าเกษตรที่มีคุณภาพ มีความปลอดภัยและได้มาตรฐาน </w:t>
      </w:r>
      <w:r w:rsidR="00E34B44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A041FD">
        <w:rPr>
          <w:rFonts w:ascii="TH SarabunPSK" w:hAnsi="TH SarabunPSK" w:cs="TH SarabunPSK" w:hint="cs"/>
          <w:sz w:val="32"/>
          <w:szCs w:val="32"/>
          <w:cs/>
        </w:rPr>
        <w:lastRenderedPageBreak/>
        <w:t>ในขณะเดียวกันก็สามารถขยายฐานการส่งออกออกสู่ตลาดต่างประเทศได้ตลอดทั้งปี ดังนั้น จึงได้จัดทำโครงการส่งเสริมประสิทธิภาพการผลิตสินค้าเกษตร (ไม้ผล) ทั้งนี้ เพื่อให้เกิดการพัฒนาการผลิตไม้ผลอย่างยั่งยืน เกษตรกรได้เล็งเห็นความสำคัญของการเพิ่มมูลค่าสินค้าเกษตรไม้ผลต่อไป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.1 เพื่อ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สนับสนุนและส่งเสริมการ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เพิ่มประสิทธิภาพการผลิตไม้ผลตลอดห่วงโซ่อุปทานโดยเฉพาะไม้ผลที่สำคัญทางเศรษฐกิจ </w:t>
      </w: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>1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6 ชนิด ได้แก่ ทุเรียน มังคุด เงาะ ลองกอง ลิ้นจี่ ลำไย มะม่วง ส้มโอ ส้มเขียวหวาน กล้วย มะละกอ มะปรางหวาน/มะยงชิด มะขามหวาน ฝรั่ง น้อยหน่า และสตรอเบอรี่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>3.</w:t>
      </w:r>
      <w:r w:rsidR="00AA38B0">
        <w:rPr>
          <w:rFonts w:ascii="TH SarabunPSK" w:eastAsia="Times New Roman" w:hAnsi="TH SarabunPSK" w:cs="TH SarabunPSK"/>
          <w:sz w:val="32"/>
          <w:szCs w:val="32"/>
        </w:rPr>
        <w:t>2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ส่งเสริมการสร้างมูลค่าเพิ่มเพื่อพัฒนาการตลาดและการประชาสัมพันธ์สร้างแรงกระตุ้นการบริโภคผลไม้ให้มากขึ้น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4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เป้าหมาย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/สถานที่ดำเนินการ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4.1 เป้าหมาย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เกษตรกร จำนวน </w:t>
      </w:r>
      <w:r w:rsidR="00817F32">
        <w:rPr>
          <w:rFonts w:ascii="TH SarabunPSK" w:eastAsia="Times New Roman" w:hAnsi="TH SarabunPSK" w:cs="TH SarabunPSK" w:hint="cs"/>
          <w:sz w:val="32"/>
          <w:szCs w:val="32"/>
          <w:rtl/>
          <w:cs/>
        </w:rPr>
        <w:t>150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ราย ได้รับการส่งเสริม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การพัฒนาความรู้และศักยภาพ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การผลิต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เพื่อเพิ่มประสิทธิภาพการผลิตไม้ผลคุณภาพดีผ่านกระบวนการเรียนรู้แบบมีส่วนร่วมโดยเฉพาะไม้ผลที่สำคัญทางเศรษฐกิจ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>1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6 ชนิด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ได้แก่ ทุเรียน มังคุด เงาะ ลองกอง ลิ้นจี่ ลำไย มะม่วง ส้มโอ ส้มเขียวหวาน กล้วย มะละกอ มะปรางหวาน/มะยงชิด มะขามหวาน ฝรั่ง น้อยหน่า และสตรอเบอรี่</w:t>
      </w:r>
    </w:p>
    <w:p w:rsidR="00AB2EB7" w:rsidRDefault="00AB2EB7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96573" w:rsidRDefault="0009657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B2EB7" w:rsidRDefault="00AB2EB7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>***</w:t>
      </w:r>
      <w:r w:rsidR="00817F3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อำเภอ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สามารถพิจารณาเพิ่มเติมชนิดผลไม้นอกเหนือจากที่กำหนดได้ตามความเหมาะสมตามศักยภาพของพื้นที่ ทั้งนี้ ชนิดผลไม้ และพื้นที่ที่พิจารณาดำเนินการเน้นเพื่อเป็นเป้าหมายเตรียมการเข้าสู่ระบบการส่งเสริมการเกษตรแบบแปลงใหญ่ในอนาคต***</w:t>
      </w:r>
    </w:p>
    <w:p w:rsid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B2EB7" w:rsidRDefault="00A30604" w:rsidP="00AB2EB7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  <w:szCs w:val="24"/>
          <w:vertAlign w:val="superscript"/>
        </w:rPr>
      </w:pPr>
      <w:r w:rsidRPr="00A3060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7" o:spid="_x0000_s1061" type="#_x0000_t32" style="position:absolute;left:0;text-align:left;margin-left:4.6pt;margin-top:7.1pt;width:485.5pt;height:1.3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k8OgIAAGoEAAAOAAAAZHJzL2Uyb0RvYy54bWysVE1v2zAMvQ/YfxB0TxynzkeNOkVhJ7t0&#10;W4B0P0CR5FiYLQqSGicY9t9HKU62bpdhmA8yZZGPj+STHx5PXUuO0joFuqDpeEKJ1ByE0oeCfnnZ&#10;jJaUOM+0YC1oWdCzdPRx9f7dQ29yOYUGWiEtQRDt8t4UtPHe5EnieCM75sZgpMbDGmzHPG7tIRGW&#10;9Yjetcl0MpknPVhhLHDpHH6tLod0FfHrWnL/ua6d9KQtKHLzcbVx3Yc1WT2w/GCZaRQfaLB/YNEx&#10;pTHpDapinpFXq/6A6hS34KD2Yw5dAnWtuIw1YDXp5Ldqdg0zMtaCzXHm1ib3/2D5p+PWEiUKereg&#10;RLMOZ7TzlqlD48mTtdCTErTGPoIl6IL96o3LMazUWxsq5ie9M8/AvzqioWyYPsjI++VsECsNEcmb&#10;kLBxBrPu+48g0Ie9eojNO9W2C5DYFnKKMzrfZiRPnnD8OE/ns+UMR8nxLF2k2SxmYPk12FjnP0jo&#10;SDAK6oZiblWkMRU7PjsfqLH8GhAya9ioto2iaDXpC3o/m85igINWiXAY3Jw97MvWkiMLsorPwOKN&#10;W0CumGsufu7sKvDBj+UWXrWIViOZWA+2Z6q92Eir1cERy0aig3VR1Lf7yf16uV5mo2w6X4+ySVWN&#10;njZlNppv0sWsuqvKskq/B9JpljdKCKkD76u60+zv1DPcs4sub/q+NSh5ix47iWSv70g6zj2M+iKa&#10;PYjz1oamBwmgoKPzcPnCjfl1H71+/iJWPwAAAP//AwBQSwMEFAAGAAgAAAAhAFFHed7eAAAACgEA&#10;AA8AAABkcnMvZG93bnJldi54bWxMj01PwzAMhu9I/IfISNy2dExka2k6DaReJnFgQ+KaNe6HaJyq&#10;ydby7/FOcPTrR68f57vZ9eKKY+g8aVgtExBIlbcdNRo+T+ViCyJEQ9b0nlDDDwbYFfd3ucmsn+gD&#10;r8fYCC6hkBkNbYxDJmWoWnQmLP2AxLvaj85EHsdG2tFMXO56+ZQkSjrTEV9ozYBvLVbfx4vTMK2H&#10;MryW7weUqlanrzgdfL3X+vFh3r+AiDjHPxhu+qwOBTud/YVsEL2GxWrDJOfqOQXBQKrSNYjzLdkq&#10;kEUu/79Q/AIAAP//AwBQSwECLQAUAAYACAAAACEAtoM4kv4AAADhAQAAEwAAAAAAAAAAAAAAAAAA&#10;AAAAW0NvbnRlbnRfVHlwZXNdLnhtbFBLAQItABQABgAIAAAAIQA4/SH/1gAAAJQBAAALAAAAAAAA&#10;AAAAAAAAAC8BAABfcmVscy8ucmVsc1BLAQItABQABgAIAAAAIQAvv7k8OgIAAGoEAAAOAAAAAAAA&#10;AAAAAAAAAC4CAABkcnMvZTJvRG9jLnhtbFBLAQItABQABgAIAAAAIQBRR3ne3gAAAAoBAAAPAAAA&#10;AAAAAAAAAAAAAJQEAABkcnMvZG93bnJldi54bWxQSwUGAAAAAAQABADzAAAAnwUAAAAA&#10;">
            <v:stroke dashstyle="1 1"/>
          </v:shape>
        </w:pict>
      </w:r>
    </w:p>
    <w:p w:rsidR="00AB2EB7" w:rsidRPr="00B65F13" w:rsidRDefault="00AB2EB7" w:rsidP="00AB2EB7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  <w:szCs w:val="24"/>
          <w:cs/>
        </w:rPr>
      </w:pPr>
      <w:r w:rsidRPr="00B65F13">
        <w:rPr>
          <w:rFonts w:ascii="TH SarabunPSK" w:eastAsia="Times New Roman" w:hAnsi="TH SarabunPSK" w:cs="TH SarabunPSK" w:hint="cs"/>
          <w:sz w:val="24"/>
          <w:szCs w:val="24"/>
          <w:vertAlign w:val="superscript"/>
          <w:cs/>
        </w:rPr>
        <w:t xml:space="preserve">1/ </w:t>
      </w:r>
      <w:r w:rsidRPr="00B65F13">
        <w:rPr>
          <w:rFonts w:ascii="TH SarabunPSK" w:eastAsia="Times New Roman" w:hAnsi="TH SarabunPSK" w:cs="TH SarabunPSK" w:hint="cs"/>
          <w:sz w:val="24"/>
          <w:szCs w:val="24"/>
          <w:cs/>
        </w:rPr>
        <w:t>ผลไม้ในกลุ่มเศรษฐกิจหลัก ได้แก่ ลำไย ทุเรียน มังคุด เงาะ ลิ้นจี่ ลองกอง มะม่วง</w:t>
      </w:r>
    </w:p>
    <w:p w:rsidR="00AB2EB7" w:rsidRDefault="00AB2EB7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17F32" w:rsidRDefault="00817F32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97E24" w:rsidRDefault="00897E24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77835" w:rsidRDefault="00D77835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50604" w:rsidRDefault="00850604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50604" w:rsidRDefault="00850604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17F32" w:rsidRDefault="00817F32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4.2 สถานที่ดำเนินการ 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ดังนี้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W w:w="8419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816"/>
        <w:gridCol w:w="1549"/>
        <w:gridCol w:w="1925"/>
        <w:gridCol w:w="1720"/>
      </w:tblGrid>
      <w:tr w:rsidR="00B65F13" w:rsidRPr="00296441" w:rsidTr="00793734">
        <w:trPr>
          <w:tblHeader/>
        </w:trPr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อำเภอ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จำนวนเกษตรกร (ราย)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รวมเกษตรกร (ราย)</w:t>
            </w:r>
          </w:p>
        </w:tc>
      </w:tr>
      <w:tr w:rsidR="00817F32" w:rsidRPr="00296441" w:rsidTr="00817F32">
        <w:trPr>
          <w:tblHeader/>
        </w:trPr>
        <w:tc>
          <w:tcPr>
            <w:tcW w:w="84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B65F13" w:rsidRDefault="00817F32" w:rsidP="00817F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  <w:r w:rsidRPr="00817F3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เพิ่ม</w:t>
            </w:r>
            <w:r w:rsidRPr="00817F3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ประสิทธิภาพการผลิตสินค้า</w:t>
            </w:r>
            <w:r w:rsidRPr="00817F3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เกษตร</w:t>
            </w:r>
            <w:r w:rsidRPr="00817F3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(ไม้ผล)</w:t>
            </w:r>
          </w:p>
        </w:tc>
      </w:tr>
      <w:tr w:rsidR="00817F32" w:rsidRPr="00296441" w:rsidTr="00817F32">
        <w:trPr>
          <w:tblHeader/>
        </w:trPr>
        <w:tc>
          <w:tcPr>
            <w:tcW w:w="84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817F32" w:rsidRDefault="00817F32" w:rsidP="00817F3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1. พัฒนาการผลิตไม้ผลคุณภาพดีโดยการจัดกระบวนการเรียนรู้แบบมีส่วนร่วม</w:t>
            </w:r>
          </w:p>
        </w:tc>
      </w:tr>
      <w:tr w:rsidR="00817F32" w:rsidRPr="00296441" w:rsidTr="00817F32">
        <w:trPr>
          <w:tblHeader/>
        </w:trPr>
        <w:tc>
          <w:tcPr>
            <w:tcW w:w="84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817F32" w:rsidRDefault="00817F32" w:rsidP="00817F3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1.1 อบรมเกษตรกร</w:t>
            </w:r>
          </w:p>
        </w:tc>
      </w:tr>
      <w:tr w:rsidR="00B65F13" w:rsidRPr="00296441" w:rsidTr="00B65F13"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พิจิตร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โพทะเล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65F1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817F3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</w:tr>
      <w:tr w:rsidR="00B65F13" w:rsidRPr="00296441" w:rsidTr="00B65F13"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15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ตะพานหิน</w:t>
            </w:r>
          </w:p>
        </w:tc>
        <w:tc>
          <w:tcPr>
            <w:tcW w:w="19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B65F13" w:rsidRPr="00296441" w:rsidTr="00B65F13"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154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บางมูลนาก</w:t>
            </w:r>
          </w:p>
        </w:tc>
        <w:tc>
          <w:tcPr>
            <w:tcW w:w="192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B65F13" w:rsidRPr="00296441" w:rsidTr="00B65F13"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154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สากเหล็ก</w:t>
            </w:r>
          </w:p>
        </w:tc>
        <w:tc>
          <w:tcPr>
            <w:tcW w:w="192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B65F13" w:rsidRPr="00296441" w:rsidTr="00817F32">
        <w:tc>
          <w:tcPr>
            <w:tcW w:w="24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154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ดงเจริญ</w:t>
            </w:r>
          </w:p>
        </w:tc>
        <w:tc>
          <w:tcPr>
            <w:tcW w:w="192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817F32" w:rsidRDefault="00817F32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7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817F32" w:rsidRPr="00296441" w:rsidTr="00817F32">
        <w:tc>
          <w:tcPr>
            <w:tcW w:w="8419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817F32" w:rsidRDefault="00817F32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1.2 จัดทำแปลงต้นแบบ</w:t>
            </w:r>
          </w:p>
        </w:tc>
      </w:tr>
      <w:tr w:rsidR="00817F32" w:rsidRPr="00296441" w:rsidTr="00817F32"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817F32" w:rsidRDefault="00817F32" w:rsidP="00817F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17F3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พิจิตร</w:t>
            </w:r>
          </w:p>
        </w:tc>
        <w:tc>
          <w:tcPr>
            <w:tcW w:w="236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817F32" w:rsidRDefault="00817F32" w:rsidP="00817F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อำเภอโพทะเล</w:t>
            </w:r>
          </w:p>
        </w:tc>
        <w:tc>
          <w:tcPr>
            <w:tcW w:w="36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7F32" w:rsidRPr="00B65F13" w:rsidRDefault="00817F32" w:rsidP="00817F3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 แปลง</w:t>
            </w:r>
          </w:p>
        </w:tc>
      </w:tr>
    </w:tbl>
    <w:p w:rsidR="00897E24" w:rsidRDefault="00897E24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897E24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เกษตรกรผู้ปลูกไม้ผลควรเป็นไม้ผลชนิดเดียวกันที่ปลูกอยู่ในบริเวณเดียวกันหรือใกล้เคียง อนาคตสามารถพัฒนาไปเป็นแปลงใหญ่ได้</w:t>
      </w:r>
    </w:p>
    <w:p w:rsid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B65F13" w:rsidP="00B65F13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กิจกรรม และวิธีการดำเนินงาน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.1 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พัฒนาการผลิตไม้ผลคุณภาพดีโดยการจัดกระบวนการเรียนรู้แบบมีส่วนร่วม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   5.1.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 อบรมเกษตรกร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พัฒนาความรู้ตามความต้องการ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โดยมีการวิเคราะห์ประเด็นปัญหาที่ผ่านมา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โดยเกษตรกรมีส่วนร่วมเพื่อเพิ่มประสิทธิภาพการผลิตไม้ผลให้มีคุณภาพดีโดยมีประเด็นปัญหาตรงกับความต้องการ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ของเกษตรกร ดำเนินการโดย</w:t>
      </w:r>
      <w:r w:rsidRPr="00B65F13">
        <w:rPr>
          <w:rFonts w:ascii="TH SarabunPSK" w:eastAsia="Times New Roman" w:hAnsi="TH SarabunPSK" w:cs="TH SarabunPSK" w:hint="cs"/>
          <w:i/>
          <w:iCs/>
          <w:sz w:val="32"/>
          <w:szCs w:val="32"/>
          <w:u w:val="single"/>
          <w:cs/>
        </w:rPr>
        <w:t>สำนักงานเกษตรอำเภอ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 w:rsidRPr="00B65F13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วิธีการดำเนินงาน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มีดังนี้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1)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คัดเลือกสถาบันเกษตร </w:t>
      </w:r>
      <w:r w:rsidRPr="00B65F13">
        <w:rPr>
          <w:rFonts w:ascii="TH SarabunPSK" w:eastAsia="Times New Roman" w:hAnsi="TH SarabunPSK" w:cs="TH SarabunPSK" w:hint="cs"/>
          <w:sz w:val="32"/>
          <w:szCs w:val="32"/>
          <w:rtl/>
          <w:cs/>
        </w:rPr>
        <w:t>(กลุ่มเกษตรกรหรือสหกรณ์) วิสาหกิจชุมชน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กลุ่มปรับปรุงคุณภาพ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ไม้ผลที่มีศักยภาพการผลิตไม้ผลที่สำคัญทางเศรษฐกิจ ภายใน 16 ชนิด ได้แก่ ทุเรียน มังคุด เงาะ ลองกอง ลิ้นจี่ ลำไย มะม่วง ส้มโอ ส้มเขียวหวาน กล้วย มะละกอ มะปรางหวาน/มะยงชิด มะขามหวาน ฝรั่ง น้อยหน่า และสตรอเบอรี่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หรือชนิดผลไม้อื่นๆ นอกเหนือจากที่กำหนดได้ตามความเหมาะสมตามศักยภาพของพื้นที่ซึ่งควรเป็นเป้าหมาย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เพื่อเตรียมการเข้าสู่การส่งเสริมตามระบบแบบแปลงใหญ่ได้ในอนาคตต่อไป ซึ่งในกรณีนี้</w:t>
      </w:r>
      <w:r w:rsidR="00817F32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อำเภอ</w:t>
      </w:r>
      <w:r w:rsidRPr="00B65F13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ต้องแจ้งให้</w:t>
      </w:r>
      <w:r w:rsidR="00817F32">
        <w:rPr>
          <w:rFonts w:ascii="TH SarabunPSK" w:eastAsia="Times New Roman" w:hAnsi="TH SarabunPSK" w:cs="TH SarabunPSK" w:hint="cs"/>
          <w:b/>
          <w:bCs/>
          <w:spacing w:val="-6"/>
          <w:sz w:val="32"/>
          <w:szCs w:val="32"/>
          <w:cs/>
        </w:rPr>
        <w:t>สำนักงานเกษตรจังหวัดพิจิตร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ทราบ </w:t>
      </w:r>
      <w:r w:rsidRPr="00817F32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เกษตรกรผู้เข้าร่วมโครงการนี้ต้องไม่ใช่เป้าหมายเดียวกับเกษตรกรแปลงใหญ่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ทั้งนี้ แต่ละกลุ่มควรมีสมาชิกไม่น้อยกว่า 30 คน</w:t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หากมีผู้เข้าร่วมโครงการไม่ครบตามเป้าหมายที่กำหนด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เนื่องจากพบว่ามีสาเหตุมาจาก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เกษตรกรยังไม่มีการรวมกลุ่มให้จังหวัดจัดตั้งเป็นกลุ่มปรับปรุงคุณภาพหรือวิสาหกิจชุมชน โดยมีคณะกรรมการบริหารกลุ่ม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ที่ถูกต้อง โดยกำหนดให้กลุ่มที่ตั้งใหม่ควรมีสมาชิกไม่น้อยกว่า 30 คน/กลุ่ม ซึ่ง</w:t>
      </w:r>
      <w:r w:rsidRPr="00D77835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เกษตรกรที่คัดเลือกควรมีพื้นที่การผลิตติดต่อกันซึ่งจะสะดวกต่อการบริหารจัดการ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ทั้งด้านการผลิต การตลาด การถ่ายทอดเทคโนโลยี และการตรวจเยี่ยมให้คำแนะนำ</w:t>
      </w:r>
    </w:p>
    <w:p w:rsidR="00B65F13" w:rsidRDefault="00B65F13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rtl/>
          <w:cs/>
        </w:rPr>
        <w:t>2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) จัดทำทะเบียนเกษตรกรที่ได้รับการคัดเลือกเข้าร่วมโครงการโดยได้ดำเนินการจัดตั้งเป็นกลุ่มเรียบร้อยแล้วตาม</w:t>
      </w:r>
      <w:r w:rsidRPr="00B65F13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u w:val="single"/>
          <w:cs/>
        </w:rPr>
        <w:t>เอกสารแนบที่</w:t>
      </w:r>
      <w:r w:rsidRPr="00B65F13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u w:val="single"/>
          <w:rtl/>
          <w:cs/>
        </w:rPr>
        <w:t xml:space="preserve"> 1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ในภาคผนวก และส่งให้</w:t>
      </w:r>
      <w:r w:rsidR="00D77835">
        <w:rPr>
          <w:rFonts w:ascii="TH SarabunPSK" w:eastAsia="Times New Roman" w:hAnsi="TH SarabunPSK" w:cs="TH SarabunPSK" w:hint="cs"/>
          <w:sz w:val="32"/>
          <w:szCs w:val="32"/>
          <w:cs/>
        </w:rPr>
        <w:t>สำนักงานเกษตรจังหวัดพิจิตร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ภายในเดือนมีนาคม 2563</w:t>
      </w:r>
    </w:p>
    <w:p w:rsidR="0004591B" w:rsidRDefault="0004591B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04591B" w:rsidRPr="00B65F13" w:rsidRDefault="0004591B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3) ดำเนินการจัดอบรมเกษตรกรตามประเด็นความต้องการของเกษตรกรเพื่อพัฒนาความรู้ในการเพิ่มประสิทธิภาพการผลิตไม้ผล จำนวน 1 ครั้ง 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โดยรัฐสนับสนุนค่าใช้จ่าย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ในการอบรม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rtl/>
          <w:cs/>
        </w:rPr>
        <w:t>350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บาท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/ราย/ครั้ง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ทั้งนี้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ต้องดำเนินการให้แล้วเสร็จในไตรมาสที่ 1 ร้อยละ 60 ของเป้าหมายเกษตรกรที่ได้รับ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โดยมีตัวอย่าง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ประเด็น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หลักสูตร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อบรม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รายละเอียดตาม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ภาคผนวก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ที่แนบ</w:t>
      </w:r>
    </w:p>
    <w:p w:rsidR="00B65F13" w:rsidRPr="00CD1E33" w:rsidRDefault="00B65F13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>4) กรณีสถาบันเกษตรกร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(วิสาหกิจชุมชน สหกรณ์ กลุ่มปรับปรุงคุณภาพ)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หรือกลุ่มเกษตรกร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Pr="00CD1E33">
        <w:rPr>
          <w:rFonts w:ascii="TH SarabunPSK" w:eastAsia="Times New Roman" w:hAnsi="TH SarabunPSK" w:cs="TH SarabunPSK"/>
          <w:sz w:val="32"/>
          <w:szCs w:val="32"/>
          <w:cs/>
        </w:rPr>
        <w:t>ที่จัดตั้งใหม่ที่ได้รับการคัดเลือกเข้าร่วมโครงการมีการดำเนินการผลิตไม้ผลตามที่ระบุไว้ในโครงการมากกว่า 1 ชนิด</w:t>
      </w:r>
      <w:r w:rsidRPr="00CD1E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สามารถเข้ารับการอบรมซ้ำได้แต่ต้องไม่เกินรายละ 2 หลักสูตร</w:t>
      </w:r>
    </w:p>
    <w:p w:rsidR="0004591B" w:rsidRPr="00CD1E33" w:rsidRDefault="0004591B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04591B" w:rsidRPr="00CD1E33" w:rsidRDefault="0004591B" w:rsidP="000459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1E3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ค่าใช้จ่ายในการเนินงาน รายละ </w:t>
      </w:r>
      <w:r w:rsidRPr="00CD1E33">
        <w:rPr>
          <w:rFonts w:ascii="TH SarabunPSK" w:hAnsi="TH SarabunPSK" w:cs="TH SarabunPSK"/>
          <w:b/>
          <w:bCs/>
          <w:sz w:val="32"/>
          <w:szCs w:val="32"/>
        </w:rPr>
        <w:t>350</w:t>
      </w:r>
      <w:r w:rsidRPr="00CD1E33">
        <w:rPr>
          <w:rFonts w:ascii="TH SarabunPSK" w:hAnsi="TH SarabunPSK" w:cs="TH SarabunPSK"/>
          <w:b/>
          <w:bCs/>
          <w:sz w:val="32"/>
          <w:szCs w:val="32"/>
          <w:cs/>
        </w:rPr>
        <w:t xml:space="preserve"> บาท รายละเอียดดังนี้</w:t>
      </w:r>
    </w:p>
    <w:p w:rsidR="0004591B" w:rsidRPr="00CD1E33" w:rsidRDefault="0004591B" w:rsidP="000459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1E33">
        <w:rPr>
          <w:rFonts w:ascii="TH SarabunPSK" w:hAnsi="TH SarabunPSK" w:cs="TH SarabunPSK"/>
          <w:sz w:val="32"/>
          <w:szCs w:val="32"/>
        </w:rPr>
        <w:tab/>
      </w:r>
      <w:r w:rsidRPr="00CD1E3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ค่าอาหารกลางวันมื้อละ </w:t>
      </w:r>
      <w:r w:rsidRPr="00CD1E33">
        <w:rPr>
          <w:rFonts w:ascii="TH SarabunPSK" w:hAnsi="TH SarabunPSK" w:cs="TH SarabunPSK"/>
          <w:sz w:val="32"/>
          <w:szCs w:val="32"/>
        </w:rPr>
        <w:t>100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บาท รวม </w:t>
      </w:r>
      <w:r w:rsidRPr="00CD1E33">
        <w:rPr>
          <w:rFonts w:ascii="TH SarabunPSK" w:hAnsi="TH SarabunPSK" w:cs="TH SarabunPSK"/>
          <w:sz w:val="32"/>
          <w:szCs w:val="32"/>
        </w:rPr>
        <w:t>1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ครั้ง เป็นเงิน </w:t>
      </w:r>
      <w:r w:rsidRPr="00CD1E33">
        <w:rPr>
          <w:rFonts w:ascii="TH SarabunPSK" w:hAnsi="TH SarabunPSK" w:cs="TH SarabunPSK"/>
          <w:sz w:val="32"/>
          <w:szCs w:val="32"/>
        </w:rPr>
        <w:t>100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04591B" w:rsidRPr="00CD1E33" w:rsidRDefault="0004591B" w:rsidP="000459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1E33">
        <w:rPr>
          <w:rFonts w:ascii="TH SarabunPSK" w:hAnsi="TH SarabunPSK" w:cs="TH SarabunPSK"/>
          <w:sz w:val="32"/>
          <w:szCs w:val="32"/>
        </w:rPr>
        <w:tab/>
      </w:r>
      <w:r w:rsidRPr="00CD1E33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ค่าอาหารว่างและเครื่องดื่มมื้อละ </w:t>
      </w:r>
      <w:r w:rsidRPr="00CD1E33">
        <w:rPr>
          <w:rFonts w:ascii="TH SarabunPSK" w:hAnsi="TH SarabunPSK" w:cs="TH SarabunPSK"/>
          <w:sz w:val="32"/>
          <w:szCs w:val="32"/>
        </w:rPr>
        <w:t>25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บาท รวม </w:t>
      </w:r>
      <w:r w:rsidRPr="00CD1E33">
        <w:rPr>
          <w:rFonts w:ascii="TH SarabunPSK" w:hAnsi="TH SarabunPSK" w:cs="TH SarabunPSK"/>
          <w:sz w:val="32"/>
          <w:szCs w:val="32"/>
        </w:rPr>
        <w:t>2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มื้อ เป็นเงิน </w:t>
      </w:r>
      <w:r w:rsidRPr="00CD1E33">
        <w:rPr>
          <w:rFonts w:ascii="TH SarabunPSK" w:hAnsi="TH SarabunPSK" w:cs="TH SarabunPSK"/>
          <w:sz w:val="32"/>
          <w:szCs w:val="32"/>
        </w:rPr>
        <w:t>50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04591B" w:rsidRPr="00CD1E33" w:rsidRDefault="0004591B" w:rsidP="0004591B">
      <w:pPr>
        <w:spacing w:after="0" w:line="240" w:lineRule="auto"/>
        <w:rPr>
          <w:rFonts w:ascii="TH SarabunPSK" w:hAnsi="TH SarabunPSK" w:cs="TH SarabunPSK"/>
          <w:spacing w:val="-10"/>
          <w:sz w:val="32"/>
          <w:szCs w:val="32"/>
        </w:rPr>
      </w:pPr>
      <w:r w:rsidRPr="00CD1E33">
        <w:rPr>
          <w:rFonts w:ascii="TH SarabunPSK" w:hAnsi="TH SarabunPSK" w:cs="TH SarabunPSK"/>
          <w:spacing w:val="-10"/>
          <w:sz w:val="32"/>
          <w:szCs w:val="32"/>
        </w:rPr>
        <w:tab/>
      </w:r>
      <w:r w:rsidRPr="00CD1E33">
        <w:rPr>
          <w:rFonts w:ascii="TH SarabunPSK" w:hAnsi="TH SarabunPSK" w:cs="TH SarabunPSK"/>
          <w:spacing w:val="-10"/>
          <w:sz w:val="32"/>
          <w:szCs w:val="32"/>
        </w:rPr>
        <w:tab/>
        <w:t xml:space="preserve">3. </w:t>
      </w:r>
      <w:r w:rsidRPr="00CD1E33">
        <w:rPr>
          <w:rFonts w:ascii="TH SarabunPSK" w:hAnsi="TH SarabunPSK" w:cs="TH SarabunPSK"/>
          <w:spacing w:val="-10"/>
          <w:sz w:val="32"/>
          <w:szCs w:val="32"/>
          <w:cs/>
        </w:rPr>
        <w:t xml:space="preserve">งบประมาณส่วนที่เหลือเป็นค่าใช้จ่ายอื่นๆ เช่น ค่าวัสดุจัดอบรม ค่าวิทยากร และค่าถ่ายเอกสาร เป็นต้น </w:t>
      </w:r>
    </w:p>
    <w:p w:rsidR="0004591B" w:rsidRPr="00B65F13" w:rsidRDefault="0004591B" w:rsidP="00B65F13">
      <w:pPr>
        <w:tabs>
          <w:tab w:val="left" w:pos="-1985"/>
          <w:tab w:val="left" w:pos="156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</w:rPr>
        <w:tab/>
        <w:t>5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รายงานผลการดำเนินงานตามระบบ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e-project</w:t>
      </w:r>
    </w:p>
    <w:p w:rsidR="00B65F13" w:rsidRPr="00B65F13" w:rsidRDefault="00A30604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30604">
        <w:rPr>
          <w:noProof/>
        </w:rPr>
        <w:pict>
          <v:shape id="Text Box 36" o:spid="_x0000_s1060" type="#_x0000_t202" style="position:absolute;margin-left:4452.3pt;margin-top:1.9pt;width:486.35pt;height:110.7pt;z-index:25162700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5GdLwIAAFoEAAAOAAAAZHJzL2Uyb0RvYy54bWysVNtu2zAMfR+wfxD0vthOk7Q14hRdugwD&#10;ugvQ7gNkWY6FSaImKbGzry8lp2nQbS/D/CCIInV0eEh6eTNoRfbCeQmmosUkp0QYDo0024p+f9y8&#10;u6LEB2YapsCIih6Epzert2+WvS3FFDpQjXAEQYwve1vRLgRbZpnnndDMT8AKg84WnGYBTbfNGsd6&#10;RNcqm+b5IuvBNdYBF97j6d3opKuE37aCh69t60UgqqLILaTVpbWOa7ZasnLrmO0kP9Jg/8BCM2nw&#10;0RPUHQuM7Jz8DUpL7sBDGyYcdAZtK7lIOWA2Rf4qm4eOWZFyQXG8Pcnk/x8s/7L/5ohsKnqxoMQw&#10;jTV6FEMg72EgeIT69NaXGPZgMTAMeI51Trl6ew/8hycG1h0zW3HrHPSdYA3yK+LN7OzqiOMjSN1/&#10;hgbfYbsACWhonY7ioRwE0bFOh1NtIheOh4vicjEvLijh6Ctm+aLIE7uMlc/XrfPhowBN4qaiDouf&#10;4Nn+3odIh5XPIfE1D0o2G6lUMty2XitH9gwbZZO+lMGrMGVIX9Hr+XQ+KvBXiDx9f4LQMmDHK6kr&#10;enUKYmXU7YNpUj8GJtW4R8rKHIWM2o0qhqEeUs2SylHkGpoDKutgbHAcSNx04H5R0mNzV9T/3DEn&#10;KFGfDFbnupjN4jQkYza/nKLhzj31uYcZjlAVDZSM23UYJ2hnndx2+NLYDwZusaKtTFq/sDrSxwZO&#10;JTgOW5yQcztFvfwSVk8AAAD//wMAUEsDBBQABgAIAAAAIQA1V3hX3QAAAAYBAAAPAAAAZHJzL2Rv&#10;d25yZXYueG1sTM/BTsMwDAbgOxLvEBmJC2IpGaxbqTshJBC7wUBwzRqvrUic0mRdeXvCCY7Wb/3+&#10;XK4nZ8VIQ+g8I1zNMhDEtTcdNwhvrw+XSxAhajbaeiaEbwqwrk5PSl0Yf+QXGrexEamEQ6ER2hj7&#10;QspQt+R0mPmeOGV7Pzgd0zg00gz6mMqdlSrLFtLpjtOFVvd031L9uT04hOX10/gRNvPn93qxt6t4&#10;kY+PXwPi+dl0dwsi0hT/luGXn+hQJdPOH9gEYRHSIxFhnvgpXOUqB7FDUOpGgaxK+Z9f/QAAAP//&#10;AwBQSwECLQAUAAYACAAAACEAtoM4kv4AAADhAQAAEwAAAAAAAAAAAAAAAAAAAAAAW0NvbnRlbnRf&#10;VHlwZXNdLnhtbFBLAQItABQABgAIAAAAIQA4/SH/1gAAAJQBAAALAAAAAAAAAAAAAAAAAC8BAABf&#10;cmVscy8ucmVsc1BLAQItABQABgAIAAAAIQDfC5GdLwIAAFoEAAAOAAAAAAAAAAAAAAAAAC4CAABk&#10;cnMvZTJvRG9jLnhtbFBLAQItABQABgAIAAAAIQA1V3hX3QAAAAYBAAAPAAAAAAAAAAAAAAAAAIkE&#10;AABkcnMvZG93bnJldi54bWxQSwUGAAAAAAQABADzAAAAkwUAAAAA&#10;">
            <v:textbox>
              <w:txbxContent>
                <w:p w:rsidR="001F108E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5314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สรุปผลงาน </w:t>
                  </w:r>
                  <w:r w:rsidRPr="00E5314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(output)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ที่ได้จากกิจกรรม 5.1.1 คือ</w:t>
                  </w:r>
                </w:p>
                <w:p w:rsidR="001F108E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1) ทะเบียนกลุ่มเกษตรกรผู้เข้าร่วมโครงการ</w:t>
                  </w:r>
                </w:p>
                <w:p w:rsidR="001F108E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2) เนื้อหาหลักสูตรในการอบรมและดูงานจากการประเมินผล</w:t>
                  </w:r>
                  <w:r w:rsidRPr="000214A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เกษตรกรในการนำความรู้ที่ได้รับจากการถ่ายทอดเทคโนโลยีไปปฏิบัติในแปลงปลูกของตนเอง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1B5FD1">
                    <w:rPr>
                      <w:rFonts w:ascii="TH SarabunPSK" w:hAnsi="TH SarabunPSK" w:cs="TH SarabunPSK" w:hint="cs"/>
                      <w:b/>
                      <w:bCs/>
                      <w:i/>
                      <w:iCs/>
                      <w:sz w:val="32"/>
                      <w:szCs w:val="32"/>
                      <w:u w:val="single"/>
                      <w:cs/>
                    </w:rPr>
                    <w:t>เอกสารแนบที่ 2</w:t>
                  </w:r>
                </w:p>
                <w:p w:rsidR="001F108E" w:rsidRPr="00FB2FB0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  <w:r w:rsidRPr="00FB2FB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 รายงาน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FB2FB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ตามระบบ </w:t>
                  </w:r>
                  <w:r w:rsidRPr="00FB2FB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e-project</w:t>
                  </w:r>
                </w:p>
              </w:txbxContent>
            </v:textbox>
            <w10:wrap anchorx="margin"/>
          </v:shape>
        </w:pict>
      </w: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tabs>
          <w:tab w:val="left" w:pos="-1985"/>
          <w:tab w:val="left" w:pos="156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   5.1.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 จัดทำแปลงต้นแบบเพื่อการเรียนรู้ในการเพิ่มประสิทธิภาพการผลิตไม้ผล</w:t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ดำเนินการโดย</w:t>
      </w:r>
      <w:r w:rsidRPr="00B65F13">
        <w:rPr>
          <w:rFonts w:ascii="TH SarabunPSK" w:eastAsia="Times New Roman" w:hAnsi="TH SarabunPSK" w:cs="TH SarabunPSK" w:hint="cs"/>
          <w:i/>
          <w:iCs/>
          <w:sz w:val="32"/>
          <w:szCs w:val="32"/>
          <w:u w:val="single"/>
          <w:cs/>
        </w:rPr>
        <w:t>สำนักงานเกษตรอำเภอ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 w:rsidRPr="00B65F13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วิธีการดำเนินงาน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มีดังนี้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1) คัดเลือกพื้นที่ที่จะจัดทำแปลงเรียนรู้เพื่อเพิ่มประสิทธิภาพการผลิตไม้ผลคุณภาพดีโดยมีหลักเกณฑ์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ในการคัดเลือก ดังนี้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 xml:space="preserve">                        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 w:hint="cs"/>
          <w:spacing w:val="4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/>
          <w:spacing w:val="4"/>
          <w:sz w:val="32"/>
          <w:szCs w:val="32"/>
          <w:rtl/>
          <w:cs/>
        </w:rPr>
        <w:t>1.1</w:t>
      </w:r>
      <w:r w:rsidRPr="00B65F13">
        <w:rPr>
          <w:rFonts w:ascii="TH SarabunPSK" w:eastAsia="Times New Roman" w:hAnsi="TH SarabunPSK" w:cs="TH SarabunPSK" w:hint="cs"/>
          <w:spacing w:val="4"/>
          <w:sz w:val="32"/>
          <w:szCs w:val="32"/>
          <w:cs/>
        </w:rPr>
        <w:t xml:space="preserve">) </w:t>
      </w:r>
      <w:r w:rsidRPr="00B65F13">
        <w:rPr>
          <w:rFonts w:ascii="TH SarabunPSK" w:eastAsia="Times New Roman" w:hAnsi="TH SarabunPSK" w:cs="TH SarabunPSK"/>
          <w:spacing w:val="4"/>
          <w:sz w:val="32"/>
          <w:szCs w:val="32"/>
          <w:cs/>
        </w:rPr>
        <w:t>เป็นสถานที่ซึ่งเคยหรือยังคงเป็นจุดสาธิตศูนย์เรียนรู้การเพิ่มประสิทธิภาพการผลิตไม้ผล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ในปัจจุบัน หรือ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เป็น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ที่ปลูกไม้ผลอย่างใดอย่างหนึ่ง กรณีไม่มีให้คัดเลือก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อาจ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เป็นสถานที่ใหม่ที่เป็นแปลงของสมาชิกที่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เข้าร่วม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โครงการและ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มีความพร้อมสามารถขยายผลสู่แ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ปลง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ใหญ่ได้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ในอนาคตต่อไป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1.2)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พื้นที่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สวน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ควรมีขนาดไม่ต่ำกว่า </w:t>
      </w:r>
      <w:r w:rsidRPr="00B65F13">
        <w:rPr>
          <w:rFonts w:ascii="TH SarabunPSK" w:eastAsia="Times New Roman" w:hAnsi="TH SarabunPSK" w:cs="TH SarabunPSK"/>
          <w:sz w:val="32"/>
          <w:szCs w:val="32"/>
        </w:rPr>
        <w:t>5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ไร่</w:t>
      </w:r>
    </w:p>
    <w:p w:rsidR="00B65F13" w:rsidRPr="00B65F13" w:rsidRDefault="0046524D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</w:t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1.3) </w:t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เป็นพื้นที่ที่ปลูกไม้ผลที่ให้ผลผลิตต่อเนื่องกันไม่ต่ำกว่า </w:t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>2 ฤดูกาลผลิต</w:t>
      </w:r>
    </w:p>
    <w:p w:rsidR="00B65F13" w:rsidRPr="00B65F13" w:rsidRDefault="0046524D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</w:t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1.4) </w:t>
      </w:r>
      <w:r w:rsidR="00B65F13"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มีแหล่งน้ำตามธรรมชาติ หรือมีระบบการให้น้ำที่เพียงพอสำหรับใช้ในการผลิตไม้ผลคุณภาพดี</w:t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>ตลอดฤดูกา</w:t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ล</w:t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>ผลิต โดยเฉพาะอย่างยิ่งในช่วงหลังออกดอก ติดผล จนถึงเก็บเกี่ยวผลผลิต</w:t>
      </w:r>
    </w:p>
    <w:p w:rsidR="00B65F13" w:rsidRPr="00B65F13" w:rsidRDefault="0046524D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4"/>
          <w:sz w:val="32"/>
          <w:szCs w:val="32"/>
          <w:cs/>
        </w:rPr>
        <w:t xml:space="preserve">                       </w:t>
      </w:r>
      <w:r w:rsidR="00B65F13" w:rsidRPr="00B65F13">
        <w:rPr>
          <w:rFonts w:ascii="TH SarabunPSK" w:eastAsia="Times New Roman" w:hAnsi="TH SarabunPSK" w:cs="TH SarabunPSK" w:hint="cs"/>
          <w:spacing w:val="4"/>
          <w:sz w:val="32"/>
          <w:szCs w:val="32"/>
          <w:cs/>
        </w:rPr>
        <w:t xml:space="preserve">  1.5) </w:t>
      </w:r>
      <w:r w:rsidR="00B65F13" w:rsidRPr="00B65F13">
        <w:rPr>
          <w:rFonts w:ascii="TH SarabunPSK" w:eastAsia="Times New Roman" w:hAnsi="TH SarabunPSK" w:cs="TH SarabunPSK"/>
          <w:spacing w:val="4"/>
          <w:sz w:val="32"/>
          <w:szCs w:val="32"/>
          <w:cs/>
        </w:rPr>
        <w:t>ควรอยู่ในบริเวณที่มีสวนไม้ผลของเกษตรกรที่เป็นสมาชิกในโครงการเพื่อที่จะสามารถ</w:t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>ให้เกษตรกรในพื้นที่มาศึกษาดูงานในพื้นที่ได้</w:t>
      </w:r>
    </w:p>
    <w:p w:rsidR="00B65F13" w:rsidRPr="00B65F13" w:rsidRDefault="0046524D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</w:t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1.6) </w:t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>อาจอยู่ติดถนน หรือพื้นที่ที่มีการคมนาคมสะดวก ผู้คนผ่านไปมาสามารถมองเห็นได้ง่าย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1.7)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เกษตรกรเจ้าของพื้นที่มีความพร้อม ขยันหมั่นเพียร เสียสละ สามารถเป็นวิทยากรอบรม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ได้เป็นอย่างดีและ</w:t>
      </w: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>/หรือ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ขยายผลความสำเร็จต่อไปยังเกษตรกรรายอื่นในพื้นที่ใกล้เคียงได้อย่างมีประสิทธิภาพ</w:t>
      </w:r>
    </w:p>
    <w:p w:rsid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     1.8)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มีความสมัครใจที่จะเข้าร่วมโครงการและยินยอมปฏิบัติตามเงื่อนไขข้อกำหนดในการดำเนินการ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ตลอดจนคำแนะนำของเจ้าหน้าที่ส่งเสริมการเกษตรในพื้นที่</w:t>
      </w:r>
    </w:p>
    <w:p w:rsidR="0004591B" w:rsidRDefault="0004591B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ind w:right="-143"/>
        <w:rPr>
          <w:rFonts w:ascii="TH SarabunPSK" w:eastAsia="Times New Roman" w:hAnsi="TH SarabunPSK" w:cs="TH SarabunPSK"/>
          <w:sz w:val="32"/>
          <w:szCs w:val="32"/>
          <w:rtl/>
          <w:cs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2)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ดำเนินการจัดทำแปลงเรียนรู้เพื่อเพิ่มประสิทธิภาพไม้ผล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คุณภาพดี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pacing w:val="-4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                          2.1) 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จัดทำแปลงเรียนรู้อย่างน้อย 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</w:rPr>
        <w:t>1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ไร่ เพื่อใช้เป็นจุดสาธิตและถ่ายทอดความรู้ให้กับสมาชิกในพื้นที่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โดยรัฐสนับสนุนค่าใช้จ่ายแปลงละ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rtl/>
          <w:cs/>
        </w:rPr>
        <w:t>1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0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,000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บาท เป็นค่าใช้จ่ายสำหรับจัดทำป้ายแปลงเรียนรู้ ค่าวัสดุอุปกรณ์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ทางการ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เกษตร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(ปุ๋ยคอก/ปุ๋ยเคมี สารเคมีป้องกันกำจัดศัตรูพืช ถุงห่อ ฯลฯ)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ค่าวัสดุสำนักงานหรืออื่น ๆ ที่มีความจำเป็น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</w:rPr>
        <w:t xml:space="preserve"> 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pacing w:val="-4"/>
          <w:sz w:val="32"/>
          <w:szCs w:val="32"/>
        </w:rPr>
      </w:pPr>
      <w:r w:rsidRPr="00B65F13">
        <w:rPr>
          <w:rFonts w:ascii="TH SarabunPSK" w:eastAsia="Times New Roman" w:hAnsi="TH SarabunPSK" w:cs="TH SarabunPSK"/>
          <w:spacing w:val="-4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               2.2) 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 xml:space="preserve">จัดทำป้ายแปลงเรียนรู้ </w:t>
      </w:r>
      <w:r w:rsidRPr="00B65F13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ขนาด 1 เมตร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  <w:rtl/>
          <w:cs/>
        </w:rPr>
        <w:t xml:space="preserve"> 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</w:rPr>
        <w:t xml:space="preserve">x 1.5 </w:t>
      </w:r>
      <w:r w:rsidRPr="00B65F13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เมตร ปรากฏรายละเอียด ประกอบด้วย ชื่อเจ้าของสวน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ที่ตั้งสวน และชื่อแปลงเรียนรู้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เพื่อเพิ่มประสิทธิภาพไม้ผลคุณภาพดี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ชนิดใด เช่น แปลงเรียนรู้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เพื่อเพิ่มประสิทธิภาพไม้ผลคุณภาพดี (</w:t>
      </w:r>
      <w:r w:rsidR="00D77835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มะม่วง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) จังหวัด</w:t>
      </w:r>
      <w:r w:rsidR="00D77835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พิจิตร</w:t>
      </w:r>
      <w:r w:rsidRPr="00B65F13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รายละเอียดตาม</w:t>
      </w:r>
      <w:r w:rsidRPr="00B65F13">
        <w:rPr>
          <w:rFonts w:ascii="TH SarabunPSK" w:eastAsia="Times New Roman" w:hAnsi="TH SarabunPSK" w:cs="TH SarabunPSK"/>
          <w:b/>
          <w:bCs/>
          <w:i/>
          <w:iCs/>
          <w:spacing w:val="-4"/>
          <w:sz w:val="32"/>
          <w:szCs w:val="32"/>
          <w:u w:val="single"/>
          <w:cs/>
        </w:rPr>
        <w:t xml:space="preserve">เอกสารแนบ </w:t>
      </w:r>
      <w:r w:rsidRPr="00B65F13">
        <w:rPr>
          <w:rFonts w:ascii="TH SarabunPSK" w:eastAsia="Times New Roman" w:hAnsi="TH SarabunPSK" w:cs="TH SarabunPSK" w:hint="cs"/>
          <w:b/>
          <w:bCs/>
          <w:i/>
          <w:iCs/>
          <w:spacing w:val="-4"/>
          <w:sz w:val="32"/>
          <w:szCs w:val="32"/>
          <w:u w:val="single"/>
          <w:cs/>
        </w:rPr>
        <w:t>3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rtl/>
          <w:cs/>
        </w:rPr>
        <w:t xml:space="preserve"> </w:t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spacing w:val="-4"/>
          <w:sz w:val="32"/>
          <w:szCs w:val="32"/>
        </w:rPr>
      </w:pPr>
      <w:r w:rsidRPr="00B65F13">
        <w:rPr>
          <w:rFonts w:ascii="TH SarabunPSK" w:eastAsia="Times New Roman" w:hAnsi="TH SarabunPSK" w:cs="TH SarabunPSK"/>
          <w:spacing w:val="-4"/>
          <w:sz w:val="32"/>
          <w:szCs w:val="32"/>
          <w:rtl/>
          <w:cs/>
        </w:rPr>
        <w:tab/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</w:rPr>
        <w:t xml:space="preserve">           3) </w:t>
      </w:r>
      <w:r w:rsidRPr="00B65F13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จัดทำข้อมูลแปลงเรียนรู้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เพื่อเพิ่มประสิทธิภาพไม้ผลคุณภาพดี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ตามแบบใน</w:t>
      </w:r>
      <w:r w:rsidRPr="00B65F13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u w:val="single"/>
          <w:cs/>
        </w:rPr>
        <w:t xml:space="preserve">เอกสารแนบ </w:t>
      </w:r>
      <w:r w:rsidRPr="00B65F13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u w:val="single"/>
          <w:rtl/>
          <w:cs/>
        </w:rPr>
        <w:t>4</w:t>
      </w:r>
    </w:p>
    <w:p w:rsidR="00B65F13" w:rsidRPr="00B65F13" w:rsidRDefault="00A30604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30604">
        <w:rPr>
          <w:noProof/>
        </w:rPr>
        <w:pict>
          <v:shape id="Text Box 35" o:spid="_x0000_s1059" type="#_x0000_t202" style="position:absolute;left:0;text-align:left;margin-left:4445.3pt;margin-top:4.6pt;width:485.65pt;height:70.65pt;z-index:251628032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lckLQIAAFkEAAAOAAAAZHJzL2Uyb0RvYy54bWysVNuO2yAQfa/Uf0C8N07SXK04q222qSpt&#10;L9JuPwBjbKMCQ4HETr++A85m09tLVT8g5sKZmTMz3tz0WpGjcF6CKehkNKZEGA6VNE1BvzzuX60o&#10;8YGZiikwoqAn4enN9uWLTWdzMYUWVCUcQRDj884WtA3B5lnmeSs08yOwwqCxBqdZQNE1WeVYh+ha&#10;ZdPxeJF14CrrgAvvUXs3GOk24de14OFTXXsRiCoo5hbS6dJZxjPbbljeOGZbyc9psH/IQjNpMOgF&#10;6o4FRg5O/galJXfgoQ4jDjqDupZcpBqwmsn4l2oeWmZFqgXJ8fZCk/9/sPzj8bMjsiro6zklhmns&#10;0aPoA3kDPUEV8tNZn6Pbg0XH0KMe+5xq9fYe+FdPDOxaZhpx6xx0rWAV5jeJL7OrpwOOjyBl9wEq&#10;jMMOARJQXzsdyUM6CKJjn06X3sRcOCoXk8VytVpSwtG2Wi8ns2UKwfKn19b58E6AJvFSUIe9T+js&#10;eO9DzIblTy4xmAclq71UKgmuKXfKkSPDOdmn74z+k5sypCvoej6dDwT8FWKcvj9BaBlw4JXUWMXF&#10;ieWRtremSuMYmFTDHVNW5sxjpG4gMfRln1o2jQEixyVUJyTWwTDfuI94acF9p6TD2S6o/3ZgTlCi&#10;3htsznoym8VlSMJsvpyi4K4t5bWFGY5QBQ2UDNddGBboYJ1sWow0jIOBW2xoLRPXz1md08f5TS04&#10;71pckGs5eT3/EbY/AAAA//8DAFBLAwQUAAYACAAAACEAczq6tN0AAAAGAQAADwAAAGRycy9kb3du&#10;cmV2LnhtbEyPzU7DMBCE70i8g7VIXBB12tKfhDgVQgLRGxQEVzfeJhH2OthuGt6e5QTH0Yxmvik3&#10;o7NiwBA7TwqmkwwEUu1NR42Ct9eH6zWImDQZbT2hgm+MsKnOz0pdGH+iFxx2qRFcQrHQCtqU+kLK&#10;WLfodJz4Hom9gw9OJ5ahkSboE5c7K2dZtpROd8QLre7xvsX6c3d0CtY3T8NH3M6f3+vlwebpajU8&#10;fgWlLi/Gu1sQCcf0F4ZffEaHipn2/kgmCquAjyQF+QwEm/lqOgex59QiW4CsSvkfv/oBAAD//wMA&#10;UEsBAi0AFAAGAAgAAAAhALaDOJL+AAAA4QEAABMAAAAAAAAAAAAAAAAAAAAAAFtDb250ZW50X1R5&#10;cGVzXS54bWxQSwECLQAUAAYACAAAACEAOP0h/9YAAACUAQAACwAAAAAAAAAAAAAAAAAvAQAAX3Jl&#10;bHMvLnJlbHNQSwECLQAUAAYACAAAACEA6upXJC0CAABZBAAADgAAAAAAAAAAAAAAAAAuAgAAZHJz&#10;L2Uyb0RvYy54bWxQSwECLQAUAAYACAAAACEAczq6tN0AAAAGAQAADwAAAAAAAAAAAAAAAACHBAAA&#10;ZHJzL2Rvd25yZXYueG1sUEsFBgAAAAAEAAQA8wAAAJEFAAAAAA==&#10;">
            <v:textbox>
              <w:txbxContent>
                <w:p w:rsidR="001F108E" w:rsidRPr="00E53148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5314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สรุปผลงาน </w:t>
                  </w:r>
                  <w:r w:rsidRPr="00E5314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(output)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ที่ได้จากกิจกรรม 5.1.2</w:t>
                  </w:r>
                  <w:r w:rsidRPr="00E5314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คือ</w:t>
                  </w:r>
                </w:p>
                <w:p w:rsidR="001F108E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1) แปลงเรียนรู้ พื้นที่ 1 ไร่</w:t>
                  </w:r>
                </w:p>
                <w:p w:rsidR="001F108E" w:rsidRDefault="001F108E" w:rsidP="00B65F13">
                  <w:pPr>
                    <w:tabs>
                      <w:tab w:val="left" w:pos="360"/>
                      <w:tab w:val="left" w:pos="1440"/>
                    </w:tabs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2) ข้อมูลแปลงเรียนรู้เพื่อเพิ่มประสิทธิภาพการผลิตไม้ผลคุณภาพดี </w:t>
                  </w:r>
                </w:p>
              </w:txbxContent>
            </v:textbox>
            <w10:wrap anchorx="margin"/>
          </v:shape>
        </w:pic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04591B" w:rsidRDefault="0004591B" w:rsidP="00B65F13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44D10" w:rsidRDefault="00844D10" w:rsidP="00B65F13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65F13" w:rsidRPr="00B65F13" w:rsidRDefault="00D77835" w:rsidP="00B65F13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แผนปฏิบัติงาน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425"/>
        <w:gridCol w:w="454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B65F13" w:rsidRPr="00296441" w:rsidTr="00B65F13">
        <w:trPr>
          <w:tblHeader/>
        </w:trPr>
        <w:tc>
          <w:tcPr>
            <w:tcW w:w="4361" w:type="dxa"/>
            <w:vMerge w:val="restart"/>
            <w:shd w:val="clear" w:color="auto" w:fill="auto"/>
            <w:vAlign w:val="center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แผนปฏิบัติงาน</w:t>
            </w:r>
          </w:p>
        </w:tc>
      </w:tr>
      <w:tr w:rsidR="00B65F13" w:rsidRPr="00296441" w:rsidTr="00B65F13">
        <w:trPr>
          <w:tblHeader/>
        </w:trPr>
        <w:tc>
          <w:tcPr>
            <w:tcW w:w="4361" w:type="dxa"/>
            <w:vMerge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 25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62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 25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B65F13" w:rsidRPr="00296441" w:rsidTr="00B65F13">
        <w:trPr>
          <w:cantSplit/>
          <w:trHeight w:val="1134"/>
          <w:tblHeader/>
        </w:trPr>
        <w:tc>
          <w:tcPr>
            <w:tcW w:w="4361" w:type="dxa"/>
            <w:vMerge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62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62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ธ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62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มิ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B65F13" w:rsidRPr="00B65F13" w:rsidRDefault="00B65F13" w:rsidP="00B65F13">
            <w:pPr>
              <w:spacing w:after="0" w:line="240" w:lineRule="auto"/>
              <w:ind w:right="113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ย.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B65F13" w:rsidRPr="00296441" w:rsidTr="00B65F13">
        <w:tc>
          <w:tcPr>
            <w:tcW w:w="4361" w:type="dxa"/>
            <w:shd w:val="clear" w:color="auto" w:fill="auto"/>
          </w:tcPr>
          <w:p w:rsidR="00B65F13" w:rsidRPr="00B65F13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1. 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พัฒนาการผลิตไม้ผลคุณภาพดีโดยการจัดกระบวนการเรียนรู้แบบมีส่วนร่วม</w:t>
            </w:r>
          </w:p>
          <w:p w:rsidR="00B65F13" w:rsidRPr="00B65F13" w:rsidRDefault="00B65F13" w:rsidP="00B65F1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1.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1) จัดอบรมเกษตรกร</w:t>
            </w:r>
          </w:p>
          <w:p w:rsidR="00B65F13" w:rsidRPr="00B65F13" w:rsidRDefault="00B65F13" w:rsidP="00844D1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1.</w:t>
            </w:r>
            <w:r w:rsidRPr="00B65F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2) จัดทำแปลงต้นแบบเพื่อการเรียนรู้</w:t>
            </w:r>
            <w:r w:rsidRPr="00B65F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5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4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A30604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30604">
              <w:rPr>
                <w:noProof/>
              </w:rPr>
              <w:pict>
                <v:shape id="Straight Arrow Connector 19" o:spid="_x0000_s1043" type="#_x0000_t32" style="position:absolute;left:0;text-align:left;margin-left:-5.3pt;margin-top:66.75pt;width:43.2pt;height:0;z-index:251623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0jsQAIAAJMEAAAOAAAAZHJzL2Uyb0RvYy54bWysVMuO2jAU3VfqP1jeMyEUKESE0SiBbqYd&#10;pJl+gLEdYtXxtWxDQFX/vdfm0U67GVXNwrHj+zrnnpvF/bHT5CCdV2BKmt8NKZGGg1BmV9KvL+vB&#10;jBIfmBFMg5ElPUlP75fv3y16W8gRtKCFdASDGF/0tqRtCLbIMs9b2TF/B1YavGzAdSzg0e0y4ViP&#10;0TudjYbDadaDE9YBl97j1/p8SZcpftNIHp6axstAdEmxtpBWl9ZtXLPlghU7x2yr+KUM9g9VdEwZ&#10;THoLVbPAyN6pv0J1ijvw0IQ7Dl0GTaO4TBgQTT78A81zy6xMWJAcb280+f8Xln85bBxRAns3p8Sw&#10;Dnv0HBxTuzaQB+egJxUYgzyCI2iCfPXWF+hWmY2LiPnRPNtH4N88MVC1zOxkqvvlZDFWHj2yVy7x&#10;4C1m3fafQaAN2wdI5B0b18WQSAs5ph6dbj2Sx0A4fsynk/lsjq3keDcbTSYpASuuvtb58ElCR+Km&#10;pP6C5QYiT5nY4dGHWBkrrg4xsYG10jppQhvSl3Q+GU2SgwetRLyMZt7ttpV25MCiqtJzqeKVmYO9&#10;ESlYK5lYGUFC4iQ4hSxpSWOGTgpKtMThibtkHZjSb7VGANrEmpAfhHTZnaX3fT6cr2ar2XgwHk1X&#10;g/GwrgcP62o8mK7zj5P6Q11Vdf4jwsvHRauEkCYivI5BPn6bzC4DeRbwbRBuVGavoyfOsdjrOxWd&#10;BBI1cVbXFsRp42J7olZQ+cn4MqVxtH4/J6tf/5LlTwAAAP//AwBQSwMEFAAGAAgAAAAhAFaSWbrg&#10;AAAACgEAAA8AAABkcnMvZG93bnJldi54bWxMj01PwzAMhu9I/IfISNy2lI5VozSdEB8S2mViMCRu&#10;WWPaisSpmnQt/Hq8Exz9+tHrx8V6clYcsQ+tJwVX8wQEUuVNS7WCt9en2QpEiJqMtp5QwTcGWJfn&#10;Z4XOjR/pBY+7WAsuoZBrBU2MXS5lqBp0Osx9h8S7T987HXnsa2l6PXK5szJNkkw63RJfaHSH9w1W&#10;X7vBKbC03z6+6+ewyYYJ95uPH+nGB6UuL6a7WxARp/gHw0mf1aFkp4MfyARhFcxWSyY5v04XIBhI&#10;l+kNiMMpWWQgy0L+f6H8BQAA//8DAFBLAQItABQABgAIAAAAIQC2gziS/gAAAOEBAAATAAAAAAAA&#10;AAAAAAAAAAAAAABbQ29udGVudF9UeXBlc10ueG1sUEsBAi0AFAAGAAgAAAAhADj9If/WAAAAlAEA&#10;AAsAAAAAAAAAAAAAAAAALwEAAF9yZWxzLy5yZWxzUEsBAi0AFAAGAAgAAAAhAMubSOxAAgAAkwQA&#10;AA4AAAAAAAAAAAAAAAAALgIAAGRycy9lMm9Eb2MueG1sUEsBAi0AFAAGAAgAAAAhAFaSWbrgAAAA&#10;CgEAAA8AAAAAAAAAAAAAAAAAmgQAAGRycy9kb3ducmV2LnhtbFBLBQYAAAAABAAEAPMAAACnBQAA&#10;AAA=&#10;" adj="-164350,-1,-164350">
                  <v:stroke startarrow="block" endarrow="block"/>
                </v:shape>
              </w:pict>
            </w:r>
            <w:r w:rsidRPr="00A30604">
              <w:rPr>
                <w:noProof/>
              </w:rPr>
              <w:pict>
                <v:shape id="Straight Arrow Connector 21" o:spid="_x0000_s1045" type="#_x0000_t32" style="position:absolute;left:0;text-align:left;margin-left:-5.3pt;margin-top:43.8pt;width:21.9pt;height:0;z-index:251622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VEPQIAAJAEAAAOAAAAZHJzL2Uyb0RvYy54bWysVE2P2jAQvVfqf7B8Z0MoUIgIq1UCvWy7&#10;SLv9AcZ2iFXHY9mGgKr+947NR7vtZVWVg3HimTfznt9kcX/sNDlI5xWYkuZ3Q0qk4SCU2ZX068t6&#10;MKPEB2YE02BkSU/S0/vl+3eL3hZyBC1oIR1BEOOL3pa0DcEWWeZ5Kzvm78BKg4cNuI4FfHS7TDjW&#10;I3qns9FwOM16cMI64NJ7fFufD+ky4TeN5OGpabwMRJcUewtpdWndxjVbLlixc8y2il/aYP/QRceU&#10;waI3qJoFRvZO/QXVKe7AQxPuOHQZNI3iMnFANvnwDzbPLbMycUFxvL3J5P8fLP9y2DiiRElHOSWG&#10;dXhHz8ExtWsDeXAOelKBMagjOIIhqFdvfYFpldm4yJgfzbN9BP7NEwNVy8xOpr5fThaxUkb2KiU+&#10;eItVt/1nEBjD9gGSeMfGdRESZSHHdEen2x3JYyAcX+bTyXw2x6vk17OMFddE63z4JKEjcVNSfyFy&#10;Y5CnMuzw6AMSwcRrQqxqYK20TobQhvQlnU9Gk5TgQSsRD2OYd7ttpR05sGip9IuqINirMAd7IxJY&#10;K5lYGUFCEiQ4hRJpSWOFTgpKtMTJibsUHZjSb43GmtrEnlAcpHTZnX33fT6cr2ar2XgwHk1Xg/Gw&#10;rgcP62o8mK7zj5P6Q11Vdf4j0svHRauEkCYyvM5APn6bxy7TeHbvbQpuUmav0ZNM2Oz1PzWd3BEN&#10;cbbWFsRp46Ki0Sho+xR8GdE4V78/p6hfH5LlTwAAAP//AwBQSwMEFAAGAAgAAAAhAL4kBY/eAAAA&#10;CgEAAA8AAABkcnMvZG93bnJldi54bWxMj09Lw0AQxe+C32EZwVu7abHFxmyK+AekF7HaQm/TZEyC&#10;u7Mhu2min94RBL3NvPd485tsPTqrTtSFxrOB2TQBRVz4suHKwNvr4+QaVIjIJVrPZOCTAqzz87MM&#10;09IP/EKnbayUlHBI0UAdY5tqHYqaHIapb4nFe/edwyhrV+myw0HKndXzJFlqhw3LhRpbuqup+Nj2&#10;zoDl3fPDHp/CZtmPtNscvrQb7o25vBhvb0BFGuNfGH7wBR1yYTr6nsugrIHJaiVJ0ZOrBSgJzBcz&#10;GY6/is4z/f+F/BsAAP//AwBQSwECLQAUAAYACAAAACEAtoM4kv4AAADhAQAAEwAAAAAAAAAAAAAA&#10;AAAAAAAAW0NvbnRlbnRfVHlwZXNdLnhtbFBLAQItABQABgAIAAAAIQA4/SH/1gAAAJQBAAALAAAA&#10;AAAAAAAAAAAAAC8BAABfcmVscy8ucmVsc1BLAQItABQABgAIAAAAIQAmyaVEPQIAAJAEAAAOAAAA&#10;AAAAAAAAAAAAAC4CAABkcnMvZTJvRG9jLnhtbFBLAQItABQABgAIAAAAIQC+JAWP3gAAAAoBAAAP&#10;AAAAAAAAAAAAAAAAAJcEAABkcnMvZG93bnJldi54bWxQSwUGAAAAAAQABADzAAAAogUAAAAA&#10;" adj="-324197,-1,-324197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shd w:val="clear" w:color="auto" w:fill="auto"/>
          </w:tcPr>
          <w:p w:rsidR="00B65F13" w:rsidRPr="00B65F13" w:rsidRDefault="00B65F13" w:rsidP="00B65F13">
            <w:pPr>
              <w:spacing w:before="40" w:after="4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D77835" w:rsidRPr="00CD1E33" w:rsidRDefault="00D77835" w:rsidP="00D77835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1E33">
        <w:rPr>
          <w:rFonts w:ascii="TH SarabunPSK" w:hAnsi="TH SarabunPSK" w:cs="TH SarabunPSK"/>
          <w:b/>
          <w:bCs/>
          <w:sz w:val="32"/>
          <w:szCs w:val="32"/>
          <w:cs/>
        </w:rPr>
        <w:t>7. ระยะเวลา</w:t>
      </w:r>
    </w:p>
    <w:p w:rsidR="00D77835" w:rsidRPr="00CD1E33" w:rsidRDefault="00D77835" w:rsidP="00D77835">
      <w:pPr>
        <w:tabs>
          <w:tab w:val="left" w:pos="851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1E33">
        <w:rPr>
          <w:rFonts w:ascii="TH SarabunPSK" w:hAnsi="TH SarabunPSK" w:cs="TH SarabunPSK"/>
          <w:sz w:val="32"/>
          <w:szCs w:val="32"/>
          <w:cs/>
        </w:rPr>
        <w:tab/>
        <w:t>ตุลาคม 2562 - กันยายน 2563</w:t>
      </w:r>
    </w:p>
    <w:p w:rsidR="00D77835" w:rsidRPr="00CD1E33" w:rsidRDefault="00D77835" w:rsidP="00D77835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1E33">
        <w:rPr>
          <w:rFonts w:ascii="TH SarabunPSK" w:hAnsi="TH SarabunPSK" w:cs="TH SarabunPSK"/>
          <w:b/>
          <w:bCs/>
          <w:sz w:val="32"/>
          <w:szCs w:val="32"/>
          <w:cs/>
        </w:rPr>
        <w:t>8. งบประมาณ</w:t>
      </w:r>
    </w:p>
    <w:p w:rsidR="00D77835" w:rsidRPr="00CD1E33" w:rsidRDefault="00D77835" w:rsidP="00D77835">
      <w:pPr>
        <w:tabs>
          <w:tab w:val="left" w:pos="851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CD1E33">
        <w:rPr>
          <w:rFonts w:ascii="TH SarabunPSK" w:hAnsi="TH SarabunPSK" w:cs="TH SarabunPSK"/>
          <w:sz w:val="32"/>
          <w:szCs w:val="32"/>
          <w:cs/>
        </w:rPr>
        <w:tab/>
        <w:t>62</w:t>
      </w:r>
      <w:r w:rsidRPr="00CD1E33">
        <w:rPr>
          <w:rFonts w:ascii="TH SarabunPSK" w:hAnsi="TH SarabunPSK" w:cs="TH SarabunPSK"/>
          <w:sz w:val="32"/>
          <w:szCs w:val="32"/>
        </w:rPr>
        <w:t>,500</w:t>
      </w:r>
      <w:r w:rsidRPr="00CD1E33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111149" w:rsidRPr="00CD1E33" w:rsidRDefault="00111149" w:rsidP="00D77835">
      <w:pPr>
        <w:tabs>
          <w:tab w:val="left" w:pos="851"/>
        </w:tabs>
        <w:spacing w:before="120" w:after="0" w:line="240" w:lineRule="auto"/>
        <w:rPr>
          <w:rFonts w:ascii="TH SarabunPSK" w:hAnsi="TH SarabunPSK" w:cs="TH SarabunPSK"/>
          <w:sz w:val="16"/>
          <w:szCs w:val="16"/>
        </w:rPr>
      </w:pPr>
    </w:p>
    <w:p w:rsidR="00B65F13" w:rsidRPr="00B65F13" w:rsidRDefault="00D77835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9</w:t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ผลผลิต ผลลัพธ์ </w:t>
      </w:r>
      <w:r w:rsidR="00B65F13" w:rsidRPr="00B65F1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ตัวชี้วัด</w:t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br/>
        <w:t xml:space="preserve"> </w:t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ผลผลิต</w:t>
      </w:r>
    </w:p>
    <w:p w:rsidR="00B65F13" w:rsidRPr="00B65F13" w:rsidRDefault="00B65F13" w:rsidP="00844D1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เกษตรกรผู้ร่วมโครงการไม่น้อยกว่า </w:t>
      </w:r>
      <w:r w:rsidR="00A275A0">
        <w:rPr>
          <w:rFonts w:ascii="TH SarabunPSK" w:eastAsia="Times New Roman" w:hAnsi="TH SarabunPSK" w:cs="TH SarabunPSK"/>
          <w:sz w:val="32"/>
          <w:szCs w:val="32"/>
        </w:rPr>
        <w:t>150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ราย ได้รับการพัฒนาความรู้และศักยภาพเกษตรกรเพื่อเพิ่ม</w:t>
      </w:r>
      <w:r w:rsidR="00D31392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ประสิทธิภาพการผลิตไม้ผลคุณภาพดีผ่านกระบวนการเรียนรู้แบบมีส่วนร่วมให้ได้มาตรฐานและความปลอดภัย</w:t>
      </w:r>
      <w:r w:rsidRPr="00B65F13">
        <w:rPr>
          <w:rFonts w:ascii="TH SarabunPSK" w:eastAsia="Times New Roman" w:hAnsi="TH SarabunPSK" w:cs="TH SarabunPSK"/>
          <w:sz w:val="36"/>
          <w:szCs w:val="36"/>
        </w:rPr>
        <w:tab/>
      </w:r>
    </w:p>
    <w:p w:rsidR="00B65F13" w:rsidRPr="00B65F13" w:rsidRDefault="00B65F13" w:rsidP="00B65F1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ผลลัพธ์</w:t>
      </w:r>
    </w:p>
    <w:p w:rsid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</w:rPr>
        <w:tab/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เกษตรกรสามารถเพิ่มประสิทธิภาพผลผลิตผลไม้ให้มีคุณภาพได้มาตรฐาน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>ไม่น้อยกว่าร้อยละ 30 ของผลผลิตทั้งหมดที่ได้รับ</w:t>
      </w:r>
    </w:p>
    <w:p w:rsidR="00B65F13" w:rsidRPr="00B65F13" w:rsidRDefault="00B65F13" w:rsidP="00B65F13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65F1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B65F1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ตัวชี้วัด</w:t>
      </w:r>
    </w:p>
    <w:p w:rsidR="00D31392" w:rsidRDefault="00B65F13" w:rsidP="00D31392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65F1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เชิงปริมาณ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: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สินค้าเกษตรไม้ผลที่สำคัญทางเศรษฐกิจ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ชนิดใดชนิดหนึ่งภายใน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16 ชนิด</w:t>
      </w:r>
      <w:r w:rsidRPr="00B65F13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สามารถเพิ่มประสิทธิภาพการผลิตส่งผลให้ผลผลิตเฉลี่ยเพ</w:t>
      </w:r>
      <w:r w:rsidR="00D31392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ิ่มขึ้นไม่น้อยกว่าร้อยละ 3 ต่อปี</w:t>
      </w:r>
    </w:p>
    <w:p w:rsidR="00B65F13" w:rsidRDefault="00B65F13" w:rsidP="00D3139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เชิงคุณภาพ</w:t>
      </w:r>
      <w:r w:rsidRPr="00B65F13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Pr="00B65F13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ปริมาณการผลิตไม้ผลตามแผนการผลิตเปรียบเทียบกับปริมาณการผลิตจริงแตกต่างไม่เกินร้อยละ 10</w:t>
      </w:r>
      <w:r w:rsidRPr="00B65F1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>โดยเกษตรกรมีรายได้สูงขึ้นจากการเพิ่มประสิทธิภาพการผลิตไม้ผลให้มีคุณภาพดี ส่งผลต่อคุณภาพชีวิตความเป็นอยู่ของเกษตรกรที่ดีขึ้น และเกิดความยั่งยืนในการประกอบอาชีพชาวสวนผลไม้</w:t>
      </w:r>
    </w:p>
    <w:p w:rsidR="00D77835" w:rsidRDefault="00D77835" w:rsidP="00D3139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65F13" w:rsidRPr="00B65F13" w:rsidRDefault="00D77835" w:rsidP="00B65F13">
      <w:pPr>
        <w:tabs>
          <w:tab w:val="left" w:pos="36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10</w:t>
      </w:r>
      <w:r w:rsidR="00B65F13" w:rsidRPr="00B65F1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หน่วยงาน/ผู้รับผิดชอบ</w:t>
      </w:r>
    </w:p>
    <w:p w:rsidR="00A275A0" w:rsidRDefault="00B65F13" w:rsidP="00A275A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A275A0" w:rsidRPr="00A275A0">
        <w:rPr>
          <w:rFonts w:ascii="TH SarabunPSK" w:eastAsia="Times New Roman" w:hAnsi="TH SarabunPSK" w:cs="TH SarabunPSK"/>
          <w:sz w:val="32"/>
          <w:szCs w:val="32"/>
          <w:cs/>
        </w:rPr>
        <w:t>กลุ่มส่งเสริมและพัฒนาการผลิต</w:t>
      </w:r>
    </w:p>
    <w:p w:rsidR="00A275A0" w:rsidRPr="00A275A0" w:rsidRDefault="00A275A0" w:rsidP="00A275A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A275A0">
        <w:rPr>
          <w:rFonts w:ascii="TH SarabunPSK" w:eastAsia="Times New Roman" w:hAnsi="TH SarabunPSK" w:cs="TH SarabunPSK"/>
          <w:sz w:val="32"/>
          <w:szCs w:val="32"/>
          <w:cs/>
        </w:rPr>
        <w:t>เบอร์โทรศัพท์ : 056 613423 ต่อ 103</w:t>
      </w:r>
      <w:r w:rsidRPr="00A275A0">
        <w:rPr>
          <w:rFonts w:ascii="TH SarabunPSK" w:eastAsia="Times New Roman" w:hAnsi="TH SarabunPSK" w:cs="TH SarabunPSK"/>
          <w:sz w:val="32"/>
          <w:szCs w:val="32"/>
        </w:rPr>
        <w:t xml:space="preserve">   E-mail : phichit.doae</w:t>
      </w:r>
      <w:r w:rsidRPr="00A275A0">
        <w:rPr>
          <w:rFonts w:ascii="TH SarabunPSK" w:eastAsia="Times New Roman" w:hAnsi="TH SarabunPSK" w:cs="TH SarabunPSK"/>
          <w:sz w:val="32"/>
          <w:szCs w:val="32"/>
          <w:cs/>
        </w:rPr>
        <w:t>99</w:t>
      </w:r>
      <w:r w:rsidRPr="00A275A0">
        <w:rPr>
          <w:rFonts w:ascii="TH SarabunPSK" w:eastAsia="Times New Roman" w:hAnsi="TH SarabunPSK" w:cs="TH SarabunPSK"/>
          <w:sz w:val="32"/>
          <w:szCs w:val="32"/>
        </w:rPr>
        <w:t>@gmail.com</w:t>
      </w:r>
    </w:p>
    <w:p w:rsidR="00A275A0" w:rsidRPr="00A275A0" w:rsidRDefault="00A275A0" w:rsidP="00A275A0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275A0">
        <w:rPr>
          <w:rFonts w:ascii="TH SarabunPSK" w:eastAsia="Times New Roman" w:hAnsi="TH SarabunPSK" w:cs="TH SarabunPSK"/>
          <w:sz w:val="32"/>
          <w:szCs w:val="32"/>
          <w:cs/>
        </w:rPr>
        <w:tab/>
        <w:t>1. ชื่อ  นายสามารถ เดชบุญ ตำแหน่งหัวหน้ากลุ่มส่งเสริมและพัฒนาการผลิต</w:t>
      </w:r>
    </w:p>
    <w:p w:rsidR="00ED2E3A" w:rsidRDefault="00A275A0" w:rsidP="00A275A0">
      <w:pPr>
        <w:spacing w:after="0" w:line="240" w:lineRule="auto"/>
        <w:jc w:val="thaiDistribute"/>
        <w:rPr>
          <w:cs/>
        </w:rPr>
        <w:sectPr w:rsidR="00ED2E3A" w:rsidSect="00B65F13">
          <w:pgSz w:w="11906" w:h="16838"/>
          <w:pgMar w:top="1440" w:right="707" w:bottom="426" w:left="1440" w:header="708" w:footer="708" w:gutter="0"/>
          <w:pgNumType w:fmt="numberInDash" w:start="1"/>
          <w:cols w:space="708"/>
          <w:docGrid w:linePitch="360"/>
        </w:sectPr>
      </w:pPr>
      <w:r w:rsidRPr="00A275A0">
        <w:rPr>
          <w:rFonts w:ascii="TH SarabunPSK" w:eastAsia="Times New Roman" w:hAnsi="TH SarabunPSK" w:cs="TH SarabunPSK"/>
          <w:sz w:val="32"/>
          <w:szCs w:val="32"/>
          <w:cs/>
        </w:rPr>
        <w:tab/>
        <w:t>2. ชื่อ  นางเขมจิรา  หมอกมืด ตำแหน่งนักวิชาการส่งเสริมการเกษตรปฏิบัติการ</w:t>
      </w:r>
      <w:r w:rsidRPr="00A275A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65F13" w:rsidRPr="00B65F1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65F13" w:rsidRPr="00B65F1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</w:p>
    <w:p w:rsidR="00AB2EB7" w:rsidRPr="00565C89" w:rsidRDefault="00A30604" w:rsidP="00AB2EB7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A30604">
        <w:rPr>
          <w:noProof/>
        </w:rPr>
        <w:pict>
          <v:shape id="_x0000_s1064" type="#_x0000_t202" style="position:absolute;left:0;text-align:left;margin-left:401.95pt;margin-top:-14.2pt;width:89.05pt;height:29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BfKgIAAE4EAAAOAAAAZHJzL2Uyb0RvYy54bWysVNuO2yAQfa/Uf0C8N7Zz2c1acVbbbFNV&#10;2l6k3X4AxjhGBYYCib39+g44SdPbS1U/IAaGM2fOzHh1O2hFDsJ5CaaixSSnRBgOjTS7in5+2r5a&#10;UuIDMw1TYERFn4Wnt+uXL1a9LcUUOlCNcARBjC97W9EuBFtmmeed0MxPwAqDly04zQKabpc1jvWI&#10;rlU2zfOrrAfXWAdceI+n9+MlXSf8thU8fGxbLwJRFUVuIa0urXVcs/WKlTvHbCf5kQb7BxaaSYNB&#10;z1D3LDCyd/I3KC25Aw9tmHDQGbSt5CLlgNkU+S/ZPHbMipQLiuPtWSb//2D5h8MnR2RT0VlBiWEa&#10;a/QkhkBew0DwCPXprS/R7dGiYxjwHOuccvX2AfgXTwxsOmZ24s456DvBGuSXXmYXT0ccH0Hq/j00&#10;GIftAySgoXU6iodyEETHOj2faxO58BiymOXXS+TI8W52tZzlqXgZK0+vrfPhrQBN4qaiDmuf0Nnh&#10;wQfMA11PLjGYByWbrVQqGW5Xb5QjB4Z9sk1fTB2f/OSmDOkrerOYLkYB/gqRp+9PEFoGbHgldUWX&#10;ZydWRtnemCa1Y2BSjXuMrwzSiDpG6UYRw1APqWTF7FSfGppnVNbB2OA4kLjpwH2jpMfmrqj/umdO&#10;UKLeGazOTTGfx2lIxnxxPUXDXd7UlzfMcISqaKBk3G5CmqAonIE7rGIrk8CR5sjkyBmbNol4HLA4&#10;FZd28vrxG1h/BwAA//8DAFBLAwQUAAYACAAAACEAN7O2XuEAAAAMAQAADwAAAGRycy9kb3ducmV2&#10;LnhtbEyPwU7DMAyG70i8Q2QkLmhLu0LXlqYTQgLBDcYE16zJ2orEKUnWlbfHnOBo+9fn7683szVs&#10;0j4MDgWkywSYxtapATsBu7eHRQEsRIlKGodawLcOsGnOz2pZKXfCVz1tY8cIgqGSAvoYx4rz0Pba&#10;yrB0o0a6HZy3MtLoO668PBHcGr5KkpxbOSB96OWo73vdfm6PVkBx/TR9hOfs5b3ND6aMV+vp8csL&#10;cXkx390Ci3qOf2H41Sd1aMhp746oAjPESLKSogIWaZrmwChSFiuqt6fVTZYDb2r+v0TzAwAA//8D&#10;AFBLAQItABQABgAIAAAAIQC2gziS/gAAAOEBAAATAAAAAAAAAAAAAAAAAAAAAABbQ29udGVudF9U&#10;eXBlc10ueG1sUEsBAi0AFAAGAAgAAAAhADj9If/WAAAAlAEAAAsAAAAAAAAAAAAAAAAALwEAAF9y&#10;ZWxzLy5yZWxzUEsBAi0AFAAGAAgAAAAhAEHXwF8qAgAATgQAAA4AAAAAAAAAAAAAAAAALgIAAGRy&#10;cy9lMm9Eb2MueG1sUEsBAi0AFAAGAAgAAAAhADeztl7hAAAADAEAAA8AAAAAAAAAAAAAAAAAhAQA&#10;AGRycy9kb3ducmV2LnhtbFBLBQYAAAAABAAEAPMAAACSBQAAAAA=&#10;">
            <v:textbox style="mso-next-textbox:#_x0000_s1064">
              <w:txbxContent>
                <w:p w:rsidR="001F108E" w:rsidRPr="00762FCF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เอกสารแนบ 1</w:t>
                  </w:r>
                </w:p>
              </w:txbxContent>
            </v:textbox>
          </v:shape>
        </w:pict>
      </w:r>
      <w:r w:rsidR="00AB2EB7" w:rsidRPr="009A28DE">
        <w:rPr>
          <w:rFonts w:ascii="TH SarabunPSK" w:hAnsi="TH SarabunPSK" w:cs="TH SarabunPSK"/>
          <w:b/>
          <w:bCs/>
          <w:sz w:val="32"/>
          <w:szCs w:val="32"/>
          <w:cs/>
        </w:rPr>
        <w:t>แบบขึ้นทะเบียน</w:t>
      </w:r>
      <w:r w:rsidR="00AB2EB7">
        <w:rPr>
          <w:rFonts w:ascii="TH SarabunPSK" w:hAnsi="TH SarabunPSK" w:cs="TH SarabunPSK" w:hint="cs"/>
          <w:b/>
          <w:bCs/>
          <w:sz w:val="32"/>
          <w:szCs w:val="32"/>
          <w:cs/>
        </w:rPr>
        <w:t>สถาบันเกษตรกร</w:t>
      </w:r>
      <w:r w:rsidR="00AB2EB7" w:rsidRPr="009A28DE">
        <w:rPr>
          <w:rFonts w:ascii="TH SarabunPSK" w:hAnsi="TH SarabunPSK" w:cs="TH SarabunPSK"/>
          <w:b/>
          <w:bCs/>
          <w:sz w:val="32"/>
          <w:szCs w:val="32"/>
          <w:cs/>
        </w:rPr>
        <w:t>ที่ได้รับการคัดเลือกเข้าร่วม</w:t>
      </w:r>
      <w:r w:rsidR="00AB2EB7" w:rsidRPr="009A28DE">
        <w:rPr>
          <w:rFonts w:ascii="TH SarabunPSK" w:hAnsi="TH SarabunPSK" w:cs="TH SarabunPSK"/>
          <w:b/>
          <w:bCs/>
          <w:sz w:val="32"/>
          <w:szCs w:val="32"/>
          <w:rtl/>
          <w:cs/>
        </w:rPr>
        <w:br/>
      </w:r>
      <w:r w:rsidR="00AB2EB7" w:rsidRPr="00565C89">
        <w:rPr>
          <w:rFonts w:ascii="TH SarabunPSK" w:hAnsi="TH SarabunPSK" w:cs="TH SarabunPSK"/>
          <w:b/>
          <w:bCs/>
          <w:sz w:val="28"/>
          <w:cs/>
        </w:rPr>
        <w:t>โครงการ</w:t>
      </w:r>
      <w:r w:rsidR="00AB2EB7">
        <w:rPr>
          <w:rFonts w:ascii="TH SarabunPSK" w:hAnsi="TH SarabunPSK" w:cs="TH SarabunPSK" w:hint="cs"/>
          <w:b/>
          <w:bCs/>
          <w:sz w:val="28"/>
          <w:cs/>
        </w:rPr>
        <w:t>เพิ่มประสิทธิภาพการผลิตสินค้าเกษตร (ไม้ผล)</w:t>
      </w:r>
      <w:r w:rsidR="00AB2EB7">
        <w:rPr>
          <w:rFonts w:ascii="TH SarabunPSK" w:hAnsi="TH SarabunPSK" w:cs="TH SarabunPSK" w:hint="cs"/>
          <w:sz w:val="28"/>
          <w:cs/>
        </w:rPr>
        <w:t xml:space="preserve"> </w:t>
      </w:r>
      <w:r w:rsidR="00AB2EB7" w:rsidRPr="001E48E4">
        <w:rPr>
          <w:rFonts w:ascii="TH SarabunPSK" w:hAnsi="TH SarabunPSK" w:cs="TH SarabunPSK" w:hint="cs"/>
          <w:b/>
          <w:bCs/>
          <w:sz w:val="28"/>
          <w:cs/>
        </w:rPr>
        <w:t>ปี 256</w:t>
      </w:r>
      <w:r w:rsidR="00AB2EB7">
        <w:rPr>
          <w:rFonts w:ascii="TH SarabunPSK" w:hAnsi="TH SarabunPSK" w:cs="TH SarabunPSK" w:hint="cs"/>
          <w:b/>
          <w:bCs/>
          <w:sz w:val="28"/>
          <w:cs/>
        </w:rPr>
        <w:t>3</w:t>
      </w:r>
    </w:p>
    <w:p w:rsidR="00AB2EB7" w:rsidRPr="00565C89" w:rsidRDefault="00AB2EB7" w:rsidP="00AB2EB7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565C89">
        <w:rPr>
          <w:rFonts w:ascii="TH SarabunPSK" w:hAnsi="TH SarabunPSK" w:cs="TH SarabunPSK"/>
          <w:sz w:val="28"/>
          <w:cs/>
        </w:rPr>
        <w:t>กิจกรรม</w:t>
      </w:r>
      <w:r>
        <w:rPr>
          <w:rFonts w:ascii="TH SarabunPSK" w:hAnsi="TH SarabunPSK" w:cs="TH SarabunPSK" w:hint="cs"/>
          <w:spacing w:val="-6"/>
          <w:sz w:val="28"/>
          <w:cs/>
        </w:rPr>
        <w:t>ที่ 5.1.1 อบรมเกษตรกรพัฒนาความรู้ตามความต้องการ</w:t>
      </w:r>
    </w:p>
    <w:p w:rsidR="00AB2EB7" w:rsidRPr="003D6932" w:rsidRDefault="00AB2EB7" w:rsidP="00AB2EB7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อำเภอ</w:t>
      </w:r>
      <w:r w:rsidRPr="003D6932">
        <w:rPr>
          <w:rFonts w:ascii="TH SarabunPSK" w:hAnsi="TH SarabunPSK" w:cs="TH SarabunPSK"/>
          <w:sz w:val="28"/>
          <w:rtl/>
          <w:cs/>
        </w:rPr>
        <w:t>...................................................จังหวัด................................................</w:t>
      </w:r>
    </w:p>
    <w:p w:rsidR="00AB2EB7" w:rsidRPr="003D6932" w:rsidRDefault="00AB2EB7" w:rsidP="00AB2EB7">
      <w:pPr>
        <w:spacing w:after="0" w:line="240" w:lineRule="auto"/>
        <w:jc w:val="center"/>
        <w:rPr>
          <w:rFonts w:ascii="TH SarabunPSK" w:hAnsi="TH SarabunPSK" w:cs="TH SarabunPSK"/>
          <w:sz w:val="28"/>
          <w:rtl/>
          <w:cs/>
        </w:rPr>
      </w:pPr>
      <w:r w:rsidRPr="003D6932">
        <w:rPr>
          <w:rFonts w:ascii="TH SarabunPSK" w:hAnsi="TH SarabunPSK" w:cs="TH SarabunPSK"/>
          <w:sz w:val="28"/>
          <w:cs/>
        </w:rPr>
        <w:t>ชนิดผลไม้</w:t>
      </w:r>
      <w:r w:rsidRPr="003D6932">
        <w:rPr>
          <w:rFonts w:ascii="TH SarabunPSK" w:hAnsi="TH SarabunPSK" w:cs="TH SarabunPSK"/>
          <w:sz w:val="28"/>
          <w:rtl/>
          <w:cs/>
        </w:rPr>
        <w:t>..................................................</w:t>
      </w:r>
    </w:p>
    <w:p w:rsidR="00AB2EB7" w:rsidRPr="003D6932" w:rsidRDefault="00AB2EB7" w:rsidP="00AB2EB7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rtl/>
          <w:cs/>
        </w:rPr>
        <w:t>-----------------------------------------------------------------------------------------------------------------------------------</w:t>
      </w:r>
    </w:p>
    <w:p w:rsidR="00AB2EB7" w:rsidRPr="003D6932" w:rsidRDefault="00AB2EB7" w:rsidP="00AB2EB7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เขียนที่</w:t>
      </w:r>
      <w:r w:rsidRPr="003D6932">
        <w:rPr>
          <w:rFonts w:ascii="TH SarabunPSK" w:hAnsi="TH SarabunPSK" w:cs="TH SarabunPSK"/>
          <w:sz w:val="28"/>
          <w:rtl/>
          <w:cs/>
        </w:rPr>
        <w:t>...........................................................</w:t>
      </w:r>
    </w:p>
    <w:p w:rsidR="00AB2EB7" w:rsidRPr="00D52F42" w:rsidRDefault="00AB2EB7" w:rsidP="00AB2EB7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วันที่</w:t>
      </w:r>
      <w:r>
        <w:rPr>
          <w:rFonts w:ascii="TH SarabunPSK" w:hAnsi="TH SarabunPSK" w:cs="TH SarabunPSK" w:hint="cs"/>
          <w:sz w:val="28"/>
          <w:cs/>
        </w:rPr>
        <w:t>............เดือน........................พ.ศ. ..................</w:t>
      </w:r>
    </w:p>
    <w:p w:rsidR="00AB2EB7" w:rsidRPr="003D6932" w:rsidRDefault="00AB2EB7" w:rsidP="00AB2EB7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ข้าพเจ้า</w:t>
      </w:r>
      <w:r>
        <w:rPr>
          <w:rFonts w:ascii="TH SarabunPSK" w:hAnsi="TH SarabunPSK" w:cs="TH SarabunPSK" w:hint="cs"/>
          <w:sz w:val="28"/>
          <w:cs/>
        </w:rPr>
        <w:t xml:space="preserve"> (นาย/นาง/นางสาว)................................................................อายุ.................................ปี</w:t>
      </w:r>
      <w:r w:rsidRPr="003D6932">
        <w:rPr>
          <w:rFonts w:ascii="TH SarabunPSK" w:hAnsi="TH SarabunPSK" w:cs="TH SarabunPSK"/>
          <w:sz w:val="28"/>
          <w:cs/>
        </w:rPr>
        <w:t xml:space="preserve"> </w:t>
      </w:r>
    </w:p>
    <w:p w:rsidR="00AB2EB7" w:rsidRPr="003D6932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 xml:space="preserve">บัตรประจำตัวประชาชนเลขที่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t>-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t>-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t>-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t>-</w:t>
      </w:r>
      <w:r w:rsidRPr="003D6932">
        <w:rPr>
          <w:rFonts w:ascii="TH SarabunPSK" w:hAnsi="TH SarabunPSK" w:cs="TH SarabunPSK"/>
          <w:sz w:val="28"/>
        </w:rPr>
        <w:sym w:font="Wingdings 2" w:char="F0A3"/>
      </w:r>
    </w:p>
    <w:p w:rsidR="00AB2EB7" w:rsidRPr="003D6932" w:rsidRDefault="00AB2EB7" w:rsidP="00AB2EB7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3D6932">
        <w:rPr>
          <w:rFonts w:ascii="TH SarabunPSK" w:hAnsi="TH SarabunPSK" w:cs="TH SarabunPSK"/>
          <w:sz w:val="28"/>
          <w:cs/>
        </w:rPr>
        <w:t xml:space="preserve">ผู้แทน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กลุ่มเกษตรกร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สหกรณ์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วิสาหกิจชุมชน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กลุ่มปรับปรุงคุณภาพไม้ผล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</w:rPr>
        <w:t xml:space="preserve"> </w:t>
      </w:r>
      <w:r w:rsidRPr="003D6932">
        <w:rPr>
          <w:rFonts w:ascii="TH SarabunPSK" w:hAnsi="TH SarabunPSK" w:cs="TH SarabunPSK" w:hint="cs"/>
          <w:sz w:val="28"/>
          <w:cs/>
        </w:rPr>
        <w:t>อื่น ๆ ระบุ.....................</w:t>
      </w:r>
    </w:p>
    <w:p w:rsidR="00AB2EB7" w:rsidRPr="003D6932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ระบุชื่อกลุ่ม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</w:t>
      </w:r>
      <w:r w:rsidRPr="003D6932">
        <w:rPr>
          <w:rFonts w:ascii="TH SarabunPSK" w:hAnsi="TH SarabunPSK" w:cs="TH SarabunPSK"/>
          <w:sz w:val="28"/>
          <w:cs/>
        </w:rPr>
        <w:t>ได้รับการคัดเลือกเข้าร่วมโครงการ โดยมีข้อมูลบ่งบอกถึงศักยภาพของกลุ่มดังนี้</w:t>
      </w:r>
    </w:p>
    <w:p w:rsidR="00AB2EB7" w:rsidRPr="003D6932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Pr="003D6932" w:rsidRDefault="00AB2EB7" w:rsidP="00AB2EB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3D693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1 </w:t>
      </w:r>
      <w:r w:rsidRPr="003D6932">
        <w:rPr>
          <w:rFonts w:ascii="TH SarabunPSK" w:hAnsi="TH SarabunPSK" w:cs="TH SarabunPSK"/>
          <w:b/>
          <w:bCs/>
          <w:sz w:val="28"/>
          <w:rtl/>
          <w:cs/>
        </w:rPr>
        <w:t xml:space="preserve"> ข้อมูลทั่วไป</w:t>
      </w:r>
    </w:p>
    <w:p w:rsidR="00AB2EB7" w:rsidRDefault="00AB2EB7" w:rsidP="00AB2EB7">
      <w:pPr>
        <w:pStyle w:val="aa"/>
        <w:numPr>
          <w:ilvl w:val="1"/>
          <w:numId w:val="7"/>
        </w:num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ข้อมูลของกลุ่ม</w:t>
      </w:r>
    </w:p>
    <w:p w:rsidR="00AB2EB7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1.1.1 </w:t>
      </w:r>
      <w:r>
        <w:rPr>
          <w:rFonts w:ascii="TH SarabunPSK" w:hAnsi="TH SarabunPSK" w:cs="TH SarabunPSK" w:hint="cs"/>
          <w:sz w:val="28"/>
          <w:cs/>
        </w:rPr>
        <w:t>ชื่อกลุ่ม......................................................................................................................................................................</w:t>
      </w:r>
    </w:p>
    <w:p w:rsidR="00AB2EB7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1.1.2 ที่ตั้งกลุ่ม...............................................................................................จำนวนสมาชิก.........................ราย</w:t>
      </w:r>
    </w:p>
    <w:p w:rsidR="00AB2EB7" w:rsidRPr="003D6932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       จัดตั้งกลุ่มปี.....................................................หมายเลขโทรศัพท์................................................................</w:t>
      </w:r>
    </w:p>
    <w:p w:rsidR="00AB2EB7" w:rsidRDefault="00AB2EB7" w:rsidP="00AB2EB7">
      <w:pPr>
        <w:pStyle w:val="aa"/>
        <w:numPr>
          <w:ilvl w:val="1"/>
          <w:numId w:val="7"/>
        </w:num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>ข้อมูลประธานกลุ่ม</w:t>
      </w:r>
    </w:p>
    <w:p w:rsidR="00AB2EB7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1.2.1 ชื่อ </w:t>
      </w:r>
      <w:r>
        <w:rPr>
          <w:rFonts w:ascii="TH SarabunPSK" w:hAnsi="TH SarabunPSK" w:cs="TH SarabunPSK"/>
          <w:sz w:val="28"/>
          <w:cs/>
        </w:rPr>
        <w:t>–</w:t>
      </w:r>
      <w:r>
        <w:rPr>
          <w:rFonts w:ascii="TH SarabunPSK" w:hAnsi="TH SarabunPSK" w:cs="TH SarabunPSK" w:hint="cs"/>
          <w:sz w:val="28"/>
          <w:cs/>
        </w:rPr>
        <w:t xml:space="preserve"> นามสกุล (ประธาน).........................................................................................................................................</w:t>
      </w:r>
    </w:p>
    <w:p w:rsidR="00AB2EB7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1.2.2 </w:t>
      </w:r>
      <w:r>
        <w:rPr>
          <w:rFonts w:ascii="TH SarabunPSK" w:hAnsi="TH SarabunPSK" w:cs="TH SarabunPSK" w:hint="cs"/>
          <w:sz w:val="28"/>
          <w:cs/>
        </w:rPr>
        <w:t>ที่อยู่ บ้านเลขที่ ........................หมู่ที่..............................ตำบล................................อำเภอ......................................</w:t>
      </w:r>
    </w:p>
    <w:p w:rsidR="00AB2EB7" w:rsidRPr="003D6932" w:rsidRDefault="00AB2EB7" w:rsidP="00AB2EB7">
      <w:pPr>
        <w:pStyle w:val="aa"/>
        <w:spacing w:after="0" w:line="240" w:lineRule="auto"/>
        <w:ind w:left="405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        จังหวัด.............................................หมายเลขโทรศัพท์...............................................................................</w:t>
      </w:r>
    </w:p>
    <w:p w:rsidR="00AB2EB7" w:rsidRPr="003D6932" w:rsidRDefault="00AB2EB7" w:rsidP="00AB2EB7">
      <w:pPr>
        <w:pStyle w:val="aa"/>
        <w:numPr>
          <w:ilvl w:val="1"/>
          <w:numId w:val="7"/>
        </w:numPr>
        <w:spacing w:after="0" w:line="240" w:lineRule="auto"/>
        <w:rPr>
          <w:rFonts w:ascii="TH SarabunPSK" w:hAnsi="TH SarabunPSK" w:cs="TH SarabunPSK"/>
          <w:sz w:val="28"/>
        </w:rPr>
      </w:pPr>
      <w:r w:rsidRPr="003D6932">
        <w:rPr>
          <w:rFonts w:ascii="TH SarabunPSK" w:hAnsi="TH SarabunPSK" w:cs="TH SarabunPSK"/>
          <w:sz w:val="28"/>
          <w:cs/>
        </w:rPr>
        <w:t xml:space="preserve">แผนที่ตั้งกลุ่ม </w:t>
      </w:r>
      <w:r w:rsidRPr="003D6932">
        <w:rPr>
          <w:rFonts w:ascii="TH SarabunPSK" w:hAnsi="TH SarabunPSK" w:cs="TH SarabunPSK"/>
          <w:sz w:val="28"/>
          <w:rtl/>
          <w:cs/>
        </w:rPr>
        <w:t>(วาดจากอำเภอถึงที่ตั้งกลุ่ม)</w:t>
      </w: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3D693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2 ข้อมูลการผลิตของกลุ่ม</w:t>
      </w:r>
    </w:p>
    <w:p w:rsidR="00AB2EB7" w:rsidRPr="004F4D6C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 w:rsidRPr="004F4D6C">
        <w:rPr>
          <w:rFonts w:ascii="TH SarabunPSK" w:hAnsi="TH SarabunPSK" w:cs="TH SarabunPSK" w:hint="cs"/>
          <w:sz w:val="28"/>
          <w:cs/>
        </w:rPr>
        <w:t xml:space="preserve">2.1 ข้อมูลพื้นที่การผลิต ผลผลิต ฤดูกาลเก็บเกี่ยว </w:t>
      </w:r>
    </w:p>
    <w:p w:rsidR="00AB2EB7" w:rsidRPr="004F4D6C" w:rsidRDefault="00AB2EB7" w:rsidP="00AB2EB7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4F4D6C">
        <w:rPr>
          <w:rFonts w:ascii="TH SarabunPSK" w:hAnsi="TH SarabunPSK" w:cs="TH SarabunPSK" w:hint="cs"/>
          <w:sz w:val="28"/>
          <w:cs/>
        </w:rPr>
        <w:t xml:space="preserve">     2.1.1 พื้นที่การผลิตของกลุ่มทั้งหมด.......................ไร่ ผลผลิต........................ตัน (</w:t>
      </w:r>
      <w:r>
        <w:rPr>
          <w:rFonts w:ascii="TH SarabunPSK" w:hAnsi="TH SarabunPSK" w:cs="TH SarabunPSK" w:hint="cs"/>
          <w:sz w:val="28"/>
          <w:cs/>
        </w:rPr>
        <w:t>แยกรายพันธุ์เฉพาะพันธุ์หลัก)</w:t>
      </w:r>
    </w:p>
    <w:tbl>
      <w:tblPr>
        <w:tblW w:w="0" w:type="auto"/>
        <w:tblInd w:w="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8"/>
        <w:gridCol w:w="2234"/>
        <w:gridCol w:w="1506"/>
        <w:gridCol w:w="1649"/>
        <w:gridCol w:w="2078"/>
      </w:tblGrid>
      <w:tr w:rsidR="00AB2EB7" w:rsidRPr="003D6932" w:rsidTr="00C342C4">
        <w:tc>
          <w:tcPr>
            <w:tcW w:w="1248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95DCA">
              <w:rPr>
                <w:rFonts w:ascii="TH SarabunPSK" w:hAnsi="TH SarabunPSK" w:cs="TH SarabunPSK"/>
                <w:sz w:val="28"/>
                <w:cs/>
              </w:rPr>
              <w:t xml:space="preserve">ชนิดไม้ผล         </w:t>
            </w:r>
          </w:p>
        </w:tc>
        <w:tc>
          <w:tcPr>
            <w:tcW w:w="2234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95DCA">
              <w:rPr>
                <w:rFonts w:ascii="TH SarabunPSK" w:hAnsi="TH SarabunPSK" w:cs="TH SarabunPSK"/>
                <w:sz w:val="28"/>
                <w:cs/>
              </w:rPr>
              <w:t xml:space="preserve">ชื่อพันธุ์ </w:t>
            </w:r>
            <w:r w:rsidRPr="00295DCA">
              <w:rPr>
                <w:rFonts w:ascii="TH SarabunPSK" w:hAnsi="TH SarabunPSK" w:cs="TH SarabunPSK"/>
                <w:sz w:val="28"/>
                <w:rtl/>
                <w:cs/>
              </w:rPr>
              <w:t>(เฉพาะพันธุ์หลัก)</w:t>
            </w:r>
          </w:p>
        </w:tc>
        <w:tc>
          <w:tcPr>
            <w:tcW w:w="1506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95DCA">
              <w:rPr>
                <w:rFonts w:ascii="TH SarabunPSK" w:hAnsi="TH SarabunPSK" w:cs="TH SarabunPSK"/>
                <w:sz w:val="28"/>
                <w:cs/>
              </w:rPr>
              <w:t xml:space="preserve">พื้นที่ </w:t>
            </w:r>
            <w:r w:rsidRPr="00295DCA">
              <w:rPr>
                <w:rFonts w:ascii="TH SarabunPSK" w:hAnsi="TH SarabunPSK" w:cs="TH SarabunPSK"/>
                <w:sz w:val="28"/>
                <w:rtl/>
                <w:cs/>
              </w:rPr>
              <w:t>(ไร่)</w:t>
            </w:r>
          </w:p>
        </w:tc>
        <w:tc>
          <w:tcPr>
            <w:tcW w:w="1649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95DCA">
              <w:rPr>
                <w:rFonts w:ascii="TH SarabunPSK" w:hAnsi="TH SarabunPSK" w:cs="TH SarabunPSK"/>
                <w:sz w:val="28"/>
                <w:cs/>
              </w:rPr>
              <w:t>ปริมาณผลผลิต</w:t>
            </w:r>
            <w:r w:rsidRPr="00295DCA">
              <w:rPr>
                <w:rFonts w:ascii="TH SarabunPSK" w:hAnsi="TH SarabunPSK" w:cs="TH SarabunPSK"/>
                <w:sz w:val="28"/>
                <w:rtl/>
                <w:cs/>
              </w:rPr>
              <w:t>(ตัน)</w:t>
            </w:r>
          </w:p>
        </w:tc>
        <w:tc>
          <w:tcPr>
            <w:tcW w:w="2078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95DCA">
              <w:rPr>
                <w:rFonts w:ascii="TH SarabunPSK" w:hAnsi="TH SarabunPSK" w:cs="TH SarabunPSK"/>
                <w:sz w:val="28"/>
                <w:cs/>
              </w:rPr>
              <w:t xml:space="preserve">ฤดูกาลเก็บเกี่ยว </w:t>
            </w:r>
            <w:r w:rsidRPr="00295DCA">
              <w:rPr>
                <w:rFonts w:ascii="TH SarabunPSK" w:hAnsi="TH SarabunPSK" w:cs="TH SarabunPSK" w:hint="cs"/>
                <w:sz w:val="28"/>
                <w:cs/>
              </w:rPr>
              <w:t>(เดือน)</w:t>
            </w:r>
          </w:p>
        </w:tc>
      </w:tr>
      <w:tr w:rsidR="00AB2EB7" w:rsidRPr="003D6932" w:rsidTr="00C342C4">
        <w:trPr>
          <w:trHeight w:val="1095"/>
        </w:trPr>
        <w:tc>
          <w:tcPr>
            <w:tcW w:w="1248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34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06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49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8" w:type="dxa"/>
            <w:shd w:val="clear" w:color="auto" w:fill="auto"/>
          </w:tcPr>
          <w:p w:rsidR="00AB2EB7" w:rsidRPr="00295DCA" w:rsidRDefault="00AB2EB7" w:rsidP="00AB2EB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B2EB7" w:rsidRDefault="00AB2EB7" w:rsidP="00AB2EB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3D693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3 ข้อมูลด้านการตลาดและมาตรฐานคุณภาพ</w:t>
      </w: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 w:rsidRPr="004F50F5">
        <w:rPr>
          <w:rFonts w:ascii="TH SarabunPSK" w:hAnsi="TH SarabunPSK" w:cs="TH SarabunPSK" w:hint="cs"/>
          <w:sz w:val="28"/>
          <w:cs/>
        </w:rPr>
        <w:t>3.1</w:t>
      </w:r>
      <w:r>
        <w:rPr>
          <w:rFonts w:ascii="TH SarabunPSK" w:hAnsi="TH SarabunPSK" w:cs="TH SarabunPSK"/>
          <w:sz w:val="28"/>
        </w:rPr>
        <w:t xml:space="preserve"> </w:t>
      </w:r>
      <w:r w:rsidRPr="003D6932">
        <w:rPr>
          <w:rFonts w:ascii="TH SarabunPSK" w:hAnsi="TH SarabunPSK" w:cs="TH SarabunPSK"/>
          <w:sz w:val="28"/>
          <w:rtl/>
          <w:cs/>
        </w:rPr>
        <w:t xml:space="preserve"> การจำหน่ายของกลุ่ม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ตลาดภายในประเทศ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ตลาดส่งออก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ตลาดแปรรูป</w:t>
      </w: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3.2 </w:t>
      </w:r>
      <w:r w:rsidRPr="003D6932">
        <w:rPr>
          <w:rFonts w:ascii="TH SarabunPSK" w:hAnsi="TH SarabunPSK" w:cs="TH SarabunPSK"/>
          <w:sz w:val="28"/>
          <w:rtl/>
          <w:cs/>
        </w:rPr>
        <w:t xml:space="preserve"> ลักษณะการซื้อ – ขาย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ทำสัญญาซื้อขายล่วงหน้า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ขายผ่านพ่อค้าคนกลาง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ขายเอง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ขายผ่านกลุ่ม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อื่นๆ</w:t>
      </w:r>
    </w:p>
    <w:p w:rsidR="00AB2EB7" w:rsidRDefault="00AB2EB7" w:rsidP="00AB2EB7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3.3 </w:t>
      </w:r>
      <w:r w:rsidRPr="003D6932">
        <w:rPr>
          <w:rFonts w:ascii="TH SarabunPSK" w:hAnsi="TH SarabunPSK" w:cs="TH SarabunPSK"/>
          <w:sz w:val="28"/>
          <w:rtl/>
          <w:cs/>
        </w:rPr>
        <w:t xml:space="preserve"> มาตรฐานการผลิต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มีการรับรองคุณภาพ </w:t>
      </w:r>
      <w:r w:rsidRPr="003D6932">
        <w:rPr>
          <w:rFonts w:ascii="TH SarabunPSK" w:hAnsi="TH SarabunPSK" w:cs="TH SarabunPSK"/>
          <w:sz w:val="28"/>
        </w:rPr>
        <w:t xml:space="preserve">GAP </w:t>
      </w:r>
      <w:r w:rsidRPr="003D6932">
        <w:rPr>
          <w:rFonts w:ascii="TH SarabunPSK" w:hAnsi="TH SarabunPSK" w:cs="TH SarabunPSK"/>
          <w:sz w:val="28"/>
          <w:cs/>
        </w:rPr>
        <w:t>รายบุคคล จำนวน</w:t>
      </w:r>
      <w:r w:rsidRPr="003D6932">
        <w:rPr>
          <w:rFonts w:ascii="TH SarabunPSK" w:hAnsi="TH SarabunPSK" w:cs="TH SarabunPSK"/>
          <w:sz w:val="28"/>
          <w:rtl/>
          <w:cs/>
        </w:rPr>
        <w:t xml:space="preserve">.............ราย 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มีการรับรองคุณภาพ </w:t>
      </w:r>
      <w:r w:rsidRPr="003D6932">
        <w:rPr>
          <w:rFonts w:ascii="TH SarabunPSK" w:hAnsi="TH SarabunPSK" w:cs="TH SarabunPSK"/>
          <w:sz w:val="28"/>
        </w:rPr>
        <w:t xml:space="preserve">GAP </w:t>
      </w:r>
      <w:r w:rsidRPr="003D6932">
        <w:rPr>
          <w:rFonts w:ascii="TH SarabunPSK" w:hAnsi="TH SarabunPSK" w:cs="TH SarabunPSK"/>
          <w:sz w:val="28"/>
          <w:cs/>
        </w:rPr>
        <w:t>แบบกลุ่ม</w:t>
      </w:r>
    </w:p>
    <w:p w:rsidR="00AB2EB7" w:rsidRPr="003D6932" w:rsidRDefault="00AB2EB7" w:rsidP="00AB2EB7">
      <w:pPr>
        <w:spacing w:after="0" w:line="240" w:lineRule="auto"/>
        <w:ind w:right="-16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3.4 </w:t>
      </w:r>
      <w:r w:rsidRPr="003D6932">
        <w:rPr>
          <w:rFonts w:ascii="TH SarabunPSK" w:hAnsi="TH SarabunPSK" w:cs="TH SarabunPSK"/>
          <w:sz w:val="28"/>
          <w:rtl/>
          <w:cs/>
        </w:rPr>
        <w:t xml:space="preserve"> การรับรองคุณภาพผลผลิต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ไม่มี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มี ถ้ามี เป็นแบบ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สติ๊กเกอร์ธรรมดา 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สติ๊กเกอร์บาร์โค้ด </w:t>
      </w:r>
      <w:r w:rsidRPr="003D6932">
        <w:rPr>
          <w:rFonts w:ascii="TH SarabunPSK" w:hAnsi="TH SarabunPSK" w:cs="TH SarabunPSK"/>
          <w:sz w:val="28"/>
        </w:rPr>
        <w:sym w:font="Wingdings 2" w:char="F0A3"/>
      </w:r>
      <w:r w:rsidRPr="003D6932">
        <w:rPr>
          <w:rFonts w:ascii="TH SarabunPSK" w:hAnsi="TH SarabunPSK" w:cs="TH SarabunPSK"/>
          <w:sz w:val="28"/>
          <w:cs/>
        </w:rPr>
        <w:t xml:space="preserve"> สติ๊กเกอร์ </w:t>
      </w:r>
      <w:r w:rsidRPr="003D6932">
        <w:rPr>
          <w:rFonts w:ascii="TH SarabunPSK" w:hAnsi="TH SarabunPSK" w:cs="TH SarabunPSK"/>
          <w:sz w:val="28"/>
        </w:rPr>
        <w:t>QR Code</w:t>
      </w:r>
    </w:p>
    <w:p w:rsidR="00AB2EB7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ลงชื่อผู้ขึ้นทะเบียน.......................................................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ลงชื่อผู้รับขึ้นทะเบียน.............................................</w:t>
      </w:r>
    </w:p>
    <w:p w:rsidR="00AB2EB7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(                                       )                                              (                                  )</w:t>
      </w:r>
    </w:p>
    <w:p w:rsidR="00096573" w:rsidRDefault="00096573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565C89" w:rsidRDefault="00A30604" w:rsidP="00AB2EB7">
      <w:pPr>
        <w:spacing w:line="240" w:lineRule="auto"/>
        <w:jc w:val="center"/>
        <w:rPr>
          <w:rFonts w:ascii="TH SarabunPSK" w:hAnsi="TH SarabunPSK" w:cs="TH SarabunPSK"/>
          <w:sz w:val="28"/>
          <w:cs/>
        </w:rPr>
      </w:pPr>
      <w:r w:rsidRPr="00A30604">
        <w:rPr>
          <w:noProof/>
        </w:rPr>
        <w:pict>
          <v:shape id="Text Box 289" o:spid="_x0000_s1065" type="#_x0000_t202" style="position:absolute;left:0;text-align:left;margin-left:418.7pt;margin-top:-14.8pt;width:89.05pt;height:29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gtfKQIAAFAEAAAOAAAAZHJzL2Uyb0RvYy54bWysVNuO2yAQfa/Uf0C8N7Zz2U2sOKtttqkq&#10;bS/Sbj+AYByjAkOBxE6/vgNO0mjbvlT1A2KY4TBzzoyXd71W5CCcl2AqWoxySoThUEuzq+jX582b&#10;OSU+MFMzBUZU9Cg8vVu9frXsbCnG0IKqhSMIYnzZ2Yq2IdgyyzxvhWZ+BFYYdDbgNAtoul1WO9Yh&#10;ulbZOM9vsg5cbR1w4T2ePgxOukr4TSN4+Nw0XgSiKoq5hbS6tG7jmq2WrNw5ZlvJT2mwf8hCM2nw&#10;0QvUAwuM7J38DUpL7sBDE0YcdAZNI7lINWA1Rf6imqeWWZFqQXK8vdDk/x8s/3T44oisKzqeLygx&#10;TKNIz6IP5C30JJ4hQ531JQY+WQwNPTpQ6VStt4/Av3liYN0ysxP3zkHXClZjhkW8mV1dHXB8BNl2&#10;H6HGh9g+QALqG6cjfUgIQXRU6nhRJybD45PFJL+dF5Rw9E1u5pM8yZex8nzbOh/eC9AkbirqUP2E&#10;zg6PPsRsWHkOiY95ULLeSKWS4XbbtXLkwLBTNulLBbwIU4Z0FV3MxrOBgL9C5On7E4SWAVteSV3R&#10;+SWIlZG2d6ZODRmYVMMeU1bmxGOkbiAx9Ns+iVZMz/psoT4isw6GFseRxE0L7gclHbZ3Rf33PXOC&#10;EvXBoDqLYjqN85CM6ex2jIa79myvPcxwhKpooGTYrkOaoUicgXtUsZGJ4Cj3kMkpZ2zbxPtpxOJc&#10;XNsp6tePYPUTAAD//wMAUEsDBBQABgAIAAAAIQBp6vuf3wAAAAwBAAAPAAAAZHJzL2Rvd25yZXYu&#10;eG1sTI/LTsMwEEX3SPyDNUhsUOsQUF7EqRASCHaloHbrxm4SYY+D7abh75muYDl3ju6jXs3WsEn7&#10;MDgUcLtMgGlsnRqwE/D58bwogIUoUUnjUAv40QFWzeVFLSvlTviup03sGJlgqKSAPsax4jy0vbYy&#10;LN2okX4H562MdPqOKy9PZG4NT5Mk41YOSAm9HPVTr9uvzdEKKO5fp114u1tv2+xgyniTTy/fXojr&#10;q/nxAVjUc/yD4VyfqkNDnfbuiCowQx5pXhIqYFHkGbAzQXk0b09SWmbAm5r/H9H8AgAA//8DAFBL&#10;AQItABQABgAIAAAAIQC2gziS/gAAAOEBAAATAAAAAAAAAAAAAAAAAAAAAABbQ29udGVudF9UeXBl&#10;c10ueG1sUEsBAi0AFAAGAAgAAAAhADj9If/WAAAAlAEAAAsAAAAAAAAAAAAAAAAALwEAAF9yZWxz&#10;Ly5yZWxzUEsBAi0AFAAGAAgAAAAhAFb2C18pAgAAUAQAAA4AAAAAAAAAAAAAAAAALgIAAGRycy9l&#10;Mm9Eb2MueG1sUEsBAi0AFAAGAAgAAAAhAGnq+5/fAAAADAEAAA8AAAAAAAAAAAAAAAAAgwQAAGRy&#10;cy9kb3ducmV2LnhtbFBLBQYAAAAABAAEAPMAAACPBQAAAAA=&#10;">
            <v:textbox style="mso-next-textbox:#Text Box 289">
              <w:txbxContent>
                <w:p w:rsidR="001F108E" w:rsidRPr="00762FCF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เอกสารแนบ 2</w:t>
                  </w:r>
                </w:p>
              </w:txbxContent>
            </v:textbox>
          </v:shape>
        </w:pict>
      </w:r>
      <w:r w:rsidR="00AB2EB7">
        <w:rPr>
          <w:rFonts w:ascii="TH SarabunPSK" w:hAnsi="TH SarabunPSK" w:cs="TH SarabunPSK"/>
          <w:b/>
          <w:bCs/>
          <w:sz w:val="32"/>
          <w:szCs w:val="32"/>
        </w:rPr>
        <w:t>(</w:t>
      </w:r>
      <w:r w:rsidR="00AB2EB7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ตัวอย่าง) ประเด็นหลักสูตรในการอบรมเกษตรกร และการรายงานผล</w:t>
      </w:r>
      <w:r w:rsidR="00AB2EB7" w:rsidRPr="00EA72CA">
        <w:rPr>
          <w:rFonts w:ascii="TH SarabunPSK" w:hAnsi="TH SarabunPSK" w:cs="TH SarabunPSK"/>
          <w:b/>
          <w:bCs/>
          <w:sz w:val="28"/>
          <w:rtl/>
          <w:cs/>
        </w:rPr>
        <w:br/>
      </w:r>
      <w:r w:rsidR="00AB2EB7" w:rsidRPr="00565C89">
        <w:rPr>
          <w:rFonts w:ascii="TH SarabunPSK" w:hAnsi="TH SarabunPSK" w:cs="TH SarabunPSK"/>
          <w:b/>
          <w:bCs/>
          <w:sz w:val="28"/>
          <w:cs/>
        </w:rPr>
        <w:t>โครงการ</w:t>
      </w:r>
      <w:r w:rsidR="00AB2EB7">
        <w:rPr>
          <w:rFonts w:ascii="TH SarabunPSK" w:hAnsi="TH SarabunPSK" w:cs="TH SarabunPSK" w:hint="cs"/>
          <w:b/>
          <w:bCs/>
          <w:sz w:val="28"/>
          <w:cs/>
        </w:rPr>
        <w:t>เพิ่มประสิทธิภาพการผลิตสินค้าเกษตร (ไม้ผล)</w:t>
      </w:r>
      <w:r w:rsidR="00AB2EB7">
        <w:rPr>
          <w:rFonts w:ascii="TH SarabunPSK" w:hAnsi="TH SarabunPSK" w:cs="TH SarabunPSK" w:hint="cs"/>
          <w:sz w:val="28"/>
          <w:cs/>
        </w:rPr>
        <w:t xml:space="preserve"> </w:t>
      </w:r>
      <w:r w:rsidR="00AB2EB7" w:rsidRPr="001E48E4">
        <w:rPr>
          <w:rFonts w:ascii="TH SarabunPSK" w:hAnsi="TH SarabunPSK" w:cs="TH SarabunPSK" w:hint="cs"/>
          <w:b/>
          <w:bCs/>
          <w:sz w:val="28"/>
          <w:cs/>
        </w:rPr>
        <w:t>ปี 256</w:t>
      </w:r>
      <w:r w:rsidR="00AB2EB7">
        <w:rPr>
          <w:rFonts w:ascii="TH SarabunPSK" w:hAnsi="TH SarabunPSK" w:cs="TH SarabunPSK" w:hint="cs"/>
          <w:b/>
          <w:bCs/>
          <w:sz w:val="28"/>
          <w:cs/>
        </w:rPr>
        <w:t>3</w:t>
      </w:r>
    </w:p>
    <w:p w:rsidR="00AB2EB7" w:rsidRPr="00565C89" w:rsidRDefault="00AB2EB7" w:rsidP="00AB2EB7">
      <w:pPr>
        <w:spacing w:line="240" w:lineRule="auto"/>
        <w:jc w:val="center"/>
        <w:rPr>
          <w:rFonts w:ascii="TH SarabunPSK" w:hAnsi="TH SarabunPSK" w:cs="TH SarabunPSK"/>
          <w:sz w:val="28"/>
        </w:rPr>
      </w:pPr>
      <w:r w:rsidRPr="00565C89">
        <w:rPr>
          <w:rFonts w:ascii="TH SarabunPSK" w:hAnsi="TH SarabunPSK" w:cs="TH SarabunPSK"/>
          <w:sz w:val="28"/>
          <w:cs/>
        </w:rPr>
        <w:t>กิจกรรม</w:t>
      </w:r>
      <w:r>
        <w:rPr>
          <w:rFonts w:ascii="TH SarabunPSK" w:hAnsi="TH SarabunPSK" w:cs="TH SarabunPSK" w:hint="cs"/>
          <w:spacing w:val="-6"/>
          <w:sz w:val="28"/>
          <w:cs/>
        </w:rPr>
        <w:t>ที่ 5.1.1 อบรมเกษตรกรพัฒนาความรู้ตามความต้องการ</w:t>
      </w:r>
    </w:p>
    <w:p w:rsidR="00AB2EB7" w:rsidRPr="00D52F42" w:rsidRDefault="00AB2EB7" w:rsidP="00AB2EB7">
      <w:pPr>
        <w:spacing w:line="240" w:lineRule="auto"/>
        <w:jc w:val="center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อำเภอ</w:t>
      </w:r>
      <w:r w:rsidRPr="00D52F42">
        <w:rPr>
          <w:rFonts w:ascii="TH SarabunPSK" w:hAnsi="TH SarabunPSK" w:cs="TH SarabunPSK"/>
          <w:sz w:val="28"/>
          <w:rtl/>
          <w:cs/>
        </w:rPr>
        <w:t>...................................................จังหวัด................................................</w:t>
      </w:r>
    </w:p>
    <w:p w:rsidR="00AB2EB7" w:rsidRPr="00D52F42" w:rsidRDefault="00AB2EB7" w:rsidP="00AB2EB7">
      <w:pPr>
        <w:spacing w:line="240" w:lineRule="auto"/>
        <w:jc w:val="center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rtl/>
          <w:cs/>
        </w:rPr>
        <w:t>-----------------------------------------------------------------------------------------------------------------------------------</w:t>
      </w:r>
    </w:p>
    <w:p w:rsidR="00AB2EB7" w:rsidRPr="00D52F42" w:rsidRDefault="00AB2EB7" w:rsidP="00577DCB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D52F4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1 (ตัวอย่าง) ประเด็นหลักสูตรในการอบรมเกษตรกร</w:t>
      </w:r>
      <w:r w:rsidRPr="00D52F42">
        <w:rPr>
          <w:rFonts w:ascii="TH SarabunPSK" w:hAnsi="TH SarabunPSK" w:cs="TH SarabunPSK"/>
          <w:b/>
          <w:bCs/>
          <w:sz w:val="28"/>
        </w:rPr>
        <w:t xml:space="preserve"> </w:t>
      </w: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D52F4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2 รายงานผลการดำเนินงาน</w:t>
      </w:r>
      <w:r w:rsidRPr="00D52F42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:rsidR="00AB2EB7" w:rsidRPr="00D52F42" w:rsidRDefault="00AB2EB7" w:rsidP="00577DCB">
      <w:pPr>
        <w:spacing w:after="0" w:line="240" w:lineRule="auto"/>
        <w:rPr>
          <w:rFonts w:ascii="TH SarabunPSK" w:hAnsi="TH SarabunPSK" w:cs="TH SarabunPSK"/>
          <w:sz w:val="28"/>
          <w:rtl/>
          <w:cs/>
        </w:rPr>
      </w:pPr>
      <w:r w:rsidRPr="00970A1A">
        <w:rPr>
          <w:rFonts w:ascii="TH SarabunPSK" w:hAnsi="TH SarabunPSK" w:cs="TH SarabunPSK" w:hint="cs"/>
          <w:sz w:val="28"/>
          <w:cs/>
        </w:rPr>
        <w:t xml:space="preserve">2.1 เกษตรกรที่ได้รับการอบรม </w:t>
      </w:r>
      <w:r>
        <w:rPr>
          <w:rFonts w:ascii="TH SarabunPSK" w:hAnsi="TH SarabunPSK" w:cs="TH SarabunPSK" w:hint="cs"/>
          <w:sz w:val="28"/>
          <w:cs/>
        </w:rPr>
        <w:t>รวมทั้งสิ้น</w:t>
      </w:r>
      <w:r w:rsidRPr="00970A1A">
        <w:rPr>
          <w:rFonts w:ascii="TH SarabunPSK" w:hAnsi="TH SarabunPSK" w:cs="TH SarabunPSK" w:hint="cs"/>
          <w:sz w:val="28"/>
          <w:cs/>
        </w:rPr>
        <w:t>................ราย ประกอบด้วย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1701"/>
        <w:gridCol w:w="2693"/>
        <w:gridCol w:w="2127"/>
      </w:tblGrid>
      <w:tr w:rsidR="00AB2EB7" w:rsidRPr="00D52F42" w:rsidTr="00C342C4">
        <w:tc>
          <w:tcPr>
            <w:tcW w:w="198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ชนิดไม้ผลที่อบรม </w:t>
            </w:r>
          </w:p>
        </w:tc>
        <w:tc>
          <w:tcPr>
            <w:tcW w:w="1701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จำนวนเกษตรกร </w:t>
            </w:r>
            <w:r w:rsidRPr="00295DCA"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  <w:t>(ราย)</w:t>
            </w:r>
          </w:p>
        </w:tc>
        <w:tc>
          <w:tcPr>
            <w:tcW w:w="2693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  <w:r w:rsidRPr="00295DCA"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  <w:t>(อบรม)</w:t>
            </w:r>
          </w:p>
        </w:tc>
        <w:tc>
          <w:tcPr>
            <w:tcW w:w="212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 เดือน ปี ดำเนินการ</w:t>
            </w:r>
          </w:p>
        </w:tc>
      </w:tr>
      <w:tr w:rsidR="00AB2EB7" w:rsidRPr="00D52F42" w:rsidTr="00C342C4">
        <w:tc>
          <w:tcPr>
            <w:tcW w:w="198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D52F42" w:rsidTr="00C342C4">
        <w:tc>
          <w:tcPr>
            <w:tcW w:w="198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D52F42" w:rsidTr="00C342C4">
        <w:tc>
          <w:tcPr>
            <w:tcW w:w="198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D52F42" w:rsidTr="00C342C4">
        <w:tc>
          <w:tcPr>
            <w:tcW w:w="198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B2EB7" w:rsidRPr="00D52F42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rtl/>
          <w:cs/>
        </w:rPr>
        <w:t xml:space="preserve">2.2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52F42">
        <w:rPr>
          <w:rFonts w:ascii="TH SarabunPSK" w:hAnsi="TH SarabunPSK" w:cs="TH SarabunPSK"/>
          <w:sz w:val="28"/>
          <w:cs/>
        </w:rPr>
        <w:t>เนื้อหาที่ใช้ในการถ่ายทอดเทคโนโลยี</w:t>
      </w: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2.3 งบประมาณที่ใช้</w:t>
      </w:r>
    </w:p>
    <w:p w:rsidR="00AB2EB7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rtl/>
          <w:cs/>
        </w:rPr>
        <w:t xml:space="preserve">2.4 </w:t>
      </w:r>
      <w:r w:rsidRPr="00D52F42">
        <w:rPr>
          <w:rFonts w:ascii="TH SarabunPSK" w:hAnsi="TH SarabunPSK" w:cs="TH SarabunPSK"/>
          <w:sz w:val="28"/>
          <w:cs/>
        </w:rPr>
        <w:t>ภาพกิจกรรมที่ดำเนินการ</w:t>
      </w:r>
    </w:p>
    <w:p w:rsidR="00AB2EB7" w:rsidRPr="00D52F42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AB2EB7">
      <w:pPr>
        <w:spacing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ind w:right="-142"/>
        <w:jc w:val="right"/>
        <w:rPr>
          <w:rFonts w:ascii="TH SarabunPSK" w:hAnsi="TH SarabunPSK" w:cs="TH SarabunPSK"/>
          <w:sz w:val="28"/>
        </w:rPr>
      </w:pPr>
      <w:r w:rsidRPr="00094A42">
        <w:rPr>
          <w:rFonts w:ascii="TH SarabunPSK" w:hAnsi="TH SarabunPSK" w:cs="TH SarabunPSK"/>
          <w:sz w:val="28"/>
          <w:cs/>
        </w:rPr>
        <w:t xml:space="preserve">                               ลงชื่อ</w:t>
      </w:r>
      <w:r w:rsidRPr="00094A42">
        <w:rPr>
          <w:rFonts w:ascii="TH SarabunPSK" w:hAnsi="TH SarabunPSK" w:cs="TH SarabunPSK"/>
          <w:sz w:val="28"/>
          <w:rtl/>
          <w:cs/>
        </w:rPr>
        <w:t>........................................ผู้รายงานข้อมูล</w:t>
      </w:r>
    </w:p>
    <w:p w:rsidR="00AB2EB7" w:rsidRDefault="00AB2EB7" w:rsidP="00577DCB">
      <w:pPr>
        <w:spacing w:after="0" w:line="240" w:lineRule="auto"/>
        <w:ind w:right="-142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(                             )</w:t>
      </w:r>
    </w:p>
    <w:p w:rsidR="00AB2EB7" w:rsidRDefault="00AB2EB7" w:rsidP="00577DCB">
      <w:pPr>
        <w:spacing w:after="0" w:line="240" w:lineRule="auto"/>
        <w:ind w:right="-142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วันที่................เดือน.........................พ.ศ. ...............</w:t>
      </w:r>
    </w:p>
    <w:p w:rsidR="00AB2EB7" w:rsidRDefault="00AB2EB7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หมายเลขโทรศัพท์.......................................</w:t>
      </w:r>
    </w:p>
    <w:p w:rsidR="00096573" w:rsidRDefault="00096573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AB2EB7" w:rsidRDefault="00A30604" w:rsidP="00AB2EB7">
      <w:pPr>
        <w:spacing w:line="240" w:lineRule="auto"/>
        <w:ind w:right="-143"/>
        <w:jc w:val="right"/>
        <w:rPr>
          <w:rFonts w:ascii="TH SarabunPSK" w:hAnsi="TH SarabunPSK" w:cs="TH SarabunPSK"/>
          <w:sz w:val="28"/>
        </w:rPr>
      </w:pPr>
      <w:r w:rsidRPr="00A30604">
        <w:rPr>
          <w:noProof/>
        </w:rPr>
        <w:pict>
          <v:shape id="Text Box 296" o:spid="_x0000_s1083" type="#_x0000_t202" style="position:absolute;left:0;text-align:left;margin-left:406.7pt;margin-top:-8.95pt;width:89.05pt;height:29pt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m9VKQIAAFAEAAAOAAAAZHJzL2Uyb0RvYy54bWysVNuO2yAQfa/Uf0C8N7Zz28SKs9pmm6rS&#10;9iLt9gMIxjEqMBRI7O3Xd8BJGm3bl6p+QAwzHGbOmfHqtteKHIXzEkxFi1FOiTAcamn2Ff36tH2z&#10;oMQHZmqmwIiKPgtPb9evX606W4oxtKBq4QiCGF92tqJtCLbMMs9boZkfgRUGnQ04zQKabp/VjnWI&#10;rlU2zvN51oGrrQMuvMfT+8FJ1wm/aQQPn5vGi0BURTG3kFaX1l1cs/WKlXvHbCv5KQ32D1loJg0+&#10;eoG6Z4GRg5O/QWnJHXhowoiDzqBpJBepBqymyF9U89gyK1ItSI63F5r8/4Pln45fHJF1RcfLOSWG&#10;aRTpSfSBvIWexDNkqLO+xMBHi6GhRwcqnar19gH4N08MbFpm9uLOOehawWrMsIg3s6urA46PILvu&#10;I9T4EDsESEB943SkDwkhiI5KPV/Uicnw+GQxyW8WBSUcfZP5YpIn+TJWnm9b58N7AZrETUUdqp/Q&#10;2fHBh5gNK88h8TEPStZbqVQy3H63UY4cGXbKNn2pgBdhypCuosvZeDYQ8FeIPH1/gtAyYMsrqSu6&#10;uASxMtL2ztSpIQOTathjysqceIzUDSSGftcn0YrZWZ8d1M/IrIOhxXEkcdOC+0FJh+1dUf/9wJyg&#10;RH0wqM6ymE7jPCRjOrsZo+GuPbtrDzMcoSoaKBm2m5BmKBJn4A5VbGQiOMo9ZHLKGds28X4asTgX&#10;13aK+vUjWP8EAAD//wMAUEsDBBQABgAIAAAAIQAjMcPx4QAAAAwBAAAPAAAAZHJzL2Rvd25yZXYu&#10;eG1sTI/BTsMwDIbvSLxDZCQuaEu6lbGWphNCArEbDATXrMnaisQpSdaVt8ec4Gj71+fvrzaTs2w0&#10;IfYeJWRzAcxg43WPrYS314fZGlhMCrWyHo2EbxNhU5+fVarU/oQvZtyllhEEY6kkdCkNJeex6YxT&#10;ce4Hg3Q7+OBUojG0XAd1IrizfCHEijvVI33o1GDuO9N87o5Owjp/Gj/idvn83qwOtkhXN+PjV5Dy&#10;8mK6uwWWzJT+wvCrT+pQk9PeH1FHZomRLXOKSphlYkGtKFIU2TWwPa3yXACvK/6/RP0DAAD//wMA&#10;UEsBAi0AFAAGAAgAAAAhALaDOJL+AAAA4QEAABMAAAAAAAAAAAAAAAAAAAAAAFtDb250ZW50X1R5&#10;cGVzXS54bWxQSwECLQAUAAYACAAAACEAOP0h/9YAAACUAQAACwAAAAAAAAAAAAAAAAAvAQAAX3Jl&#10;bHMvLnJlbHNQSwECLQAUAAYACAAAACEAO/5vVSkCAABQBAAADgAAAAAAAAAAAAAAAAAuAgAAZHJz&#10;L2Uyb0RvYy54bWxQSwECLQAUAAYACAAAACEAIzHD8eEAAAAMAQAADwAAAAAAAAAAAAAAAACDBAAA&#10;ZHJzL2Rvd25yZXYueG1sUEsFBgAAAAAEAAQA8wAAAJEFAAAAAA==&#10;">
            <v:textbox style="mso-next-textbox:#Text Box 296">
              <w:txbxContent>
                <w:p w:rsidR="001F108E" w:rsidRPr="00762FCF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เอกสารแนบ 3</w:t>
                  </w:r>
                </w:p>
              </w:txbxContent>
            </v:textbox>
          </v:shape>
        </w:pict>
      </w:r>
    </w:p>
    <w:p w:rsidR="00AB2EB7" w:rsidRPr="003D6932" w:rsidRDefault="00A30604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shape id="AutoShape 13" o:spid="_x0000_s1075" type="#_x0000_t32" style="position:absolute;left:0;text-align:left;margin-left:484.75pt;margin-top:48.15pt;width:0;height:17.5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vaHwIAAD0EAAAOAAAAZHJzL2Uyb0RvYy54bWysU02P2yAQvVfqf0DcE39skiZWnNXKTnrZ&#10;diPt9gcQwDaqzSAgcaKq/72AnWjTXqqqPuABZt68mXmsH89di05cGwEyx8k0xohLCkzIOsff3naT&#10;JUbGEslIC5Ln+MINftx8/LDuVcZTaKBlXCMHIk3Wqxw31qosigxteEfMFBSX7rIC3RHrtrqOmCa9&#10;Q+/aKI3jRdSDZkoD5ca403K4xJuAX1Wc2peqMtyiNseOmw2rDuvBr9FmTbJaE9UIOtIg/8CiI0K6&#10;pDeokliCjlr8AdUJqsFAZacUugiqSlAeanDVJPFv1bw2RPFQi2uOUbc2mf8HS7+e9hoJluN0lWAk&#10;SeeG9HS0EHKj5MF3qFcmc46F3GtfIz3LV/UM9LtBEoqGyJoH77eLcsGJj4juQvzGKJfn0H8B5nyI&#10;SxDada505yFdI9A5TOVymwo/W0SHQ+pO0zRdLucBnGTXOKWN/cyhQ97IsbGaiLqxBUjpRg86CVnI&#10;6dlYz4pk1wCfVMJOtG1QQCtRn+PVPJ2HAAOtYP7SuxldH4pWoxPxGgrfyOLOTcNRsgDWcMK2o22J&#10;aAfbJW+lx3N1OTqjNYjkxypebZfb5WwySxfbySwuy8nTrphNFrvk07x8KIuiTH56asksawRjXHp2&#10;V8Ems78TxPh0BqndJHtrQ3SPHvrlyF7/gXQYrJ/loIoDsMteXwfuNBqcx/fkH8H7vbPfv/rNLwAA&#10;AP//AwBQSwMEFAAGAAgAAAAhAOq/nVTdAAAACgEAAA8AAABkcnMvZG93bnJldi54bWxMj8tOwzAQ&#10;RfdI/IM1ldgg6qQvNSFOVSGxYElbia0bT5PQeBzFThP69UzVBezmcXTnTLYZbSMu2PnakYJ4GoFA&#10;KpypqVRw2L+/rEH4oMnoxhEq+EEPm/zxIdOpcQN94mUXSsEh5FOtoAqhTaX0RYVW+6lrkXh3cp3V&#10;gduulKbTA4fbRs6iaCWtrokvVLrFtwqL8663CtD3yzjaJrY8fFyH56/Z9Xto90o9TcbtK4iAY/iD&#10;4abP6pCz09H1ZLxoFCSrZMnorZiDYOA+ODI5jxcg80z+fyH/BQAA//8DAFBLAQItABQABgAIAAAA&#10;IQC2gziS/gAAAOEBAAATAAAAAAAAAAAAAAAAAAAAAABbQ29udGVudF9UeXBlc10ueG1sUEsBAi0A&#10;FAAGAAgAAAAhADj9If/WAAAAlAEAAAsAAAAAAAAAAAAAAAAALwEAAF9yZWxzLy5yZWxzUEsBAi0A&#10;FAAGAAgAAAAhAF1wy9ofAgAAPQQAAA4AAAAAAAAAAAAAAAAALgIAAGRycy9lMm9Eb2MueG1sUEsB&#10;Ai0AFAAGAAgAAAAhAOq/nVTdAAAACgEAAA8AAAAAAAAAAAAAAAAAeQQAAGRycy9kb3ducmV2Lnht&#10;bFBLBQYAAAAABAAEAPMAAACDBQAAAAA=&#10;"/>
        </w:pict>
      </w:r>
      <w:r w:rsidRPr="00A30604">
        <w:rPr>
          <w:noProof/>
        </w:rPr>
        <w:pict>
          <v:shape id="AutoShape 6" o:spid="_x0000_s1069" type="#_x0000_t32" style="position:absolute;left:0;text-align:left;margin-left:0;margin-top:48.2pt;width:0;height:17.5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ob0HQIAADw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ukox&#10;kqSHIT0dnQq50cI3aNA2B79S7o0vkZ7li35W9LtFUpUtkQ0Pzq8XDbGJj4juQvzGakhzGD4rBj4E&#10;8EO3zrXpPST0AZ3DUC63ofCzQ3Q8pHCapulyOQ/gJL/GaWPdJ6565I0CW2eIaFpXKilh8sokIQs5&#10;PVvnWZH8GuCTSrUTXRcE0Ek0FHg1T+chwKpOMH/p3axpDmVn0Il4CYVvYnHnZtRRsgDWcsK2k+2I&#10;6EYbknfS40FdQGeyRo38WMWr7XK7zGZZutjOsriqZk+7MpstdsnHefWhKssq+empJVneCsa49Oyu&#10;ek2yv9PD9HJGpd0Ue2tDdI8e+gVkr/9AOgzWz3JUxUGxy95cBw4SDc7Tc/Jv4O0e7LePfvMLAAD/&#10;/wMAUEsDBBQABgAIAAAAIQAEdZvw2gAAAAQBAAAPAAAAZHJzL2Rvd25yZXYueG1sTI/BTsMwEETv&#10;SPyDtUhcEHVSaEVDNlWFxKFH2kpc3XhJAvE6ip0m7deznOhxNKOZN/l6cq06UR8azwjpLAFFXHrb&#10;cIVw2L8/voAK0bA1rWdCOFOAdXF7k5vM+pE/6LSLlZISDplBqGPsMq1DWZMzYeY7YvG+fO9MFNlX&#10;2vZmlHLX6nmSLLUzDctCbTp6q6n82Q0OgcKwSJPNylWH7WV8+Jxfvsduj3h/N21eQUWa4n8Y/vAF&#10;HQphOvqBbVAtghyJCKvlMyhxRR0l85QuQBe5voYvfgEAAP//AwBQSwECLQAUAAYACAAAACEAtoM4&#10;kv4AAADhAQAAEwAAAAAAAAAAAAAAAAAAAAAAW0NvbnRlbnRfVHlwZXNdLnhtbFBLAQItABQABgAI&#10;AAAAIQA4/SH/1gAAAJQBAAALAAAAAAAAAAAAAAAAAC8BAABfcmVscy8ucmVsc1BLAQItABQABgAI&#10;AAAAIQB6Gob0HQIAADwEAAAOAAAAAAAAAAAAAAAAAC4CAABkcnMvZTJvRG9jLnhtbFBLAQItABQA&#10;BgAIAAAAIQAEdZvw2gAAAAQBAAAPAAAAAAAAAAAAAAAAAHcEAABkcnMvZG93bnJldi54bWxQSwUG&#10;AAAAAAQABADzAAAAfgUAAAAA&#10;"/>
        </w:pict>
      </w:r>
      <w:r w:rsidRPr="00A30604">
        <w:rPr>
          <w:noProof/>
        </w:rPr>
        <w:pict>
          <v:shape id="AutoShape 10" o:spid="_x0000_s1073" type="#_x0000_t32" style="position:absolute;left:0;text-align:left;margin-left:-23.8pt;margin-top:268.85pt;width:17.6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IgAIAIAAD0EAAAOAAAAZHJzL2Uyb0RvYy54bWysU82O2jAQvlfqO1i+Q34IW4gIq1UCvWy7&#10;SLt9AGM7idXEtmxDQFXfvWNDENteqqo5OGPPzDff/K0eT32HjtxYoWSBk2mMEZdUMSGbAn97204W&#10;GFlHJCOdkrzAZ27x4/rjh9Wgc56qVnWMGwQg0uaDLnDrnM6jyNKW98ROleYSlLUyPXFwNU3EDBkA&#10;ve+iNI4fokEZpo2i3Fp4rS5KvA74dc2pe6lryx3qCgzcXDhNOPf+jNYrkjeG6FbQKw3yDyx6IiQE&#10;vUFVxBF0MOIPqF5Qo6yq3ZSqPlJ1LSgPOUA2SfxbNq8t0TzkAsWx+lYm+/9g6dfjziDBCpwuZxhJ&#10;0kOTng5OhdgoCRUatM3BsJQ743OkJ/mqnxX9bpFUZUtkw4P121mDc+JrGr1z8RerIc5++KIY2BAI&#10;EMp1qk3vIaEQ6BS6cr51hZ8covCYprN5Cr2joyoi+einjXWfueqRFwpsnSGiaV2ppITWK5OEKOT4&#10;bJ1nRfLRwQeVaiu6LkxAJ9FQ4OU8nQcHqzrBvNKbWdPsy86gI/EzFL6QImjuzYw6SBbAWk7Y5io7&#10;IrqLDME76fEgL6BzlS5D8mMZLzeLzSKbZOnDZpLFVTV52pbZ5GGbfJpXs6osq+Snp5ZkeSsY49Kz&#10;Gwc2yf5uIK6rcxm128jeyhC9Rw/1ArLjP5AOjfW99Btm871i550ZGw4zGoyv++SX4P4O8v3Wr38B&#10;AAD//wMAUEsDBBQABgAIAAAAIQCOHP+p3wAAAAsBAAAPAAAAZHJzL2Rvd25yZXYueG1sTI/BSsNA&#10;EIbvgu+wjOBF0k1i22jMphTBg0fbgtdtdkyi2dmQ3TSxT+8IQj3OzMc/319sZtuJEw6+daQgWcQg&#10;kCpnWqoVHPYv0QMIHzQZ3TlCBd/oYVNeXxU6N26iNzztQi04hHyuFTQh9LmUvmrQar9wPRLfPtxg&#10;deBxqKUZ9MThtpNpHK+l1S3xh0b3+Nxg9bUbrQL04yqJt4+2Pryep7v39Pw59Xulbm/m7ROIgHO4&#10;wPCrz+pQstPRjWS86BREy2zNqILVfZaBYCJK0iWI499GloX836H8AQAA//8DAFBLAQItABQABgAI&#10;AAAAIQC2gziS/gAAAOEBAAATAAAAAAAAAAAAAAAAAAAAAABbQ29udGVudF9UeXBlc10ueG1sUEsB&#10;Ai0AFAAGAAgAAAAhADj9If/WAAAAlAEAAAsAAAAAAAAAAAAAAAAALwEAAF9yZWxzLy5yZWxzUEsB&#10;Ai0AFAAGAAgAAAAhAFREiAAgAgAAPQQAAA4AAAAAAAAAAAAAAAAALgIAAGRycy9lMm9Eb2MueG1s&#10;UEsBAi0AFAAGAAgAAAAhAI4c/6nfAAAACwEAAA8AAAAAAAAAAAAAAAAAegQAAGRycy9kb3ducmV2&#10;LnhtbFBLBQYAAAAABAAEAPMAAACGBQAAAAA=&#10;"/>
        </w:pict>
      </w:r>
      <w:r w:rsidRPr="00A30604">
        <w:rPr>
          <w:noProof/>
        </w:rPr>
        <w:pict>
          <v:shape id="AutoShape 5" o:spid="_x0000_s1068" type="#_x0000_t32" style="position:absolute;left:0;text-align:left;margin-left:-14.3pt;margin-top:76.95pt;width:0;height:190.9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/Cz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jOM&#10;JOlhSE8Hp0JuNPMNGrTNwa+UO+NLpCf5qp8V/W6RVGVLZMOD89tZQ2ziI6J3IX5jNaTZD18UAx8C&#10;+KFbp9r0HhL6gE5hKOfbUPjJIToeUjhNszTLHsLAIpJfA7Wx7jNXPfJGga0zRDStK5WUMHplkpCG&#10;HJ+t87RIfg3wWaXaiq4LCugkGgq8nKWzEGBVJ5i/9G7WNPuyM+hIvIbCF2qEm3s3ow6SBbCWE7a5&#10;2I6IbrQheSc9HhQGdC7WKJIfy3i5WWwW2SRL55tJFlfV5GlbZpP5Nvk0qx6qsqySn55akuWtYIxL&#10;z+4q2CT7O0Fcns4otZtkb22I3qOHfgHZ6z+QDpP1wxxlsVfsvDPXiYNGg/PlPflHcL8H+/7Vr38B&#10;AAD//wMAUEsDBBQABgAIAAAAIQBPm6pm3wAAAAsBAAAPAAAAZHJzL2Rvd25yZXYueG1sTI/BbsIw&#10;DIbvk/YOkSdxmSClqAy6pghN4sBxgLRraLy2W+NUTUoLTz9PO7Cj/X/6/TnbjLYRF+x87UjBfBaB&#10;QCqcqalUcDrupisQPmgyunGECq7oYZM/PmQ6NW6gd7wcQim4hHyqFVQhtKmUvqjQaj9zLRJnn66z&#10;OvDYldJ0euBy28g4ipbS6pr4QqVbfKuw+D70VgH6PplH27UtT/vb8PwR376G9qjU5GncvoIIOIY7&#10;DL/6rA45O51dT8aLRsE0Xi0Z5SBZrEEw8bc5K0gWyQvIPJP/f8h/AAAA//8DAFBLAQItABQABgAI&#10;AAAAIQC2gziS/gAAAOEBAAATAAAAAAAAAAAAAAAAAAAAAABbQ29udGVudF9UeXBlc10ueG1sUEsB&#10;Ai0AFAAGAAgAAAAhADj9If/WAAAAlAEAAAsAAAAAAAAAAAAAAAAALwEAAF9yZWxzLy5yZWxzUEsB&#10;Ai0AFAAGAAgAAAAhABL/8LMgAgAAPQQAAA4AAAAAAAAAAAAAAAAALgIAAGRycy9lMm9Eb2MueG1s&#10;UEsBAi0AFAAGAAgAAAAhAE+bqmbfAAAACwEAAA8AAAAAAAAAAAAAAAAAegQAAGRycy9kb3ducmV2&#10;LnhtbFBLBQYAAAAABAAEAPMAAACGBQAAAAA=&#10;"/>
        </w:pict>
      </w:r>
      <w:r w:rsidRPr="00A30604">
        <w:rPr>
          <w:noProof/>
        </w:rPr>
        <w:pict>
          <v:shape id="AutoShape 9" o:spid="_x0000_s1072" type="#_x0000_t32" style="position:absolute;left:0;text-align:left;margin-left:-23.2pt;margin-top:77pt;width:17.6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r7q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BdhpEk&#10;PWj0dHAqlEZLP59B2xzCSrkzvkN6kq/6WdHvFklVtkQ2PAS/nTXkJj4jepfiL1ZDlf3wRTGIIYAf&#10;hnWqTe8hYQzoFDQ53zThJ4cofEzTh1kKytHRFZF8zNPGus9c9cgbBbbOENG0rlRSgvDKJKEKOT5b&#10;51mRfEzwRaXaiq4L+ncSDQVeztJZSLCqE8w7fZg1zb7sDDoSv0HhF1oEz32YUQfJAljLCdtcbUdE&#10;d7GheCc9HvQFdK7WZUV+LOPlZrFZZJMsnW8mWVxVk6dtmU3m2+TTrHqoyrJKfnpqSZa3gjEuPbtx&#10;XZPs79bh+nAui3Zb2NsYovfoYV5AdvwPpIOwXsvLVuwVO+/MKDhsaAi+vib/BO7vYN+/+fUvAAAA&#10;//8DAFBLAwQUAAYACAAAACEAeAC2Bd4AAAALAQAADwAAAGRycy9kb3ducmV2LnhtbEyPQUvDQBCF&#10;70L/wzIFL5JuEtLSxmxKETx4tC143WbHJJqdDdlNE/vrHUHQ47z38ea9Yj/bTlxx8K0jBckqBoFU&#10;OdNSreB8eo62IHzQZHTnCBV8oYd9ubgrdG7cRK94PYZacAj5XCtoQuhzKX3VoNV+5Xok9t7dYHXg&#10;c6ilGfTE4baTaRxvpNUt8YdG9/jUYPV5HK0C9OM6iQ87W59fbtPDW3r7mPqTUvfL+fAIIuAc/mD4&#10;qc/VoeROFzeS8aJTEGWbjFE21hmPYiJKkhTE5VeRZSH/byi/AQAA//8DAFBLAQItABQABgAIAAAA&#10;IQC2gziS/gAAAOEBAAATAAAAAAAAAAAAAAAAAAAAAABbQ29udGVudF9UeXBlc10ueG1sUEsBAi0A&#10;FAAGAAgAAAAhADj9If/WAAAAlAEAAAsAAAAAAAAAAAAAAAAALwEAAF9yZWxzLy5yZWxzUEsBAi0A&#10;FAAGAAgAAAAhAJzWvuoeAgAAOwQAAA4AAAAAAAAAAAAAAAAALgIAAGRycy9lMm9Eb2MueG1sUEsB&#10;Ai0AFAAGAAgAAAAhAHgAtgXeAAAACwEAAA8AAAAAAAAAAAAAAAAAeAQAAGRycy9kb3ducmV2Lnht&#10;bFBLBQYAAAAABAAEAPMAAACDBQAAAAA=&#10;"/>
        </w:pict>
      </w:r>
      <w:r w:rsidRPr="00A30604">
        <w:rPr>
          <w:noProof/>
        </w:rPr>
        <w:pict>
          <v:shape id="AutoShape 4" o:spid="_x0000_s1067" type="#_x0000_t32" style="position:absolute;left:0;text-align:left;margin-left:0;margin-top:56.95pt;width:484.75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49A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c4w&#10;UqSHJT0evI61UR4GNBhXQFyldja0SE/q2Txp+sMhpauOqJbH4JezgdwsZCRvUsLFGSizH75oBjEE&#10;8OO0To3tAyTMAZ3iUs63pfCTRxQ+zrPZ/H4K3OjoS0gxJhrr/GeuexSMEjtviWg7X2mlYPXaZrEM&#10;OT45H2iRYkwIVZXeCimjAqRCQ4mXM6gTPE5LwYIzXmy7r6RFRxI0FH+xx3dhVh8Ui2AdJ2xztT0R&#10;8mJDcakCHjQGdK7WRSQ/l+lys9gs8kk+nW8meVrXk8dtlU/m2+zTrL6vq6rOfgVqWV50gjGuArtR&#10;sFn+d4K4Pp2L1G6SvY0heYse5wVkx/9IOm42LPMii71m550dNw4ajcHX9xQewes72K9f/fo3AAAA&#10;//8DAFBLAwQUAAYACAAAACEABZdRFdsAAAAIAQAADwAAAGRycy9kb3ducmV2LnhtbEyPQUvDQBCF&#10;74L/YRnBi9hNKi0mZlOK4MGjbcHrNDsm0exsyG6a2F/vCII9znuPN98rNrPr1ImG0Ho2kC4SUMSV&#10;ty3XBg77l/tHUCEiW+w8k4FvCrApr68KzK2f+I1Ou1grKeGQo4Emxj7XOlQNOQwL3xOL9+EHh1HO&#10;odZ2wEnKXaeXSbLWDluWDw329NxQ9bUbnQEK4ypNtpmrD6/n6e59ef6c+r0xtzfz9glUpDn+h+EX&#10;X9ChFKajH9kG1RmQIVHU9CEDJXa2zlagjn+KLgt9OaD8AQAA//8DAFBLAQItABQABgAIAAAAIQC2&#10;gziS/gAAAOEBAAATAAAAAAAAAAAAAAAAAAAAAABbQ29udGVudF9UeXBlc10ueG1sUEsBAi0AFAAG&#10;AAgAAAAhADj9If/WAAAAlAEAAAsAAAAAAAAAAAAAAAAALwEAAF9yZWxzLy5yZWxzUEsBAi0AFAAG&#10;AAgAAAAhAGBTj0AeAgAAPQQAAA4AAAAAAAAAAAAAAAAALgIAAGRycy9lMm9Eb2MueG1sUEsBAi0A&#10;FAAGAAgAAAAhAAWXURXbAAAACAEAAA8AAAAAAAAAAAAAAAAAeAQAAGRycy9kb3ducmV2LnhtbFBL&#10;BQYAAAAABAAEAPMAAACABQAAAAA=&#10;"/>
        </w:pict>
      </w:r>
      <w:r w:rsidRPr="00A30604">
        <w:rPr>
          <w:noProof/>
        </w:rPr>
        <w:pict>
          <v:shape id="AutoShape 7" o:spid="_x0000_s1070" type="#_x0000_t32" style="position:absolute;left:0;text-align:left;margin-left:612pt;margin-top:48.75pt;width:0;height:17.5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qDrHQIAADsEAAAOAAAAZHJzL2Uyb0RvYy54bWysU02P2yAQvVfqf0C+J/5okk2sOKuVnfSy&#10;7Uba7Q8ggG1UDAhInKjqf++AnWjTXqqqPuABZt68mTesH8+dQCdmLFeyiNJpEiEmiaJcNkX07W03&#10;WUbIOiwpFkqyIrowGz1uPn5Y9zpnmWqVoMwgAJE273URtc7pPI4taVmH7VRpJuGyVqbDDramianB&#10;PaB3Is6SZBH3ylBtFGHWwmk1XEabgF/XjLiXurbMIVFEwM2F1YT14Nd4s8Z5Y7BuORlp4H9g0WEu&#10;IekNqsIOo6Phf0B1nBhlVe2mRHWxqmtOWKgBqkmT36p5bbFmoRZojtW3Ntn/B0u+nvYGcQrapRGS&#10;uAONno5OhdTowfen1zYHt1Luja+QnOWrflbku0VSlS2WDQvObxcNsamPiO9C/MZqyHLovygKPhjw&#10;Q7POtek8JLQBnYMml5sm7OwQGQ4JnGZZtlzOAzjOr3HaWPeZqQ55o4isM5g3rSuVlCC8MmnIgk/P&#10;1nlWOL8G+KRS7bgQQX8hUV9Eq3k2DwFWCU79pXezpjmUwqAT9hMUvpHFnZtRR0kDWMsw3Y62w1wM&#10;NiQX0uNBXUBntIYR+bFKVtvldjmbzLLFdjJLqmrytCtnk8UufZhXn6qyrNKfnlo6y1tOKZOe3XVc&#10;09nfjcP4cIZBuw3srQ3xPXroF5C9/gPpIKzXcpiKg6KXvbkKDhManMfX5J/A+z3Y79/85hcAAAD/&#10;/wMAUEsDBBQABgAIAAAAIQCHjItM3wAAAAwBAAAPAAAAZHJzL2Rvd25yZXYueG1sTI9BT8MwDIXv&#10;SPyHyEi7IJYusMG6ptM0iQNHtklcs8a0ZY1TNela9uvxxAFufvbT8/ey9egaccYu1J40zKYJCKTC&#10;25pKDYf968MLiBANWdN4Qg3fGGCd395kJrV+oHc872IpOIRCajRUMbaplKGo0Jkw9S0S3z5950xk&#10;2ZXSdmbgcNdIlSQL6UxN/KEyLW4rLE673mnA0M9nyWbpysPbZbj/UJevod1rPbkbNysQEcf4Z4Yr&#10;PqNDzkxH35MNomGt1BOXiRqWz3MQV8fv5sjTo1qAzDP5v0T+AwAA//8DAFBLAQItABQABgAIAAAA&#10;IQC2gziS/gAAAOEBAAATAAAAAAAAAAAAAAAAAAAAAABbQ29udGVudF9UeXBlc10ueG1sUEsBAi0A&#10;FAAGAAgAAAAhADj9If/WAAAAlAEAAAsAAAAAAAAAAAAAAAAALwEAAF9yZWxzLy5yZWxzUEsBAi0A&#10;FAAGAAgAAAAhAMBioOsdAgAAOwQAAA4AAAAAAAAAAAAAAAAALgIAAGRycy9lMm9Eb2MueG1sUEsB&#10;Ai0AFAAGAAgAAAAhAIeMi0zfAAAADAEAAA8AAAAAAAAAAAAAAAAAdwQAAGRycy9kb3ducmV2Lnht&#10;bFBLBQYAAAAABAAEAPMAAACDBQAAAAA=&#10;"/>
        </w:pict>
      </w:r>
      <w:r w:rsidR="00AB2EB7" w:rsidRPr="003D693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ตัวอย่าง </w:t>
      </w:r>
      <w:r w:rsidR="00AB2EB7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การจัดทำ</w:t>
      </w:r>
      <w:r w:rsidR="00AB2EB7" w:rsidRPr="003D6932">
        <w:rPr>
          <w:rFonts w:ascii="TH SarabunPSK" w:hAnsi="TH SarabunPSK" w:cs="TH SarabunPSK"/>
          <w:b/>
          <w:bCs/>
          <w:sz w:val="32"/>
          <w:szCs w:val="32"/>
          <w:cs/>
        </w:rPr>
        <w:t xml:space="preserve">ป้ายแปลงเรียนรู้ </w:t>
      </w:r>
      <w:r w:rsidR="00AB2EB7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กิจกรรมที่ 5.1.2 จัดทำแปลง</w:t>
      </w:r>
      <w:r w:rsidR="00EA4CB6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เรียนรู้</w:t>
      </w:r>
    </w:p>
    <w:p w:rsidR="00AB2EB7" w:rsidRPr="003D6932" w:rsidRDefault="00A30604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shape id="Text Box 8" o:spid="_x0000_s1071" type="#_x0000_t202" style="position:absolute;left:0;text-align:left;margin-left:207.7pt;margin-top:14.3pt;width:55.25pt;height:23.4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u9uAIAAMEFAAAOAAAAZHJzL2Uyb0RvYy54bWysVNtu2zAMfR+wfxD07voyO76gTtHG8TCg&#10;uwDtPkCx5ViYLXmSErsr9u+j5CRNWwwYtvnBkETqkIc84uXV1HdoT6VigufYv/AworwSNePbHH+9&#10;L50EI6UJr0knOM3xA1X4avn2zeU4ZDQQrehqKhGAcJWNQ45brYfMdVXV0p6oCzFQDsZGyJ5o2Mqt&#10;W0syAnrfuYHnLdxRyHqQoqJKwWkxG/HS4jcNrfTnplFUoy7HkJu2f2n/G/N3l5ck20oytKw6pEH+&#10;IoueMA5BT1AF0QTtJHsF1bNKCiUafVGJ3hVNwypqOQAb33vB5q4lA7VcoDhqOJVJ/T/Y6tP+i0Ss&#10;ht5BeTjpoUf3dNLoRkwoMeUZB5WB190AfnqCY3C1VNVwK6pvCnGxagnf0mspxdhSUkN6vrnpnl2d&#10;cZQB2YwfRQ1hyE4LCzQ1sje1g2ogQIc8Hk6tMalUcBh7/iKOMKrAFKRx4kc2AsmOlwep9HsqemQW&#10;OZbQeQtO9rdKm2RIdnQxsbgoWdfZ7nf82QE4zicQGq4am0nCNvMx9dJ1sk5CJwwWayf0isK5Lleh&#10;syj9OCreFatV4f80cf0wa1ldU27CHIXlh3/WuIPEZ0mcpKVEx2oDZ1JScrtZdRLtCQi7tN+hIGdu&#10;7vM0bBGAywtKfhB6N0HqlIskdsIyjJw09hLH89ObdOGFaViUzyndMk7/nRIac5xGQTRr6bfcPPu9&#10;5kaynmkYHR3rc5ycnEhmFLjmtW2tJqyb12elMOk/lQLafWy01auR6CxWPW2m+WXEJrwR80bUD6Bg&#10;KUBhIFOYe7BohfyB0QgzJMfq+45IilH3gcMrSP0wNEPHbsIoDmAjzy2bcwvhFUDlWGM0L1d6HlS7&#10;QbJtC5Hmd8fFNbychllVP2V1eG8wJyy5w0wzg+h8b72eJu/yFwAAAP//AwBQSwMEFAAGAAgAAAAh&#10;ACaH/UHeAAAACQEAAA8AAABkcnMvZG93bnJldi54bWxMj01PwzAMhu9I+w+RkbixZKMdtDSdEIgr&#10;aOND4pY1XlutcaomW8u/n3eCmy0/ev28xXpynTjhEFpPGhZzBQKp8ralWsPnx+vtA4gQDVnTeUIN&#10;vxhgXc6uCpNbP9IGT9tYCw6hkBsNTYx9LmWoGnQmzH2PxLe9H5yJvA61tIMZOdx1cqnUSjrTEn9o&#10;TI/PDVaH7dFp+Hrb/3wn6r1+cWk/+klJcpnU+uZ6enoEEXGKfzBc9FkdSnba+SPZIDoNySJNGOVh&#10;xRUYSJdpBmKnIbu7B1kW8n+D8gwAAP//AwBQSwECLQAUAAYACAAAACEAtoM4kv4AAADhAQAAEwAA&#10;AAAAAAAAAAAAAAAAAAAAW0NvbnRlbnRfVHlwZXNdLnhtbFBLAQItABQABgAIAAAAIQA4/SH/1gAA&#10;AJQBAAALAAAAAAAAAAAAAAAAAC8BAABfcmVscy8ucmVsc1BLAQItABQABgAIAAAAIQAk5Du9uAIA&#10;AMEFAAAOAAAAAAAAAAAAAAAAAC4CAABkcnMvZTJvRG9jLnhtbFBLAQItABQABgAIAAAAIQAmh/1B&#10;3gAAAAkBAAAPAAAAAAAAAAAAAAAAABIFAABkcnMvZG93bnJldi54bWxQSwUGAAAAAAQABADzAAAA&#10;HQYAAAAA&#10;" filled="f" stroked="f">
            <v:textbox style="mso-next-textbox:#Text Box 8">
              <w:txbxContent>
                <w:p w:rsidR="001F108E" w:rsidRPr="003D6932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rtl/>
                      <w:cs/>
                    </w:rPr>
                    <w:t>1.5 เมตร</w:t>
                  </w:r>
                </w:p>
              </w:txbxContent>
            </v:textbox>
          </v:shape>
        </w:pict>
      </w:r>
      <w:r w:rsidR="00AB2EB7" w:rsidRPr="003D69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B2EB7" w:rsidRPr="003D6932" w:rsidRDefault="00A30604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shape id="_x0000_s1066" type="#_x0000_t202" style="position:absolute;left:0;text-align:left;margin-left:0;margin-top:20.05pt;width:484.75pt;height:190.9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6C3RAMAAGQHAAAOAAAAZHJzL2Uyb0RvYy54bWy0VVtv0zAUfkfiP1h+73JpmnbVsmktHULi&#10;Jg3Es+s4iYVjB9tdMhD/nWO7yQpDaEKQh8g+Pj7X73y+uBpage6YNlzJAidnMUZMUlVyWRf444eb&#10;2QojY4ksiVCSFfieGXx1+fzZRd+tWaoaJUqmERiRZt13BW6s7dZRZGjDWmLOVMckHFZKt8TCVtdR&#10;qUkP1lsRpXGcR73SZacVZcaA9EU4xJfeflUxat9VlWEWiQJDbNb/tf/v3T+6vCDrWpOu4fQYBvmL&#10;KFrCJTidTL0glqCD5o9MtZxqZVRlz6hqI1VVnDKfA2STxL9kc9uQjvlcoDimm8pk/p1Z+vbuvUa8&#10;hN6lGEnSQo8+sMGijRpQ6srTd2YNWrcd6NkBxKDqUzXda0U/GyTVtiGyZtdaq75hpITwEnczOrka&#10;7BhnZN+/USW4IQervKGh0q2rHVQDgXVo0/3UGhcKBWGeLPJ5usCIwlmapVk2982LyHq83mljXzLV&#10;IrcosIbee/Pk7rWxLhyyHlWOnSpvuBBIK/uJ28YX2/n1hwbuhAXqFCQUxEbX+63Q6I4AnM43m83i&#10;3KuLQws5BXEewxdwBWJAXxBnoxjCOJrxIdXm1M3CaznJU1zBAPzO1WoU/9FV4rT+a1rgvh7rKLhE&#10;ABJAxuo8OEaGEsEc8DxW/Oj4hrjshUQ9nKTLMUIl+HT4U2niOI3zEQrmVK3lFqhF8LbAviLHpjiE&#10;7mTpB98SLsIaYhXSeWaeNAJiYDfYIxAcEP1Af7u+WcTLbL6aLZeL+Syb7+LZZnWznV1vkzxf7jbb&#10;zS757mCRZOuGlyWTO2/TjPySZE+b3yPTBWaYGGYK0EWrDpDjbVP2qOQO9Em8XOZzDDvguIdSE1ED&#10;O1Or8W/R7tmWTcAmlDJp54+QHcDpC3eK7GNdiegaErA+KToAOiZ3tj3ap3j97iSV6FG1gsYAUwhW&#10;xj54SnEsEvjEDvshkFc+UtVelfdAMjDUbmjd0wSLRumvGPVA8wU2Xw5EM4zEKwlzfZ5kmXsX/CZb&#10;LFPY6NOT/ekJkRRMFdhiALNbbm14Sw6d5nXjGuCrJtU1kFvFPe04FgxRQSpuA1Tukzo+O+6tON17&#10;rYfH8fIHAAAA//8DAFBLAwQUAAYACAAAACEAtcJert4AAAAIAQAADwAAAGRycy9kb3ducmV2Lnht&#10;bEyPQU/DMAyF70j8h8hIXNCWAuu0laYTmsSNyzokOLpN1hQSp2qyrePXY05ws/2enr9XbibvxMmM&#10;sQ+k4H6egTDUBt1Tp+Bt/zJbgYgJSaMLZBRcTIRNdX1VYqHDmXbmVKdOcAjFAhXYlIZCytha4zHO&#10;w2CItUMYPSZex07qEc8c7p18yLKl9NgTf7A4mK017Vd99AroDrtpdB/f73b3+dpemq1b7Gulbm+m&#10;5ycQyUzpzwy/+IwOFTM14Ug6CqeAiyS+5gseWF4v1zmIRkH+mK9AVqX8X6D6AQAA//8DAFBLAQIt&#10;ABQABgAIAAAAIQC2gziS/gAAAOEBAAATAAAAAAAAAAAAAAAAAAAAAABbQ29udGVudF9UeXBlc10u&#10;eG1sUEsBAi0AFAAGAAgAAAAhADj9If/WAAAAlAEAAAsAAAAAAAAAAAAAAAAALwEAAF9yZWxzLy5y&#10;ZWxzUEsBAi0AFAAGAAgAAAAhADxPoLdEAwAAZAcAAA4AAAAAAAAAAAAAAAAALgIAAGRycy9lMm9E&#10;b2MueG1sUEsBAi0AFAAGAAgAAAAhALXCXq7eAAAACAEAAA8AAAAAAAAAAAAAAAAAngUAAGRycy9k&#10;b3ducmV2LnhtbFBLBQYAAAAABAAEAPMAAACpBgAAAAA=&#10;" fillcolor="#c3d69b" strokecolor="#002060" strokeweight="1pt">
            <v:fill color2="#ebf1de" angle="135" focus="50%" type="gradient"/>
            <v:shadow color="#4f6228" opacity=".5" offset="6pt,-6pt"/>
            <v:textbox style="mso-next-textbox:#_x0000_s1066">
              <w:txbxContent>
                <w:p w:rsidR="001F108E" w:rsidRPr="003D6932" w:rsidRDefault="001F108E" w:rsidP="007348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แปลงเรียนรู้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เพื่อเพิ่มประสิทธิภาพการผลิตไม้ผล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 xml:space="preserve"> (............)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rtl/>
                      <w:cs/>
                    </w:rPr>
                    <w:t>................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rtl/>
                      <w:cs/>
                    </w:rPr>
                    <w:t>หวัด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 xml:space="preserve">จัง. </w:t>
                  </w:r>
                </w:p>
                <w:p w:rsidR="001F108E" w:rsidRPr="003D6932" w:rsidRDefault="001F108E" w:rsidP="007348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โครงการเพิ่มประสิทธิภาพการผลิตสินค้าเกษตร (ไม้ผล) ปี 2563</w:t>
                  </w:r>
                </w:p>
                <w:p w:rsidR="001F108E" w:rsidRDefault="001F108E" w:rsidP="007348C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  <w:p w:rsidR="001F108E" w:rsidRPr="003D6932" w:rsidRDefault="001F108E" w:rsidP="007348C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ชื่อเจ้าของสวน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>.....................................................................................................................................</w:t>
                  </w:r>
                </w:p>
                <w:p w:rsidR="001F108E" w:rsidRDefault="001F108E" w:rsidP="007348C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ที่ตั้งแป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ลง เลขที่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rtl/>
                      <w:cs/>
                    </w:rPr>
                    <w:t>ตำบล.....................หมู่ที่..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>.....................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.......................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อำเภอ.....................................</w:t>
                  </w:r>
                </w:p>
                <w:p w:rsidR="001F108E" w:rsidRPr="00E674E4" w:rsidRDefault="001F108E" w:rsidP="007348C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</w:p>
                <w:p w:rsidR="001F108E" w:rsidRPr="003D6932" w:rsidRDefault="001F108E" w:rsidP="007348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สนับสนุนโดย สำนักงานเกษตร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rtl/>
                      <w:cs/>
                    </w:rPr>
                    <w:t>.............................</w:t>
                  </w:r>
                  <w:r w:rsidRPr="003D6932">
                    <w:rPr>
                      <w:rFonts w:ascii="TH SarabunPSK" w:hAnsi="TH SarabunPSK" w:cs="TH SarabunPSK"/>
                      <w:b/>
                      <w:bCs/>
                      <w:noProof/>
                      <w:sz w:val="28"/>
                    </w:rPr>
                    <w:t xml:space="preserve"> </w:t>
                  </w:r>
                </w:p>
                <w:p w:rsidR="001F108E" w:rsidRPr="003D6932" w:rsidRDefault="001F108E" w:rsidP="007348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กรมส่งเสริมการเกษตร กระทรวงเกษตรและสหกรณ์</w:t>
                  </w:r>
                </w:p>
              </w:txbxContent>
            </v:textbox>
          </v:shape>
        </w:pict>
      </w: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30604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shape id="Text Box 11" o:spid="_x0000_s1074" type="#_x0000_t202" style="position:absolute;left:0;text-align:left;margin-left:-58.5pt;margin-top:23.4pt;width:49.3pt;height:23.4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SXuAIAAMEFAAAOAAAAZHJzL2Uyb0RvYy54bWysVG1vmzAQ/j5p/8HydwpmhAAqqdoQpknd&#10;i9TuBzhggjWwme2EdNX++84mSdNWk6ZtfEC27/zcPXeP7/Jq33dox5TmUuSYXAQYMVHJmotNjr/e&#10;l16CkTZU1LSTguX4gWl8tXj75nIcMhbKVnY1UwhAhM7GIcetMUPm+7pqWU/1hRyYAGMjVU8NbNXG&#10;rxUdAb3v/DAIYn+Uqh6UrJjWcFpMRrxw+E3DKvO5aTQzqMsx5GbcX7n/2v79xSXNNooOLa8OadC/&#10;yKKnXEDQE1RBDUVbxV9B9bxSUsvGXFSy92XT8Io5DsCGBC/Y3LV0YI4LFEcPpzLp/wdbfdp9UYjX&#10;OU4xErSHFt2zvUE3co8IseUZB52B190AfmYP59BmR1UPt7L6ppGQy5aKDbtWSo4tozWk5276Z1cn&#10;HG1B1uNHWUMcujXSAe0b1dvaQTUQoEObHk6tsblUcBiHMSFgqcAUpvOEzGxuPs2OlwelzXsme2QX&#10;OVbQeQdOd7faTK5HFxtLyJJ3net+J54dAOZ0AqHhqrXZJFwzH9MgXSWrJPKiMF55UVAU3nW5jLy4&#10;JPNZ8a5YLgvy08YlUdbyumbChjkKi0R/1riDxCdJnKSlZcdrC2dT0mqzXnYK7SgIu3TfoSBnbv7z&#10;NFy9gMsLSiSMgpsw9co4mXtRGc28dB4kXkDSmzQOojQqyueUbrlg/04JjaC5WTibtPRbboH7XnOj&#10;Wc8NjI6O9zlOTk40swpcidq11lDeTeuzUtj0n0oB7T422unVSnQSq9mv9+5lkOT4DtayfgAFKwkK&#10;AzHC3INFK9UPjEaYITnW37dUMYy6DwJeQUqiyA4dt4lm8xA26tyyPrdQUQFUjg1G03JppkG1HRTf&#10;tBBpendCXsPLabhTtX1iU1ZAyW5gTjhyh5lmB9H53nk9Td7FLwAAAP//AwBQSwMEFAAGAAgAAAAh&#10;AJ74QMffAAAACgEAAA8AAABkcnMvZG93bnJldi54bWxMj8tOwzAQRfdI/IM1SOxSOxD6CJlUCMQW&#10;RHlI7NxkmkTE4yh2m/D3DCtYjubq3nOK7ex6daIxdJ4R0oUBRVz5uuMG4e31MVmDCtFybXvPhPBN&#10;Abbl+Vlh89pP/EKnXWyUlHDILUIb45BrHaqWnA0LPxDL7+BHZ6OcY6Pr0U5S7np9ZcxSO9uxLLR2&#10;oPuWqq/d0SG8Px0+PzLz3Dy4m2Hys9HsNhrx8mK+uwUVaY5/YfjFF3QohWnvj1wH1SMkaboSmYiQ&#10;LcVBEkm6zkDtETbXK9Blof8rlD8AAAD//wMAUEsBAi0AFAAGAAgAAAAhALaDOJL+AAAA4QEAABMA&#10;AAAAAAAAAAAAAAAAAAAAAFtDb250ZW50X1R5cGVzXS54bWxQSwECLQAUAAYACAAAACEAOP0h/9YA&#10;AACUAQAACwAAAAAAAAAAAAAAAAAvAQAAX3JlbHMvLnJlbHNQSwECLQAUAAYACAAAACEAzfxEl7gC&#10;AADBBQAADgAAAAAAAAAAAAAAAAAuAgAAZHJzL2Uyb0RvYy54bWxQSwECLQAUAAYACAAAACEAnvhA&#10;x98AAAAKAQAADwAAAAAAAAAAAAAAAAASBQAAZHJzL2Rvd25yZXYueG1sUEsFBgAAAAAEAAQA8wAA&#10;AB4GAAAAAA==&#10;" filled="f" stroked="f">
            <v:textbox style="mso-next-textbox:#Text Box 11">
              <w:txbxContent>
                <w:p w:rsidR="001F108E" w:rsidRPr="003D6932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D6932">
                    <w:rPr>
                      <w:rFonts w:ascii="TH SarabunPSK" w:hAnsi="TH SarabunPSK" w:cs="TH SarabunPSK"/>
                      <w:b/>
                      <w:bCs/>
                      <w:rtl/>
                      <w:cs/>
                    </w:rPr>
                    <w:t>1 เมตร</w:t>
                  </w:r>
                </w:p>
              </w:txbxContent>
            </v:textbox>
          </v:shape>
        </w:pict>
      </w: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41164E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Angsana New" w:hAnsi="Angsana New"/>
          <w:noProof/>
          <w:sz w:val="28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2559050</wp:posOffset>
            </wp:positionH>
            <wp:positionV relativeFrom="paragraph">
              <wp:posOffset>80010</wp:posOffset>
            </wp:positionV>
            <wp:extent cx="1083310" cy="326390"/>
            <wp:effectExtent l="19050" t="0" r="2540" b="0"/>
            <wp:wrapNone/>
            <wp:docPr id="68" name="Picture 68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untitl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326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30604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rect id="Rectangle 34" o:spid="_x0000_s1081" style="position:absolute;left:0;text-align:left;margin-left:0;margin-top:18.05pt;width:19.25pt;height:224.8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LkIQIAAD0EAAAOAAAAZHJzL2Uyb0RvYy54bWysU9uO0zAQfUfiHyy/07QhoW3UdLXqUoS0&#10;wIqFD3AdJ7HwjbHbtHw9Y6dbusATwg+WxzM+PnNmZnVz1IocBHhpTU1nkyklwnDbSNPV9OuX7asF&#10;JT4w0zBljajpSXh6s375YjW4SuS2t6oRQBDE+GpwNe1DcFWWed4LzfzEOmHQ2VrQLKAJXdYAGxBd&#10;qyyfTt9kg4XGgeXCe7y9G510nfDbVvDwqW29CETVFLmFtEPad3HP1itWdcBcL/mZBvsHFppJg59e&#10;oO5YYGQP8g8oLTlYb9sw4VZntm0lFykHzGY2/S2bx545kXJBcby7yOT/Hyz/eHgAIpuazikxTGOJ&#10;PqNozHRKkNdF1GdwvsKwR/cAMUPv7i3/5omxmx7DxC2AHXrBGmQ1i/HZswfR8PiU7IYPtkF4tg82&#10;SXVsQUdAFIEcU0VOl4qIYyAcL/OiKOYlJRxd+aIsy2WZvmDV02sHPrwTVpN4qCkg+YTODvc+RDas&#10;egpJ7K2SzVYqlQzodhsF5MCwO7ZpndH9dZgyZKjpsszLhPzM568hpmn9DULLgG2upK7p4hLEqijb&#10;W9OkJgxMqvGMlJU56xilG0uws80JZQQ79jDOHB56Cz8oGbB/a+q/7xkIStR7g6VYzooiNnwyinKe&#10;owHXnt21hxmOUDUNlIzHTRiHZO9Adj3+NEu5G3uL5WtlUjaWdmR1Jos9mgQ/z1Mcgms7Rf2a+vVP&#10;AAAA//8DAFBLAwQUAAYACAAAACEAltmREdwAAAAFAQAADwAAAGRycy9kb3ducmV2LnhtbEyPQU+D&#10;QBSE7yb+h80z8WaXUmtayqMxmpp4bOnF2wOeQGXfEnZp0V/veqrHyUxmvkm3k+nUmQfXWkGYzyJQ&#10;LKWtWqkRjvnuYQXKeZKKOiuM8M0OttntTUpJZS+y5/PB1yqUiEsIofG+T7R2ZcOG3Mz2LMH7tIMh&#10;H+RQ62qgSyg3nY6j6EkbaiUsNNTzS8Pl12E0CEUbH+lnn79FZr1b+PcpP40fr4j3d9PzBpTnyV/D&#10;8Icf0CELTIUdpXKqQwhHPEIcgwrmYrUEVSA8Ludr0Fmq/9NnvwAAAP//AwBQSwECLQAUAAYACAAA&#10;ACEAtoM4kv4AAADhAQAAEwAAAAAAAAAAAAAAAAAAAAAAW0NvbnRlbnRfVHlwZXNdLnhtbFBLAQIt&#10;ABQABgAIAAAAIQA4/SH/1gAAAJQBAAALAAAAAAAAAAAAAAAAAC8BAABfcmVscy8ucmVsc1BLAQIt&#10;ABQABgAIAAAAIQCqwuLkIQIAAD0EAAAOAAAAAAAAAAAAAAAAAC4CAABkcnMvZTJvRG9jLnhtbFBL&#10;AQItABQABgAIAAAAIQCW2ZER3AAAAAUBAAAPAAAAAAAAAAAAAAAAAHsEAABkcnMvZG93bnJldi54&#10;bWxQSwUGAAAAAAQABADzAAAAhAUAAAAA&#10;"/>
        </w:pict>
      </w:r>
      <w:r w:rsidRPr="00A30604">
        <w:rPr>
          <w:noProof/>
        </w:rPr>
        <w:pict>
          <v:rect id="Rectangle 35" o:spid="_x0000_s1082" style="position:absolute;left:0;text-align:left;margin-left:465.5pt;margin-top:18pt;width:19.25pt;height:224.8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1hVIQIAAD0EAAAOAAAAZHJzL2Uyb0RvYy54bWysU8GO0zAQvSPxD5bvNG1o2G3UdLXqUoS0&#10;wIqFD5g6TmLh2GbsNi1fz9jpli5wQvhgeTzj5zdvZpY3h16zvUSvrKn4bDLlTBpha2Xain/9snl1&#10;zZkPYGrQ1siKH6XnN6uXL5aDK2VuO6triYxAjC8HV/EuBFdmmRed7MFPrJOGnI3FHgKZ2GY1wkDo&#10;vc7y6fRNNlisHVohvafbu9HJVwm/aaQIn5rGy8B0xYlbSDumfRv3bLWEskVwnRInGvAPLHpQhj49&#10;Q91BALZD9QdUrwRab5swEbbPbNMoIVMOlM1s+ls2jx04mXIhcbw7y+T/H6z4uH9ApuqKU6EM9FSi&#10;zyQamFZL9rqI+gzOlxT26B4wZujdvRXfPDN23VGYvEW0QyehJlazGJ89exANT0/Zdvhga4KHXbBJ&#10;qkODfQQkEdghVeR4rog8BCboMp/P51cFZ4Jc+XVRFItEKYPy6bVDH95J27N4qDgS+YQO+3sfIhso&#10;n0ISe6tVvVFaJwPb7Voj2wN1xyatlAAleRmmDRsqvijyIiE/8/lLiGlaf4PoVaA216onnc9BUEbZ&#10;3po6NWEApcczUdbmpGOUbizB1tZHkhHt2MM0c3ToLP7gbKD+rbj/vgOUnOn3hkqxmM3nseGTMS+u&#10;cjLw0rO99IARBFXxwNl4XIdxSHYOVdvRT7OUu7G3VL5GJWVjaUdWJ7LUo0nw0zzFIbi0U9SvqV/9&#10;BAAA//8DAFBLAwQUAAYACAAAACEAaWeCQ+AAAAAJAQAADwAAAGRycy9kb3ducmV2LnhtbEyPwU7D&#10;MBBE70j8g7VI3KjTlqYkjVMhUJE4tumF2yZ2k0C8jmKnDXw92xOcRqtZzbzJtpPtxNkMvnWkYD6L&#10;QBiqnG6pVnAsdg9PIHxA0tg5Mgq+jYdtfnuTYardhfbmfAi14BDyKSpoQuhTKX3VGIt+5npD7J3c&#10;YDHwOdRSD3jhcNvJRRTF0mJL3NBgb14aU30dRqugbBdH/NkXb5FNdsvwPhWf48erUvd30/MGRDBT&#10;+HuGKz6jQ85MpRtJe9EpSJZz3hIUrFnYT+JkBaJU8LiK1yDzTP5fkP8CAAD//wMAUEsBAi0AFAAG&#10;AAgAAAAhALaDOJL+AAAA4QEAABMAAAAAAAAAAAAAAAAAAAAAAFtDb250ZW50X1R5cGVzXS54bWxQ&#10;SwECLQAUAAYACAAAACEAOP0h/9YAAACUAQAACwAAAAAAAAAAAAAAAAAvAQAAX3JlbHMvLnJlbHNQ&#10;SwECLQAUAAYACAAAACEAqa9YVSECAAA9BAAADgAAAAAAAAAAAAAAAAAuAgAAZHJzL2Uyb0RvYy54&#10;bWxQSwECLQAUAAYACAAAACEAaWeCQ+AAAAAJAQAADwAAAAAAAAAAAAAAAAB7BAAAZHJzL2Rvd25y&#10;ZXYueG1sUEsFBgAAAAAEAAQA8wAAAIgFAAAAAA==&#10;"/>
        </w:pict>
      </w:r>
      <w:r w:rsidRPr="00A30604">
        <w:rPr>
          <w:noProof/>
        </w:rPr>
        <w:pict>
          <v:shape id="AutoShape 29" o:spid="_x0000_s1077" type="#_x0000_t32" style="position:absolute;left:0;text-align:left;margin-left:35.1pt;margin-top:18.75pt;width:.05pt;height:222.4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ac1IwIAAD4EAAAOAAAAZHJzL2Uyb0RvYy54bWysU02P2yAQvVfqf0DcE8deJ02sOKuVnfSy&#10;7Uba7Q8ggG1UDAhInKjqf+9APpRtL1VVH/AAM2/ezDyWj8deogO3TmhV4nQ8wYgrqplQbYm/vW1G&#10;c4ycJ4oRqRUv8Yk7/Lj6+GE5mIJnutOScYsARLliMCXuvDdFkjja8Z64sTZcwWWjbU88bG2bMEsG&#10;QO9lkk0ms2TQlhmrKXcOTuvzJV5F/Kbh1L80jeMeyRIDNx9XG9ddWJPVkhStJaYT9EKD/AOLnggF&#10;SW9QNfEE7a34A6oX1GqnGz+muk900wjKYw1QTTr5rZrXjhgea4HmOHNrk/t/sPTrYWuRYCXOMVKk&#10;hxE97b2OmVG2CP0ZjCvArVJbGyqkR/VqnjX97pDSVUdUy6P328lAcBoiknchYeMMZNkNXzQDHwIJ&#10;YrOOje0DJLQBHeNMTreZ8KNHFA5nD1OMKJxn8yzP53FiCSmuocY6/5nrHgWjxM5bItrOV1opmL22&#10;aUxEDs/OB2KkuAaEvEpvhJRRAlKhocSLaTaNAU5LwcJlcHO23VXSogMJIopfrBJu7t2s3isWwTpO&#10;2PpieyLk2YbkUgU8KA3oXKyzSn4sJov1fD3PR3k2W4/ySV2PnjZVPppt0k/T+qGuqjr9GailedEJ&#10;xrgK7K6KTfO/U8Tl7Zy1dtPsrQ3Je/TYLyB7/UfScbZhnGdh7DQ7be115iDS6Hx5UOEV3O/Bvn/2&#10;q18AAAD//wMAUEsDBBQABgAIAAAAIQDc5CPm3QAAAAcBAAAPAAAAZHJzL2Rvd25yZXYueG1sTI5N&#10;T8MwEETvSPwHa5G4IGon9IOGbKoKiQNH2kpc3XibBOJ1FDtN6K/HnMpxNKM3L99MthVn6n3jGCGZ&#10;KRDEpTMNVwiH/dvjMwgfNBvdOiaEH/KwKW5vcp0ZN/IHnXehEhHCPtMIdQhdJqUva7Laz1xHHLuT&#10;660OMfaVNL0eI9y2MlVqKa1uOD7UuqPXmsrv3WARyA+LRG3Xtjq8X8aHz/TyNXZ7xPu7afsCItAU&#10;rmP404/qUESnoxvYeNEirFQalwjLOYhYr9QTiCPCfJGkIItc/vcvfgEAAP//AwBQSwECLQAUAAYA&#10;CAAAACEAtoM4kv4AAADhAQAAEwAAAAAAAAAAAAAAAAAAAAAAW0NvbnRlbnRfVHlwZXNdLnhtbFBL&#10;AQItABQABgAIAAAAIQA4/SH/1gAAAJQBAAALAAAAAAAAAAAAAAAAAC8BAABfcmVscy8ucmVsc1BL&#10;AQItABQABgAIAAAAIQBx4ac1IwIAAD4EAAAOAAAAAAAAAAAAAAAAAC4CAABkcnMvZTJvRG9jLnht&#10;bFBLAQItABQABgAIAAAAIQDc5CPm3QAAAAcBAAAPAAAAAAAAAAAAAAAAAH0EAABkcnMvZG93bnJl&#10;di54bWxQSwUGAAAAAAQABADzAAAAhwUAAAAA&#10;"/>
        </w:pict>
      </w:r>
      <w:r w:rsidRPr="00A30604">
        <w:rPr>
          <w:noProof/>
        </w:rPr>
        <w:pict>
          <v:shape id="AutoShape 30" o:spid="_x0000_s1078" type="#_x0000_t32" style="position:absolute;left:0;text-align:left;margin-left:26.8pt;margin-top:17.9pt;width:17.6pt;height:0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AlzHwIAADsEAAAOAAAAZHJzL2Uyb0RvYy54bWysU82O2jAQvlfqO1i+s/khUIgIq1UCvWy7&#10;SLt9AGM7idXEtmxDQFXfvWNDENteqqo5OGPPzDc/38zq8dR36MiNFUoWOHmIMeKSKiZkU+Bvb9vJ&#10;AiPriGSkU5IX+Mwtflx//LAadM5T1aqOcYMARNp80AVundN5FFna8p7YB6W5BGWtTE8cXE0TMUMG&#10;QO+7KI3jeTQow7RRlFsLr9VFidcBv645dS91bblDXYEhNxdOE869P6P1iuSNIboV9JoG+YcseiIk&#10;BL1BVcQRdDDiD6heUKOsqt0DVX2k6lpQHmqAapL4t2peW6J5qAWaY/WtTfb/wdKvx51BghV4jpEk&#10;PVD0dHAqREbT0J9B2xzMSrkzvkJ6kq/6WdHvFklVtkQ2PFi/nTU4J76j0TsXf7EaouyHL4qBDYEA&#10;oVmn2vQeEtqAToGT840TfnKIwmOaTmcpMEdHVUTy0U8b6z5z1SMvFNg6Q0TTulJJCcQrk4Qo5Phs&#10;nc+K5KODDyrVVnRd4L+TaCjwcpbOgoNVnWBe6c2safZlZ9CR+AkKXygRNPdmRh0kC2AtJ2xzlR0R&#10;3UWG4J30eFAXpHOVLiPyYxkvN4vNIptk6XwzyeKqmjxty2wy3yafZtW0Kssq+elTS7K8FYxx6bMb&#10;xzXJ/m4crotzGbTbwN7aEL1HD/2CZMd/SDoQ67n0+2XzvWLnnRkJhwkNxtdt8itwfwf5fufXvwAA&#10;AP//AwBQSwMEFAAGAAgAAAAhANDnqSjaAAAABQEAAA8AAABkcnMvZG93bnJldi54bWxMj8FOwzAQ&#10;RO9I/IO1SFwQdVpoCSFOVSFx4Ehbies2XpJAvI5ipwn9ehYu5Tia0cybfD25Vh2pD41nA/NZAoq4&#10;9LbhysB+93KbggoR2WLrmQx8U4B1cXmRY2b9yG903MZKSQmHDA3UMXaZ1qGsyWGY+Y5YvA/fO4wi&#10;+0rbHkcpd61eJMlKO2xYFmrs6Lmm8ms7OAMUhuU82Ty6av96Gm/eF6fPsdsZc301bZ5ARZriOQy/&#10;+IIOhTAd/MA2qNbA8m4lSQP3D6DETlM5cviTusj1f/riBwAA//8DAFBLAQItABQABgAIAAAAIQC2&#10;gziS/gAAAOEBAAATAAAAAAAAAAAAAAAAAAAAAABbQ29udGVudF9UeXBlc10ueG1sUEsBAi0AFAAG&#10;AAgAAAAhADj9If/WAAAAlAEAAAsAAAAAAAAAAAAAAAAALwEAAF9yZWxzLy5yZWxzUEsBAi0AFAAG&#10;AAgAAAAhAMIECXMfAgAAOwQAAA4AAAAAAAAAAAAAAAAALgIAAGRycy9lMm9Eb2MueG1sUEsBAi0A&#10;FAAGAAgAAAAhANDnqSjaAAAABQEAAA8AAAAAAAAAAAAAAAAAeQQAAGRycy9kb3ducmV2LnhtbFBL&#10;BQYAAAAABAAEAPMAAACABQAAAAA=&#10;"/>
        </w:pict>
      </w:r>
      <w:r w:rsidRPr="00A30604">
        <w:rPr>
          <w:noProof/>
        </w:rPr>
        <w:pict>
          <v:shape id="AutoShape 31" o:spid="_x0000_s1079" type="#_x0000_t32" style="position:absolute;left:0;text-align:left;margin-left:23.5pt;margin-top:241.15pt;width:17.6pt;height:0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7gHwIAADsEAAAOAAAAZHJzL2Uyb0RvYy54bWysU9uO2jAQfa/Uf7D8DrkAW4gIq1UCfdl2&#10;kXb7AcZ2EquObdmGgKr+e8fm0tK+VFXz4Iw9M2cuZ2b5eOwlOnDrhFYlzsYpRlxRzYRqS/zlbTOa&#10;Y+Q8UYxIrXiJT9zhx9X7d8vBFDzXnZaMWwQgyhWDKXHnvSmSxNGO98SNteEKlI22PfFwtW3CLBkA&#10;vZdJnqYPyaAtM1ZT7hy81mclXkX8puHUvzSN4x7JEkNuPp42nrtwJqslKVpLTCfoJQ3yD1n0RCgI&#10;eoOqiSdob8UfUL2gVjvd+DHVfaKbRlAea4BqsvS3al47YnisBZrjzK1N7v/B0s+HrUWClTjHSJEe&#10;KHraex0jo0kW+jMYV4BZpbY2VEiP6tU8a/rVIaWrjqiWR+u3kwHn6JHcuYSLMxBlN3zSDGwIBIjN&#10;Oja2D5DQBnSMnJxunPCjRxQe83wyy4E5elUlpLj6Gev8R657FIQSO2+JaDtfaaWAeG2zGIUcnp2H&#10;OsDx6hCCKr0RUkb+pUJDiRezfBYdnJaCBWUwc7bdVdKiAwkTFL/QFAC7M7N6r1gE6zhh64vsiZBn&#10;GeylCnhQF6Rzkc4j8m2RLtbz9Xw6muYP69E0revR06aajh422YdZPamrqs6+h9SyadEJxrgK2V3H&#10;NZv+3ThcFuc8aLeBvbUhuUePJUKy139MOhIbuDxPxU6z09aGbgSOYUKj8WWbwgr8eo9WP3d+9QMA&#10;AP//AwBQSwMEFAAGAAgAAAAhAG7mUPTbAAAABwEAAA8AAABkcnMvZG93bnJldi54bWxMj0FrwkAU&#10;hO+C/2F5hV6kbtxi0ZiNiNBDj1Wh1zX7msRm34bsxqT++r7SQz0OM8x8k21H14grdqH2pGExT0Ag&#10;Fd7WVGo4HV+fViBCNGRN4wk1fGOAbT6dZCa1fqB3vB5iKbiEQmo0VDG2qZShqNCZMPctEnufvnMm&#10;suxKaTszcLlrpEqSF+lMTbxQmRb3FRZfh95pwNAvF8lu7crT222YfajbZWiPWj8+jLsNiIhj/A/D&#10;Lz6jQ85MZ9+TDaLRsHxm8qhBKQWC/dWar53/tMwzec+f/wAAAP//AwBQSwECLQAUAAYACAAAACEA&#10;toM4kv4AAADhAQAAEwAAAAAAAAAAAAAAAAAAAAAAW0NvbnRlbnRfVHlwZXNdLnhtbFBLAQItABQA&#10;BgAIAAAAIQA4/SH/1gAAAJQBAAALAAAAAAAAAAAAAAAAAC8BAABfcmVscy8ucmVsc1BLAQItABQA&#10;BgAIAAAAIQBVFV7gHwIAADsEAAAOAAAAAAAAAAAAAAAAAC4CAABkcnMvZTJvRG9jLnhtbFBLAQIt&#10;ABQABgAIAAAAIQBu5lD02wAAAAcBAAAPAAAAAAAAAAAAAAAAAHkEAABkcnMvZG93bnJldi54bWxQ&#10;SwUGAAAAAAQABADzAAAAgQUAAAAA&#10;"/>
        </w:pict>
      </w:r>
      <w:r w:rsidRPr="00A30604">
        <w:rPr>
          <w:noProof/>
        </w:rPr>
        <w:pict>
          <v:shape id="_x0000_s1080" type="#_x0000_t202" style="position:absolute;left:0;text-align:left;margin-left:41.1pt;margin-top:113.9pt;width:49.3pt;height:23.4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B0euQIAAMEFAAAOAAAAZHJzL2Uyb0RvYy54bWysVG1vmzAQ/j5p/8HydwqmhAAqqdoQpknd&#10;i9TuBzhggjWwme2EdNP++84mSdNWk6ZtfEC27/zcPXeP7+p633dox5TmUuSYXAQYMVHJmotNjr88&#10;lF6CkTZU1LSTguX4kWl8vXj75mocMhbKVnY1UwhAhM7GIcetMUPm+7pqWU/1hRyYAGMjVU8NbNXG&#10;rxUdAb3v/DAIYn+Uqh6UrJjWcFpMRrxw+E3DKvOpaTQzqMsx5GbcX7n/2v79xRXNNooOLa8OadC/&#10;yKKnXEDQE1RBDUVbxV9B9bxSUsvGXFSy92XT8Io5DsCGBC/Y3Ld0YI4LFEcPpzLp/wdbfdx9VojX&#10;Ob7ESNAeWvTA9gbdyj26DG15xkFn4HU/gJ/Zwzm02VHVw52svmok5LKlYsNulJJjy2gN6RF70z+7&#10;OuFoC7IeP8ga4tCtkQ5o36je1g6qgQAd2vR4ao3NpYLDOIwJAUsFpjCdJ2TmItDseHlQ2rxjskd2&#10;kWMFnXfgdHenjU2GZkcXG0vIkned634nnh2A43QCoeGqtdkkXDN/pEG6SlZJ5EVhvPKioCi8m3IZ&#10;eXFJ5rPislguC/LTxiVR1vK6ZsKGOQqLRH/WuIPEJ0mcpKVlx2sLZ1PSarNedgrtKAi7dN+hIGdu&#10;/vM0XBGAywtKJIyC2zD1yjiZe1EZzbx0HiReQNLbNA6iNCrK55TuuGD/TgmNOU5n4WzS0m+5Be57&#10;zY1mPTcwOjre5zg5OdHMKnAlatdaQ3k3rc9KYdN/KgW0+9hop1cr0UmsZr/eu5dBUhveinkt60dQ&#10;sJKgMBAjzD1YtFJ9x2iEGZJj/W1LFcOoey/gFaQkiuzQcZtoNg9ho84t63MLFRVA5dhgNC2XZhpU&#10;20HxTQuRpncn5A28nIY7VT9ldXhvMCccucNMs4PofO+8nibv4hcAAAD//wMAUEsDBBQABgAIAAAA&#10;IQDvt6nL3QAAAAkBAAAPAAAAZHJzL2Rvd25yZXYueG1sTI/NTsMwEITvSLyDtUjcqA1qkxKyqRCI&#10;K4jyI3HbxtskIl5HsduEt8c9wW1HM5r5ttzMrldHHkPnBeF6YUCx1N520iC8vz1drUGFSGKp98II&#10;PxxgU52flVRYP8krH7exUalEQkEIbYxDoXWoW3YUFn5gSd7ej45ikmOj7UhTKne9vjEm0446SQst&#10;DfzQcv29PTiEj+f91+fSvDSPbjVMfjZa3K1GvLyY7+9ARZ7jXxhO+AkdqsS08wexQfUI+TqRR4TM&#10;ZKBOfp4vQe3SYfIV6KrU/z+ofgEAAP//AwBQSwECLQAUAAYACAAAACEAtoM4kv4AAADhAQAAEwAA&#10;AAAAAAAAAAAAAAAAAAAAW0NvbnRlbnRfVHlwZXNdLnhtbFBLAQItABQABgAIAAAAIQA4/SH/1gAA&#10;AJQBAAALAAAAAAAAAAAAAAAAAC8BAABfcmVscy8ucmVsc1BLAQItABQABgAIAAAAIQDLXB0euQIA&#10;AMEFAAAOAAAAAAAAAAAAAAAAAC4CAABkcnMvZTJvRG9jLnhtbFBLAQItABQABgAIAAAAIQDvt6nL&#10;3QAAAAkBAAAPAAAAAAAAAAAAAAAAABMFAABkcnMvZG93bnJldi54bWxQSwUGAAAAAAQABADzAAAA&#10;HQYAAAAA&#10;" filled="f" stroked="f">
            <v:textbox style="mso-next-textbox:#_x0000_s1080">
              <w:txbxContent>
                <w:p w:rsidR="001F108E" w:rsidRPr="00577DCB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577DCB">
                    <w:rPr>
                      <w:rFonts w:ascii="TH SarabunPSK" w:hAnsi="TH SarabunPSK" w:cs="TH SarabunPSK"/>
                      <w:b/>
                      <w:bCs/>
                      <w:rtl/>
                      <w:cs/>
                    </w:rPr>
                    <w:t>2</w:t>
                  </w:r>
                  <w:r w:rsidRPr="00577DCB">
                    <w:rPr>
                      <w:rFonts w:ascii="TH SarabunPSK" w:hAnsi="TH SarabunPSK" w:cs="TH SarabunPSK"/>
                      <w:b/>
                      <w:bCs/>
                      <w:cs/>
                    </w:rPr>
                    <w:t xml:space="preserve"> เมตร</w:t>
                  </w:r>
                </w:p>
              </w:txbxContent>
            </v:textbox>
          </v:shape>
        </w:pict>
      </w: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3D6932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30604" w:rsidP="00AB2EB7">
      <w:pPr>
        <w:spacing w:line="240" w:lineRule="auto"/>
        <w:rPr>
          <w:rFonts w:ascii="TH SarabunPSK" w:hAnsi="TH SarabunPSK" w:cs="TH SarabunPSK"/>
          <w:sz w:val="28"/>
        </w:rPr>
      </w:pPr>
      <w:r w:rsidRPr="00A30604">
        <w:rPr>
          <w:noProof/>
        </w:rPr>
        <w:pict>
          <v:shape id="_x0000_s1076" type="#_x0000_t202" style="position:absolute;margin-left:33.1pt;margin-top:13pt;width:384.25pt;height:100.4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/i9uQIAAMMFAAAOAAAAZHJzL2Uyb0RvYy54bWysVG1vmzAQ/j5p/8Hyd8rLTAiopGpDmCZ1&#10;L1K7H+CACdbAZrYT0lX77zubJE1bTZq28QHZvvNz99w9vsurfd+hHVOaS5Hj8CLAiIlK1lxscvz1&#10;vvTmGGlDRU07KViOH5jGV4u3by7HIWORbGVXM4UAROhsHHLcGjNkvq+rlvVUX8iBCTA2UvXUwFZt&#10;/FrREdD7zo+CYOaPUtWDkhXTGk6LyYgXDr9pWGU+N41mBnU5htyM+yv3X9u/v7ik2UbRoeXVIQ36&#10;F1n0lAsIeoIqqKFoq/grqJ5XSmrZmItK9r5sGl4xxwHYhMELNnctHZjjAsXRw6lM+v/BVp92XxTi&#10;NfQOI0F7aNE92xt0I/comtnyjIPOwOtuAD+zh3Praqnq4VZW3zQSctlSsWHXSsmxZbSG9EJ70z+7&#10;OuFoC7IeP8oa4tCtkQ5o36jeAkI1EKBDmx5OrbG5VHBI5kmaJjFGFdjCKImTMHYxaHa8Piht3jPZ&#10;I7vIsYLeO3i6u9XGpkOzo4uNJmTJu871vxPPDsBxOoHgcNXabBqunY9pkK7mqznxSDRbeSQoCu+6&#10;XBJvVoZJXLwrlssi/GnjhiRreV0zYcMcpRWSP2vdQeSTKE7i0rLjtYWzKWm1WS87hXYUpF2671CQ&#10;Mzf/eRquCMDlBaUwIsFNlHrlbJ54pCSxlybB3AvC9CadBSQlRfmc0i0X7N8poTHHaRzFk5p+yy1w&#10;32tuNOu5geHR8T7H85MTzawGV6J2rTWUd9P6rBQ2/adSQLuPjXaKtSKd5Gr26717G5EbFFbOa1k/&#10;gIaVBIWBUGHywaKV6gdGI0yRHOvvW6oYRt0HAe8gDQmxY8dtSJwAEFLnlvW5hYoKoHJsMJqWSzON&#10;qu2g+KaFSNPLE/Ia3k7Dnaqfsjq8OJgUjtxhqtlRdL53Xk+zd/ELAAD//wMAUEsDBBQABgAIAAAA&#10;IQD+yQgT3QAAAAkBAAAPAAAAZHJzL2Rvd25yZXYueG1sTI9BT8MwDIXvSPsPkZG4sWSlG6M0nRCI&#10;K4iNTeKWNV5brXGqJlvLv8dwYTfb7+n5e/lqdK04Yx8aTxpmUwUCqfS2oUrD5+b1dgkiREPWtJ5Q&#10;wzcGWBWTq9xk1g/0ged1rASHUMiMhjrGLpMylDU6E6a+Q2Lt4HtnIq99JW1vBg53rUyUWkhnGuIP&#10;tenwucbyuD45Ddu3w9cuVe/Vi5t3gx+VJPcgtb65Hp8eQUQc478ZfvEZHQpm2vsT2SBaDek8YSff&#10;7+5BsL78G/Yaklm6AFnk8rJB8QMAAP//AwBQSwECLQAUAAYACAAAACEAtoM4kv4AAADhAQAAEwAA&#10;AAAAAAAAAAAAAAAAAAAAW0NvbnRlbnRfVHlwZXNdLnhtbFBLAQItABQABgAIAAAAIQA4/SH/1gAA&#10;AJQBAAALAAAAAAAAAAAAAAAAAC8BAABfcmVscy8ucmVsc1BLAQItABQABgAIAAAAIQBpE/i9uQIA&#10;AMMFAAAOAAAAAAAAAAAAAAAAAC4CAABkcnMvZTJvRG9jLnhtbFBLAQItABQABgAIAAAAIQD+yQgT&#10;3QAAAAkBAAAPAAAAAAAAAAAAAAAAABMFAABkcnMvZG93bnJldi54bWxQSwUGAAAAAAQABADzAAAA&#10;HQYAAAAA&#10;" filled="f" stroked="f">
            <v:textbox style="mso-next-textbox:#_x0000_s1076">
              <w:txbxContent>
                <w:p w:rsidR="001F108E" w:rsidRPr="00E674E4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E674E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รายละเอียดของป้ายแปลงเรียนรู้ </w:t>
                  </w:r>
                </w:p>
                <w:p w:rsidR="001F108E" w:rsidRPr="00E674E4" w:rsidRDefault="001F108E" w:rsidP="00AB2EB7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567" w:hanging="207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674E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  <w:t xml:space="preserve"> ป้ายแปลงขนาด 1 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x 1.5 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เมตร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</w:rPr>
                    <w:t xml:space="preserve"> 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  <w:cs/>
                    </w:rPr>
                    <w:t xml:space="preserve">(กว้าง 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</w:rPr>
                    <w:t>x</w:t>
                  </w:r>
                  <w:r w:rsidRPr="00E674E4">
                    <w:rPr>
                      <w:rFonts w:ascii="TH SarabunPSK" w:hAnsi="TH SarabunPSK" w:cs="TH SarabunPSK"/>
                      <w:b/>
                      <w:bCs/>
                      <w:cs/>
                    </w:rPr>
                    <w:t xml:space="preserve"> ยาว)</w:t>
                  </w:r>
                </w:p>
                <w:p w:rsidR="001F108E" w:rsidRPr="00E674E4" w:rsidRDefault="001F108E" w:rsidP="00AB2EB7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567" w:hanging="207"/>
                    <w:rPr>
                      <w:rFonts w:ascii="TH SarabunPSK" w:hAnsi="TH SarabunPSK" w:cs="TH SarabunPSK"/>
                      <w:b/>
                      <w:bCs/>
                      <w:rtl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เสาสูง 2 เมตร</w:t>
                  </w:r>
                </w:p>
              </w:txbxContent>
            </v:textbox>
          </v:shape>
        </w:pict>
      </w: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28"/>
        </w:rPr>
      </w:pPr>
    </w:p>
    <w:p w:rsidR="00AB2EB7" w:rsidRDefault="00A30604" w:rsidP="00577D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30604">
        <w:rPr>
          <w:noProof/>
        </w:rPr>
        <w:pict>
          <v:shape id="Text Box 297" o:spid="_x0000_s1084" type="#_x0000_t202" style="position:absolute;left:0;text-align:left;margin-left:405.35pt;margin-top:-49.7pt;width:89pt;height:29pt;z-index:251681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yAJQIAAFAEAAAOAAAAZHJzL2Uyb0RvYy54bWysVNtu2zAMfR+wfxD0vti5tYkRp+jSZRjQ&#10;XYB2HyDLcixMEjVJiZ19fSk5TbPbyzA/CKRIHZKHpFc3vVbkIJyXYEo6HuWUCMOhlmZX0q+P2zcL&#10;SnxgpmYKjCjpUXh6s379atXZQkygBVULRxDE+KKzJW1DsEWWed4KzfwIrDBobMBpFlB1u6x2rEN0&#10;rbJJnl9lHbjaOuDCe7y9G4x0nfCbRvDwuWm8CESVFHML6XTprOKZrVes2DlmW8lPabB/yEIzaTDo&#10;GeqOBUb2Tv4GpSV34KEJIw46g6aRXKQasJpx/ks1Dy2zItWC5Hh7psn/P1j+6fDFEVmXdLK8psQw&#10;jU16FH0gb6En8Q4Z6qwv0PHBomvo0YCdTtV6ew/8mycGNi0zO3HrHHStYDVmOI4vs4unA46PIFX3&#10;EWoMxPYBElDfOB3pQ0IIomOnjufuxGR4DDme5tMcTRxt06tFlGMIVjy/ts6H9wI0iUJJHXY/obPD&#10;vQ+D67NLDOZByXorlUqK21Ub5ciB4aRs03dC/8lNGdKVdDmfzAcC/gqRp+9PEFoGHHkldUkXZydW&#10;RNremRrTZEVgUg0yVqfMicdI3UBi6Kt+aFpiOZJcQX1EZh0MI44riUIL7gclHY53Sf33PXOCEvXB&#10;YHeW49ks7kNSZvPrCSru0lJdWpjhCFXSQMkgbkLaoZirgVvsYiMTwS+ZnHLGsU0tOq1Y3ItLPXm9&#10;/AjWTwAAAP//AwBQSwMEFAAGAAgAAAAhAKtVgS/gAAAACwEAAA8AAABkcnMvZG93bnJldi54bWxM&#10;j8FOwzAMhu9IvENkJC5oSwvV1pamE0ICwW0MBNes8dqKxilJ1pW3x5zg6N+/Pn+uNrMdxIQ+9I4U&#10;pMsEBFLjTE+tgrfXh0UOIkRNRg+OUME3BtjU52eVLo070QtOu9gKhlAotYIuxrGUMjQdWh2WbkTi&#10;3cF5qyOPvpXG6xPD7SCvk2Qlre6JL3R6xPsOm8/d0SrIs6fpIzzfbN+b1WEo4tV6evzySl1ezHe3&#10;ICLO8a8Mv/qsDjU77d2RTBADM9JkzVUFi6LIQHCjyHNO9pxkaQayruT/H+ofAAAA//8DAFBLAQIt&#10;ABQABgAIAAAAIQC2gziS/gAAAOEBAAATAAAAAAAAAAAAAAAAAAAAAABbQ29udGVudF9UeXBlc10u&#10;eG1sUEsBAi0AFAAGAAgAAAAhADj9If/WAAAAlAEAAAsAAAAAAAAAAAAAAAAALwEAAF9yZWxzLy5y&#10;ZWxzUEsBAi0AFAAGAAgAAAAhAHrp3IAlAgAAUAQAAA4AAAAAAAAAAAAAAAAALgIAAGRycy9lMm9E&#10;b2MueG1sUEsBAi0AFAAGAAgAAAAhAKtVgS/gAAAACwEAAA8AAAAAAAAAAAAAAAAAfwQAAGRycy9k&#10;b3ducmV2LnhtbFBLBQYAAAAABAAEAPMAAACMBQAAAAA=&#10;">
            <v:textbox style="mso-next-textbox:#Text Box 297">
              <w:txbxContent>
                <w:p w:rsidR="001F108E" w:rsidRPr="00762FCF" w:rsidRDefault="001F108E" w:rsidP="00AB2EB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เอกสารแนบ 4</w:t>
                  </w:r>
                </w:p>
              </w:txbxContent>
            </v:textbox>
          </v:shape>
        </w:pict>
      </w:r>
      <w:r w:rsidR="00AB2EB7">
        <w:rPr>
          <w:rFonts w:ascii="TH SarabunPSK" w:hAnsi="TH SarabunPSK" w:cs="TH SarabunPSK" w:hint="cs"/>
          <w:b/>
          <w:bCs/>
          <w:sz w:val="32"/>
          <w:szCs w:val="32"/>
          <w:cs/>
        </w:rPr>
        <w:t>แบบสรุปข้อมูลแปลงเรียนรู้เพื่อเพิ่มประสิทธิภาพการผลิตไม้ผลคุณภาพดี</w:t>
      </w:r>
    </w:p>
    <w:p w:rsidR="00AB2EB7" w:rsidRPr="00565C89" w:rsidRDefault="00AB2EB7" w:rsidP="00577DCB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565C89">
        <w:rPr>
          <w:rFonts w:ascii="TH SarabunPSK" w:hAnsi="TH SarabunPSK" w:cs="TH SarabunPSK"/>
          <w:b/>
          <w:bCs/>
          <w:sz w:val="28"/>
          <w:cs/>
        </w:rPr>
        <w:t>โครงการ</w:t>
      </w:r>
      <w:r>
        <w:rPr>
          <w:rFonts w:ascii="TH SarabunPSK" w:hAnsi="TH SarabunPSK" w:cs="TH SarabunPSK" w:hint="cs"/>
          <w:b/>
          <w:bCs/>
          <w:sz w:val="28"/>
          <w:cs/>
        </w:rPr>
        <w:t>เพิ่มประสิทธิภาพการผลิตสินค้าเกษตร (ไม้ผล</w:t>
      </w:r>
      <w:r w:rsidRPr="00E674E4">
        <w:rPr>
          <w:rFonts w:ascii="TH SarabunPSK" w:hAnsi="TH SarabunPSK" w:cs="TH SarabunPSK" w:hint="cs"/>
          <w:b/>
          <w:bCs/>
          <w:sz w:val="28"/>
          <w:cs/>
        </w:rPr>
        <w:t>) ปี 256</w:t>
      </w:r>
      <w:r>
        <w:rPr>
          <w:rFonts w:ascii="TH SarabunPSK" w:hAnsi="TH SarabunPSK" w:cs="TH SarabunPSK" w:hint="cs"/>
          <w:b/>
          <w:bCs/>
          <w:sz w:val="28"/>
          <w:cs/>
        </w:rPr>
        <w:t>3</w:t>
      </w:r>
    </w:p>
    <w:p w:rsidR="00AB2EB7" w:rsidRPr="00D52F42" w:rsidRDefault="00AB2EB7" w:rsidP="00577DCB">
      <w:pPr>
        <w:spacing w:after="0" w:line="240" w:lineRule="auto"/>
        <w:jc w:val="center"/>
        <w:rPr>
          <w:rFonts w:ascii="TH SarabunPSK" w:hAnsi="TH SarabunPSK" w:cs="TH SarabunPSK"/>
          <w:sz w:val="28"/>
          <w:cs/>
        </w:rPr>
      </w:pPr>
      <w:r w:rsidRPr="00565C89">
        <w:rPr>
          <w:rFonts w:ascii="TH SarabunPSK" w:hAnsi="TH SarabunPSK" w:cs="TH SarabunPSK"/>
          <w:sz w:val="28"/>
          <w:cs/>
        </w:rPr>
        <w:t>กิจกรรม</w:t>
      </w:r>
      <w:r>
        <w:rPr>
          <w:rFonts w:ascii="TH SarabunPSK" w:hAnsi="TH SarabunPSK" w:cs="TH SarabunPSK" w:hint="cs"/>
          <w:spacing w:val="-6"/>
          <w:sz w:val="28"/>
          <w:cs/>
        </w:rPr>
        <w:t>ที่ 5.1.2</w:t>
      </w:r>
      <w:r>
        <w:rPr>
          <w:rFonts w:ascii="TH SarabunPSK" w:hAnsi="TH SarabunPSK" w:cs="TH SarabunPSK" w:hint="cs"/>
          <w:sz w:val="28"/>
          <w:cs/>
        </w:rPr>
        <w:t xml:space="preserve"> จัดทำแปลงต้นแบบเพื่อการเรียนรู้ในการเพิ่มประสิทธิภาพการผลิตไม้ผล</w:t>
      </w:r>
    </w:p>
    <w:p w:rsidR="00AB2EB7" w:rsidRPr="00D52F42" w:rsidRDefault="00AB2EB7" w:rsidP="00577DC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อำเภอ</w:t>
      </w:r>
      <w:r w:rsidRPr="00D52F42">
        <w:rPr>
          <w:rFonts w:ascii="TH SarabunPSK" w:hAnsi="TH SarabunPSK" w:cs="TH SarabunPSK"/>
          <w:sz w:val="28"/>
          <w:rtl/>
          <w:cs/>
        </w:rPr>
        <w:t>...................................................จังหวัด................................................</w:t>
      </w:r>
    </w:p>
    <w:p w:rsidR="00AB2EB7" w:rsidRPr="00D52F42" w:rsidRDefault="00AB2EB7" w:rsidP="00577DC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rtl/>
          <w:cs/>
        </w:rPr>
        <w:t>-----------------------------------------------------------------------------------------------------------------------------------</w:t>
      </w:r>
    </w:p>
    <w:p w:rsidR="00AB2EB7" w:rsidRPr="00D52F42" w:rsidRDefault="00AB2EB7" w:rsidP="00577DCB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เขียนที่</w:t>
      </w:r>
      <w:r w:rsidRPr="00D52F42">
        <w:rPr>
          <w:rFonts w:ascii="TH SarabunPSK" w:hAnsi="TH SarabunPSK" w:cs="TH SarabunPSK"/>
          <w:sz w:val="28"/>
          <w:rtl/>
          <w:cs/>
        </w:rPr>
        <w:t>...........................................................</w:t>
      </w:r>
    </w:p>
    <w:p w:rsidR="00AB2EB7" w:rsidRPr="00D52F42" w:rsidRDefault="00AB2EB7" w:rsidP="00577DCB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วันที่</w:t>
      </w:r>
      <w:r>
        <w:rPr>
          <w:rFonts w:ascii="TH SarabunPSK" w:hAnsi="TH SarabunPSK" w:cs="TH SarabunPSK" w:hint="cs"/>
          <w:sz w:val="28"/>
          <w:cs/>
        </w:rPr>
        <w:t>............เดือน........................พ.ศ. ..................</w:t>
      </w: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094A4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1 ข้อมูลแปลงเรียนรู้</w:t>
      </w:r>
      <w:r w:rsidRPr="00094A42">
        <w:rPr>
          <w:rFonts w:ascii="TH SarabunPSK" w:hAnsi="TH SarabunPSK" w:cs="TH SarabunPSK"/>
          <w:b/>
          <w:bCs/>
          <w:sz w:val="28"/>
          <w:cs/>
        </w:rPr>
        <w:t xml:space="preserve">เพื่อเพิ่มประสิทธิภาพไม้ผล </w:t>
      </w:r>
      <w:r w:rsidRPr="00094A42">
        <w:rPr>
          <w:rFonts w:ascii="TH SarabunPSK" w:hAnsi="TH SarabunPSK" w:cs="TH SarabunPSK"/>
          <w:b/>
          <w:bCs/>
          <w:sz w:val="28"/>
          <w:rtl/>
          <w:cs/>
        </w:rPr>
        <w:t>(.........................)</w:t>
      </w:r>
      <w:r w:rsidRPr="00094A42">
        <w:rPr>
          <w:rFonts w:ascii="TH SarabunPSK" w:hAnsi="TH SarabunPSK" w:cs="TH SarabunPSK"/>
          <w:b/>
          <w:bCs/>
          <w:sz w:val="28"/>
        </w:rPr>
        <w:t xml:space="preserve"> </w:t>
      </w:r>
    </w:p>
    <w:p w:rsidR="00AB2EB7" w:rsidRPr="00970A1A" w:rsidRDefault="00AB2EB7" w:rsidP="00577DCB">
      <w:pPr>
        <w:pStyle w:val="aa"/>
        <w:numPr>
          <w:ilvl w:val="1"/>
          <w:numId w:val="9"/>
        </w:num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970A1A">
        <w:rPr>
          <w:rFonts w:ascii="TH SarabunPSK" w:hAnsi="TH SarabunPSK" w:cs="TH SarabunPSK"/>
          <w:sz w:val="28"/>
          <w:cs/>
        </w:rPr>
        <w:t>ที่มา</w:t>
      </w:r>
    </w:p>
    <w:p w:rsidR="00AB2EB7" w:rsidRPr="00970A1A" w:rsidRDefault="00AB2EB7" w:rsidP="00577DCB">
      <w:pPr>
        <w:pStyle w:val="aa"/>
        <w:numPr>
          <w:ilvl w:val="1"/>
          <w:numId w:val="9"/>
        </w:num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970A1A">
        <w:rPr>
          <w:rFonts w:ascii="TH SarabunPSK" w:hAnsi="TH SarabunPSK" w:cs="TH SarabunPSK"/>
          <w:sz w:val="28"/>
          <w:cs/>
        </w:rPr>
        <w:t>ประเด็น</w:t>
      </w:r>
      <w:r w:rsidRPr="00970A1A">
        <w:rPr>
          <w:rFonts w:ascii="TH SarabunPSK" w:hAnsi="TH SarabunPSK" w:cs="TH SarabunPSK" w:hint="cs"/>
          <w:sz w:val="28"/>
          <w:cs/>
        </w:rPr>
        <w:t>องค์ความรู้</w:t>
      </w:r>
      <w:r w:rsidRPr="00970A1A">
        <w:rPr>
          <w:rFonts w:ascii="TH SarabunPSK" w:hAnsi="TH SarabunPSK" w:cs="TH SarabunPSK"/>
          <w:sz w:val="28"/>
          <w:cs/>
        </w:rPr>
        <w:t>ที่เป็นจุดเด่นเพื่อการเรียนรู้ภายใน</w:t>
      </w:r>
      <w:r w:rsidRPr="00970A1A">
        <w:rPr>
          <w:rFonts w:ascii="TH SarabunPSK" w:hAnsi="TH SarabunPSK" w:cs="TH SarabunPSK" w:hint="cs"/>
          <w:sz w:val="28"/>
          <w:cs/>
        </w:rPr>
        <w:t>แปลงเ</w:t>
      </w:r>
      <w:r w:rsidRPr="00970A1A">
        <w:rPr>
          <w:rFonts w:ascii="TH SarabunPSK" w:hAnsi="TH SarabunPSK" w:cs="TH SarabunPSK"/>
          <w:sz w:val="28"/>
          <w:cs/>
        </w:rPr>
        <w:t>พื่อเพิ่มประสิทธิภาพการผลิต</w:t>
      </w:r>
    </w:p>
    <w:p w:rsidR="00AB2EB7" w:rsidRPr="00094A42" w:rsidRDefault="00AB2EB7" w:rsidP="00577DCB">
      <w:pPr>
        <w:pStyle w:val="aa"/>
        <w:numPr>
          <w:ilvl w:val="1"/>
          <w:numId w:val="9"/>
        </w:numPr>
        <w:spacing w:after="0" w:line="240" w:lineRule="auto"/>
        <w:rPr>
          <w:rFonts w:ascii="TH SarabunPSK" w:hAnsi="TH SarabunPSK" w:cs="TH SarabunPSK"/>
          <w:sz w:val="28"/>
        </w:rPr>
      </w:pPr>
      <w:r w:rsidRPr="00094A42">
        <w:rPr>
          <w:rFonts w:ascii="TH SarabunPSK" w:hAnsi="TH SarabunPSK" w:cs="TH SarabunPSK"/>
          <w:sz w:val="28"/>
          <w:cs/>
        </w:rPr>
        <w:t>สภาพปัญหา</w:t>
      </w:r>
      <w:r w:rsidRPr="00094A42">
        <w:rPr>
          <w:rFonts w:ascii="TH SarabunPSK" w:hAnsi="TH SarabunPSK" w:cs="TH SarabunPSK"/>
          <w:sz w:val="28"/>
          <w:rtl/>
          <w:cs/>
        </w:rPr>
        <w:t>/อุปสรรค</w:t>
      </w:r>
    </w:p>
    <w:p w:rsidR="00AB2EB7" w:rsidRPr="00094A42" w:rsidRDefault="00AB2EB7" w:rsidP="00577DCB">
      <w:pPr>
        <w:pStyle w:val="aa"/>
        <w:numPr>
          <w:ilvl w:val="1"/>
          <w:numId w:val="9"/>
        </w:numPr>
        <w:spacing w:after="0" w:line="240" w:lineRule="auto"/>
        <w:rPr>
          <w:rFonts w:ascii="TH SarabunPSK" w:hAnsi="TH SarabunPSK" w:cs="TH SarabunPSK"/>
          <w:sz w:val="28"/>
        </w:rPr>
      </w:pPr>
      <w:r w:rsidRPr="00094A42">
        <w:rPr>
          <w:rFonts w:ascii="TH SarabunPSK" w:hAnsi="TH SarabunPSK" w:cs="TH SarabunPSK"/>
          <w:sz w:val="28"/>
          <w:cs/>
        </w:rPr>
        <w:t>แนวทางแก้ไขและข้อเสนอแนะ</w:t>
      </w:r>
    </w:p>
    <w:p w:rsidR="00AB2EB7" w:rsidRPr="00094A42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094A42">
        <w:rPr>
          <w:rFonts w:ascii="TH SarabunPSK" w:hAnsi="TH SarabunPSK" w:cs="TH SarabunPSK"/>
          <w:b/>
          <w:bCs/>
          <w:sz w:val="28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2 รายงานผลการดำเนินงาน</w:t>
      </w:r>
    </w:p>
    <w:p w:rsidR="00AB2EB7" w:rsidRPr="00970A1A" w:rsidRDefault="00AB2EB7" w:rsidP="00577DCB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2.1 จัดทำแปลงเรียนรู้เพื่อเพิ่มประสิทธิภาพไม้ผล (.....................)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มีผู้มาขอใช้บริการจำนวน..........................ครั้ง/ราย ส่วนใหญ่ประเด็นที่มาขอใช้บริการคือ.........................................................................................................................................................</w:t>
      </w:r>
    </w:p>
    <w:p w:rsidR="00AB2EB7" w:rsidRPr="00094A42" w:rsidRDefault="00AB2EB7" w:rsidP="00577DCB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2.2 ระดับ</w:t>
      </w:r>
      <w:r>
        <w:rPr>
          <w:rFonts w:ascii="TH SarabunPSK" w:hAnsi="TH SarabunPSK" w:cs="TH SarabunPSK"/>
          <w:sz w:val="28"/>
          <w:cs/>
        </w:rPr>
        <w:t>ความพึงพอ</w:t>
      </w:r>
      <w:r>
        <w:rPr>
          <w:rFonts w:ascii="TH SarabunPSK" w:hAnsi="TH SarabunPSK" w:cs="TH SarabunPSK" w:hint="cs"/>
          <w:sz w:val="28"/>
          <w:cs/>
        </w:rPr>
        <w:t>ใจ มีรายละเอียดดังนี้</w:t>
      </w:r>
    </w:p>
    <w:p w:rsidR="00AB2EB7" w:rsidRPr="00094A42" w:rsidRDefault="00AB2EB7" w:rsidP="00577DCB">
      <w:pPr>
        <w:spacing w:after="0" w:line="240" w:lineRule="auto"/>
        <w:rPr>
          <w:rFonts w:ascii="TH SarabunPSK" w:hAnsi="TH SarabunPSK" w:cs="TH SarabunPSK"/>
          <w:sz w:val="28"/>
          <w:rtl/>
          <w:cs/>
        </w:rPr>
      </w:pPr>
      <w:r w:rsidRPr="00094A42">
        <w:rPr>
          <w:rFonts w:ascii="TH SarabunPSK" w:hAnsi="TH SarabunPSK" w:cs="TH SarabunPSK"/>
          <w:sz w:val="28"/>
          <w:rtl/>
          <w:cs/>
        </w:rPr>
        <w:t xml:space="preserve">   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09"/>
        <w:gridCol w:w="3544"/>
        <w:gridCol w:w="709"/>
        <w:gridCol w:w="709"/>
        <w:gridCol w:w="850"/>
      </w:tblGrid>
      <w:tr w:rsidR="00AB2EB7" w:rsidRPr="00094A42" w:rsidTr="00C342C4">
        <w:tc>
          <w:tcPr>
            <w:tcW w:w="567" w:type="dxa"/>
            <w:vMerge w:val="restart"/>
            <w:shd w:val="clear" w:color="auto" w:fill="auto"/>
            <w:vAlign w:val="center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ชื่อเกษตรกร</w:t>
            </w:r>
            <w:r w:rsidRPr="00295DCA"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  <w:t>/ชื่อกลุ่มเกษตรกรที่มาขอใช้บริการ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ประเด็นที่มาขอใช้บริการ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ความพึงพอใจ</w:t>
            </w:r>
          </w:p>
        </w:tc>
      </w:tr>
      <w:tr w:rsidR="00AB2EB7" w:rsidRPr="00094A42" w:rsidTr="00C342C4">
        <w:tc>
          <w:tcPr>
            <w:tcW w:w="567" w:type="dxa"/>
            <w:vMerge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DCA">
              <w:rPr>
                <w:rFonts w:ascii="TH SarabunPSK" w:hAnsi="TH SarabunPSK" w:cs="TH SarabunPSK"/>
                <w:b/>
                <w:bCs/>
                <w:sz w:val="28"/>
                <w:cs/>
              </w:rPr>
              <w:t>ปานกลาง</w:t>
            </w:r>
          </w:p>
        </w:tc>
      </w:tr>
      <w:tr w:rsidR="00AB2EB7" w:rsidRPr="00094A42" w:rsidTr="00C342C4">
        <w:tc>
          <w:tcPr>
            <w:tcW w:w="56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094A42" w:rsidTr="00C342C4">
        <w:tc>
          <w:tcPr>
            <w:tcW w:w="56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094A42" w:rsidTr="00C342C4">
        <w:tc>
          <w:tcPr>
            <w:tcW w:w="56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094A42" w:rsidTr="00C342C4">
        <w:tc>
          <w:tcPr>
            <w:tcW w:w="56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AB2EB7" w:rsidRPr="00094A42" w:rsidTr="00C342C4">
        <w:tc>
          <w:tcPr>
            <w:tcW w:w="567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B2EB7" w:rsidRPr="00295DCA" w:rsidRDefault="00AB2EB7" w:rsidP="00577D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B2EB7" w:rsidRPr="00094A42" w:rsidRDefault="00AB2EB7" w:rsidP="00577DC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  <w:r w:rsidRPr="00D52F42">
        <w:rPr>
          <w:rFonts w:ascii="TH SarabunPSK" w:hAnsi="TH SarabunPSK" w:cs="TH SarabunPSK"/>
          <w:sz w:val="28"/>
          <w:cs/>
        </w:rPr>
        <w:t>2.3 งบประมาณที่ใช้</w:t>
      </w:r>
    </w:p>
    <w:p w:rsidR="00AB2EB7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</w:p>
    <w:p w:rsidR="00AB2EB7" w:rsidRPr="00D52F42" w:rsidRDefault="00AB2EB7" w:rsidP="00577DCB">
      <w:pPr>
        <w:spacing w:after="0" w:line="240" w:lineRule="auto"/>
        <w:ind w:right="-14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rtl/>
          <w:cs/>
        </w:rPr>
        <w:t xml:space="preserve">2.4 </w:t>
      </w:r>
      <w:r w:rsidRPr="00D52F42">
        <w:rPr>
          <w:rFonts w:ascii="TH SarabunPSK" w:hAnsi="TH SarabunPSK" w:cs="TH SarabunPSK"/>
          <w:sz w:val="28"/>
          <w:cs/>
        </w:rPr>
        <w:t>ภาพกิจกรรมที่ดำเนินการ</w:t>
      </w: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</w:rPr>
      </w:pP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</w:rPr>
      </w:pPr>
      <w:r w:rsidRPr="00094A42">
        <w:rPr>
          <w:rFonts w:ascii="TH SarabunPSK" w:hAnsi="TH SarabunPSK" w:cs="TH SarabunPSK"/>
          <w:sz w:val="28"/>
          <w:cs/>
        </w:rPr>
        <w:t xml:space="preserve">                               ลงชื่อ</w:t>
      </w:r>
      <w:r w:rsidRPr="00094A42">
        <w:rPr>
          <w:rFonts w:ascii="TH SarabunPSK" w:hAnsi="TH SarabunPSK" w:cs="TH SarabunPSK"/>
          <w:sz w:val="28"/>
          <w:rtl/>
          <w:cs/>
        </w:rPr>
        <w:t>........................................ผู้รายงานข้อมูล</w:t>
      </w: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(                             )</w:t>
      </w: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วันที่................เดือน.........................พ.ศ. ...............</w:t>
      </w:r>
    </w:p>
    <w:p w:rsidR="00AB2EB7" w:rsidRDefault="00AB2EB7" w:rsidP="00577DCB">
      <w:pPr>
        <w:spacing w:after="0" w:line="240" w:lineRule="auto"/>
        <w:ind w:right="-143"/>
        <w:jc w:val="right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หมายเลขโทรศัพท์.......................................</w:t>
      </w:r>
    </w:p>
    <w:p w:rsidR="00AB2EB7" w:rsidRDefault="00AB2EB7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77DCB" w:rsidRDefault="00577DCB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577D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15EF">
        <w:rPr>
          <w:rFonts w:ascii="TH SarabunPSK" w:hAnsi="TH SarabunPSK" w:cs="TH SarabunPSK" w:hint="cs"/>
          <w:b/>
          <w:bCs/>
          <w:sz w:val="40"/>
          <w:szCs w:val="40"/>
          <w:cs/>
        </w:rPr>
        <w:t>ภาคผนวก</w:t>
      </w:r>
    </w:p>
    <w:p w:rsidR="00AB2EB7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B2EB7" w:rsidRPr="00B9590C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 ทางเลือกจัดทำหลักสูตรด้านการผลิตไม้ผลประเด็นจุดเน้นสำคัญเบื้องต้นรายชนิดพืช</w:t>
      </w:r>
    </w:p>
    <w:p w:rsidR="00AB2EB7" w:rsidRDefault="00AB2EB7" w:rsidP="00AB2EB7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2422"/>
        <w:gridCol w:w="6060"/>
      </w:tblGrid>
      <w:tr w:rsidR="00AB2EB7" w:rsidRPr="007E54AA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1F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ชนิดพืช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ประเด็นจุดเน้น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ทุเรียน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pStyle w:val="aa"/>
              <w:numPr>
                <w:ilvl w:val="1"/>
                <w:numId w:val="1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การแก้ไขปัญหาการตัดทุเรียนด้อยคุณภาพ (ทุเรียนอ่อน) </w:t>
            </w:r>
            <w:r w:rsidRPr="00A11F9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ออกสู่ตลาด</w:t>
            </w:r>
          </w:p>
          <w:p w:rsidR="00AB2EB7" w:rsidRPr="00A11F9B" w:rsidRDefault="00AB2EB7" w:rsidP="00AB2EB7">
            <w:pPr>
              <w:pStyle w:val="aa"/>
              <w:numPr>
                <w:ilvl w:val="1"/>
                <w:numId w:val="1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การตัดแต่งช่อดอก/ผลอ่อน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มังคุด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การแก้ไขปัญหาเนื้อแก้วยางไหลในมังคุด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เงาะ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การผลิตเงาะนอกฤดู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ลองกอง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การห่อช่อผลลองกอง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ลิ้นจี่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การห่อช่อผลลิ้นจี่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ลำไย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การตัดแต่งกิ่ง</w:t>
            </w:r>
            <w:r w:rsidRPr="00A11F9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นอกฤดู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2422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มะม่วง</w:t>
            </w:r>
          </w:p>
        </w:tc>
        <w:tc>
          <w:tcPr>
            <w:tcW w:w="6060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การผลิตมะม่วงคุณภาพดี/นอกฤดู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8.</w:t>
            </w:r>
          </w:p>
        </w:tc>
        <w:tc>
          <w:tcPr>
            <w:tcW w:w="2422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ส้มโอ</w:t>
            </w:r>
          </w:p>
        </w:tc>
        <w:tc>
          <w:tcPr>
            <w:tcW w:w="6060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การห่อผล/โรคแมลง/การเก็บเกี่ยวในระยะที่เหมาะสม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9.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ส้มเขียวหวาน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โรคแมลง/นอกฤดู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10.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กล้วย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การห่อผล/การเก็บเกี่ยวในระยะที่เหมาะสม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</w:p>
        </w:tc>
        <w:tc>
          <w:tcPr>
            <w:tcW w:w="2422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มะนาว</w:t>
            </w:r>
          </w:p>
        </w:tc>
        <w:tc>
          <w:tcPr>
            <w:tcW w:w="6060" w:type="dxa"/>
            <w:shd w:val="clear" w:color="auto" w:fill="auto"/>
          </w:tcPr>
          <w:p w:rsidR="00AB2EB7" w:rsidRPr="00100020" w:rsidRDefault="00AB2EB7" w:rsidP="00AB2EB7">
            <w:pPr>
              <w:spacing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0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โรคแมลง/นอกฤดู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12.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มะปราง/มะยงชิด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การห่อผล/โรคแมลง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13.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ฝรั่ง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การห่อผล/การตัดแต่งกิ่ง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14.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น้อยหน่า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การห่อผล/โรคแมลง/การตัดแต่งกิ่ง/วิทยาการหลังการเก็บเกี่ยว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15.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มะขามหวาน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การตัดแต่งกิ่ง/วิทยาการหลังการเก็บเกี่ยวป้องกันเชื้อรา/</w:t>
            </w:r>
            <w:r w:rsidRPr="00A11F9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การบรรจุหีบห่อ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16.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สตรอเบอรี่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โรคแมลง/การเก็บเกี่ยวในระยะที่เหมาะสม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17.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มะละกอ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โรคแมลง/วิทยาการหลังการเก็บเกี่ยว</w:t>
            </w:r>
          </w:p>
        </w:tc>
      </w:tr>
      <w:tr w:rsidR="00AB2EB7" w:rsidTr="00C342C4">
        <w:tc>
          <w:tcPr>
            <w:tcW w:w="805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18.</w:t>
            </w:r>
          </w:p>
        </w:tc>
        <w:tc>
          <w:tcPr>
            <w:tcW w:w="2422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สละ</w:t>
            </w:r>
          </w:p>
        </w:tc>
        <w:tc>
          <w:tcPr>
            <w:tcW w:w="6060" w:type="dxa"/>
            <w:shd w:val="clear" w:color="auto" w:fill="auto"/>
          </w:tcPr>
          <w:p w:rsidR="00AB2EB7" w:rsidRPr="00A11F9B" w:rsidRDefault="00AB2EB7" w:rsidP="00AB2EB7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11F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การผสมเกสรในระยะที่เหมาะสมให้มีคุณภาพดี</w:t>
            </w:r>
          </w:p>
        </w:tc>
      </w:tr>
    </w:tbl>
    <w:p w:rsidR="00AB2EB7" w:rsidRDefault="00AB2EB7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96573" w:rsidRDefault="00096573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96573" w:rsidRDefault="00096573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96573" w:rsidRDefault="00096573" w:rsidP="00AB2EB7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B2EB7" w:rsidRDefault="00AB2EB7" w:rsidP="00AB2EB7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C6C96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AB2EB7" w:rsidRPr="00C75697" w:rsidRDefault="00AB2EB7" w:rsidP="00AB2EB7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ทุเรียน </w:t>
      </w:r>
    </w:p>
    <w:p w:rsidR="00AB2EB7" w:rsidRDefault="00AB2EB7" w:rsidP="00AB2EB7">
      <w:pPr>
        <w:pStyle w:val="1"/>
        <w:tabs>
          <w:tab w:val="left" w:pos="28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 จุดเน้นหรือประเด็นสำคัญ คือการแก้ไข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ปัญหาการตัดทุเรียนด้อยคุณภาพ (ทุเรียนอ่อน) ออกสู่ตลาด</w:t>
      </w:r>
    </w:p>
    <w:p w:rsidR="00AB2EB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2. 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แนวทางโดยสังเขปของการ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แก้ไข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ปัญหาการตัดทุเรียนด้อยคุณภาพ (ทุเรียนอ่อน) ออกสู่ตลาด</w:t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2.1 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 </w:t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after="0" w:line="240" w:lineRule="auto"/>
        <w:ind w:left="0" w:right="-33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ปัญหาการตัดทุเรียนด้อยคุณภาพ (ทุเรียนอ่อน) ออกสู่ตลาด ซึ่งจะพบมากให้จังหวัดแหล่งผลิตทุเรียนในภาคตะวันออกและภาคใต้บางจังหวัด ซึ่งเป็นปัญหาที่สำคัญและสร้างความเสียหายให้แก่เกษตรกรชาวสวนทุเรียนเองและส่งผลกระทบต่ออุตสาหกรรมการผลิตทุเรียนของไทยเป็นอย่างมาก </w:t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ความเสียหายจากการตัดทุเรียนอ่อนออกสู่ตลาดในด้านต่าง ๆ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C7569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2.1 ก่อให้เกิดความเสียหายต่อมูลค่าทางเศรษฐกิจการตลาดทุเรียนของประเทศ มากกว่า 1,000 ล้านบาทต่อปี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2.2 เสียส่วนแบ่งการตลาดส่งออกทุเรียนของไทยให้กับคู่แข่งขัน ตลาดทุเรียนของประเทศผู้ผลิตทุเรียนทั้งในตลาดเอเชียและตลาดโลก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2.3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>ผลเสียต่อภาพลักษณ์ และชื่อเสียงของทุเรียนไทย ทำให้ลูกค้าทั้งของไทยและต่างประเทศขาดความเชื่อมั่นในการบริโภคทุเรียนไทย ส่งผลกระทบต่อราคาจำหน่ายของเกษตรกรในแหล่งผลิตตกต่ำลง</w:t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สาเหตุสำคัญที่ทำให้มีการตัดทุเรียนอ่อนออกสู่ตลาด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3.1 การซื้อขายทุเรียนแบบเหมาสวน ทำให้เกษตรกรไม่สามารถควบคุมการตัดทุเรียนได้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3.2 เกษตรกร บางรายขายทุเรียนที่ตั้งใจตัดทุเรียนอ่</w:t>
      </w:r>
      <w:r>
        <w:rPr>
          <w:rFonts w:ascii="TH SarabunPSK" w:hAnsi="TH SarabunPSK" w:cs="TH SarabunPSK"/>
          <w:sz w:val="32"/>
          <w:szCs w:val="32"/>
          <w:cs/>
        </w:rPr>
        <w:t xml:space="preserve">อนขาย เพราะว่าน้ำหนักดี ราคาดี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เสียค่าใช้จ่ายลดลง และไม่เสี่ยงต่อภัยธรรมชาติ 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3.3 ผู้รับซื้อ / ล้ง บางรายรับซื้อทุเรียนอ่อนโดยมีวัตถุประสงค์เพื่อต้องการให้ราคาทุเรียนต่ำลง หรือต้องการให้ตู้ขนส่งมีปริมาณทุเรียนเพียงพอต่อการปิดตู้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3.4 ผู้บริโภคเลือกซื้อทุเรียนไม่เป็น ทำให้เป็นโอกาสของพ่อค้าที่จำหน่ายทุเรียนอ่อนได้</w:t>
      </w:r>
    </w:p>
    <w:p w:rsidR="00AB2EB7" w:rsidRPr="00C75697" w:rsidRDefault="00AB2EB7" w:rsidP="00AB2EB7">
      <w:pPr>
        <w:pStyle w:val="1"/>
        <w:tabs>
          <w:tab w:val="left" w:pos="709"/>
          <w:tab w:val="left" w:pos="993"/>
          <w:tab w:val="left" w:pos="1418"/>
        </w:tabs>
        <w:spacing w:before="120" w:after="0" w:line="240" w:lineRule="auto"/>
        <w:ind w:left="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2.4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แนวทางในการแก้ไขปัญหาและบทลงโทษทางกฎหมาย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4.1 ประชาสัมพันธ์การไม่ตัดทุเรียนอ่อนและเลือกซื้อทุเรียน สุกแก่เหมาะสมกับการบริโภคก่อนถึงฤดูกาลเก็บเกี่ยว</w:t>
      </w:r>
    </w:p>
    <w:p w:rsidR="00AB2EB7" w:rsidRPr="00C75697" w:rsidRDefault="00AB2EB7" w:rsidP="00AB2EB7">
      <w:pPr>
        <w:pStyle w:val="1"/>
        <w:tabs>
          <w:tab w:val="left" w:pos="567"/>
          <w:tab w:val="left" w:pos="709"/>
          <w:tab w:val="left" w:pos="993"/>
          <w:tab w:val="left" w:pos="1418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>4.2 ตั้งจุดสกัดตรวจจับทุเรียนอ่อนในพื้นที่และมีการดำเนินการอย่างจริงจัง</w:t>
      </w:r>
    </w:p>
    <w:p w:rsidR="00AB2EB7" w:rsidRPr="00C75697" w:rsidRDefault="00AB2EB7" w:rsidP="00AB2EB7">
      <w:pPr>
        <w:tabs>
          <w:tab w:val="left" w:pos="567"/>
          <w:tab w:val="left" w:pos="709"/>
          <w:tab w:val="left" w:pos="993"/>
          <w:tab w:val="left" w:pos="1418"/>
        </w:tabs>
        <w:spacing w:line="240" w:lineRule="auto"/>
        <w:ind w:right="-330"/>
        <w:rPr>
          <w:rFonts w:ascii="TH SarabunPSK" w:hAnsi="TH SarabunPSK" w:cs="TH SarabunPSK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75697">
        <w:rPr>
          <w:rFonts w:ascii="TH SarabunPSK" w:hAnsi="TH SarabunPSK" w:cs="TH SarabunPSK" w:hint="cs"/>
          <w:sz w:val="32"/>
          <w:szCs w:val="32"/>
          <w:cs/>
        </w:rPr>
        <w:t>2.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4.3 </w:t>
      </w:r>
      <w:r w:rsidRPr="00C7569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การบังคับใช้บทลงโทษทางกฎหมาย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 โดยกฎหมายที่สามารถดำเนินคดีผู้ที่กระทำผิด คือ </w:t>
      </w:r>
    </w:p>
    <w:p w:rsidR="00AB2EB7" w:rsidRDefault="00AB2EB7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  <w:r w:rsidRPr="00C75697">
        <w:rPr>
          <w:rFonts w:ascii="TH SarabunPSK" w:hAnsi="TH SarabunPSK" w:cs="TH SarabunPSK"/>
          <w:sz w:val="32"/>
          <w:szCs w:val="32"/>
          <w:cs/>
        </w:rPr>
        <w:tab/>
      </w:r>
      <w:r w:rsidRPr="00C7569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75697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 ความผิดตาม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ประมวลกฎหมายอาญา มาตรา 271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 ผู้ใดขายของโดยหลอกลวงด้วยประการใด ๆ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>ให้ผู้ซื้อหลงเชื่อในแหล่งกำเนิด สภาพ คุณภาพ หรือปริมาณแห่งของนั้นเป็นเท็จ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ต้องระวางโทษจำคุกไม่เกินสามปีหรือปรับไม่เกินหกพันบาทหรือทั้งจำทั้งปรับหรือ </w:t>
      </w:r>
    </w:p>
    <w:p w:rsidR="00AB2EB7" w:rsidRDefault="00AB2EB7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C75697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Pr="00C75697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C75697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pacing w:val="-4"/>
          <w:sz w:val="32"/>
          <w:szCs w:val="32"/>
          <w:cs/>
        </w:rPr>
        <w:t>การกระทำผิด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พ.ร.บ. คุ้มครองผู้บริโภค พ.ศ. </w:t>
      </w:r>
      <w:r w:rsidRPr="00C75697">
        <w:rPr>
          <w:rFonts w:ascii="TH SarabunPSK" w:hAnsi="TH SarabunPSK" w:cs="TH SarabunPSK"/>
          <w:b/>
          <w:bCs/>
          <w:sz w:val="32"/>
          <w:szCs w:val="32"/>
        </w:rPr>
        <w:t xml:space="preserve">2522 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มาตรา </w:t>
      </w:r>
      <w:r w:rsidRPr="00C75697">
        <w:rPr>
          <w:rFonts w:ascii="TH SarabunPSK" w:hAnsi="TH SarabunPSK" w:cs="TH SarabunPSK"/>
          <w:b/>
          <w:bCs/>
          <w:sz w:val="32"/>
          <w:szCs w:val="32"/>
        </w:rPr>
        <w:t>47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>โดยเจตนาก่อให้เกิดความเข้าใจผิดในแหล่งกำเนิด สภาพ คุณภาพ หรือสาระสำคัญ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>ประการอันเกี่ยวกับสินค้าหรือบริการ ไม่ว่าจะเป็นของตนหรือของผู้อื่น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>ต้องระวางโทษจำคุกไม่เกินหกเดือนหรือปรับไม่เกินห้าหมื่นบาท หรือทั้งจำทั้งปรับ</w:t>
      </w:r>
      <w:r w:rsidRPr="00C75697">
        <w:rPr>
          <w:rFonts w:ascii="TH SarabunPSK" w:hAnsi="TH SarabunPSK" w:cs="TH SarabunPSK"/>
          <w:sz w:val="32"/>
          <w:szCs w:val="32"/>
        </w:rPr>
        <w:t xml:space="preserve"> </w:t>
      </w:r>
      <w:r w:rsidRPr="00C75697">
        <w:rPr>
          <w:rFonts w:ascii="TH SarabunPSK" w:hAnsi="TH SarabunPSK" w:cs="TH SarabunPSK"/>
          <w:sz w:val="32"/>
          <w:szCs w:val="32"/>
          <w:cs/>
        </w:rPr>
        <w:t xml:space="preserve">กรณีจับกุมผู้กระทำผิดได้จะส่งฟ้องศาลภายใน </w:t>
      </w:r>
      <w:r w:rsidRPr="00C75697">
        <w:rPr>
          <w:rFonts w:ascii="TH SarabunPSK" w:hAnsi="TH SarabunPSK" w:cs="TH SarabunPSK"/>
          <w:sz w:val="32"/>
          <w:szCs w:val="32"/>
        </w:rPr>
        <w:t xml:space="preserve">48 </w:t>
      </w:r>
      <w:r w:rsidRPr="00C75697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096573" w:rsidRDefault="00096573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</w:p>
    <w:p w:rsidR="00096573" w:rsidRDefault="00096573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</w:p>
    <w:p w:rsidR="00096573" w:rsidRDefault="00096573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</w:p>
    <w:p w:rsidR="00096573" w:rsidRPr="00A268C7" w:rsidRDefault="00096573" w:rsidP="00AB2EB7">
      <w:pPr>
        <w:tabs>
          <w:tab w:val="left" w:pos="567"/>
          <w:tab w:val="left" w:pos="709"/>
          <w:tab w:val="left" w:pos="851"/>
          <w:tab w:val="left" w:pos="993"/>
          <w:tab w:val="left" w:pos="1418"/>
          <w:tab w:val="left" w:pos="1985"/>
        </w:tabs>
        <w:spacing w:line="240" w:lineRule="auto"/>
        <w:rPr>
          <w:rFonts w:ascii="TH SarabunPSK" w:hAnsi="TH SarabunPSK" w:cs="TH SarabunPSK"/>
          <w:spacing w:val="-4"/>
          <w:sz w:val="32"/>
          <w:szCs w:val="32"/>
        </w:rPr>
      </w:pP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. วิธีการดูความสุกแก่ของทุเรียน</w:t>
      </w: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.1 ดู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ทุเรียนดิบ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(ภายนอก)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tcBorders>
              <w:bottom w:val="nil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 พู 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เล็กลีบ หนามแดง หนามแหลม เส้นกลางพูไม่ชัด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พูใหญ่อ้วนเต่ง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หนามกว้าง หนามแบน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เส้นกลางพูชัดเจน (บางครั้งเป็น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สีน้ำตาล)</w:t>
            </w:r>
          </w:p>
        </w:tc>
      </w:tr>
      <w:tr w:rsidR="00AB2EB7" w:rsidRPr="0049618B" w:rsidTr="00C342C4">
        <w:tc>
          <w:tcPr>
            <w:tcW w:w="3080" w:type="dxa"/>
            <w:tcBorders>
              <w:top w:val="nil"/>
              <w:bottom w:val="nil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ปลิง (รอยต่อของก้านส่วนบนกับก้านผล)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ไม่บวบ (เรียบ)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ปลิงบวม โดยเฉพาะพันธุ์ชะนี,หมอนทอง,พวงมณี,กระดุมทอง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ยกเว้น ก้านยาว</w:t>
            </w:r>
          </w:p>
        </w:tc>
      </w:tr>
      <w:tr w:rsidR="00AB2EB7" w:rsidRPr="0049618B" w:rsidTr="00C342C4">
        <w:tc>
          <w:tcPr>
            <w:tcW w:w="3080" w:type="dxa"/>
            <w:tcBorders>
              <w:top w:val="nil"/>
              <w:bottom w:val="nil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ก้านขั้ว (ใต้ปลิง)</w:t>
            </w:r>
          </w:p>
        </w:tc>
        <w:tc>
          <w:tcPr>
            <w:tcW w:w="308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อ่อนนิ่ม โค้งงอได้ ลื่นมือ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ก้านขั้วแข็ง ไม่โค้งงอ</w:t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สากมือ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(ก้านยาว หรือทุเรียนผลใหญ่ขั้วยาวอาจโค้งงอได้เล็กน้อย)</w:t>
            </w:r>
          </w:p>
        </w:tc>
      </w:tr>
      <w:tr w:rsidR="00AB2EB7" w:rsidRPr="0049618B" w:rsidTr="00C342C4">
        <w:tc>
          <w:tcPr>
            <w:tcW w:w="3080" w:type="dxa"/>
            <w:tcBorders>
              <w:top w:val="nil"/>
              <w:bottom w:val="nil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สีผล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สีเข้มสด (เขียว)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สีซีด แล้วแต่ชนิดพันธุ์และ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แหล่งผลิต</w:t>
            </w:r>
          </w:p>
        </w:tc>
      </w:tr>
      <w:tr w:rsidR="00AB2EB7" w:rsidRPr="0049618B" w:rsidTr="00C342C4">
        <w:tc>
          <w:tcPr>
            <w:tcW w:w="3080" w:type="dxa"/>
            <w:tcBorders>
              <w:top w:val="nil"/>
            </w:tcBorders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 หนาม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เล็ก ปลายหนามซีด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หนามใหญ่ ปลายหนามแห้งเป็นสีน้ำตาล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ทุเรียนสุก (ภายนอก)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 พู 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พูเล็ก หนามแคบเล็กไม่เห็นเส้นกลางพู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pacing w:val="-6"/>
                <w:sz w:val="28"/>
              </w:rPr>
            </w:pPr>
            <w:r w:rsidRPr="0049618B">
              <w:rPr>
                <w:rFonts w:ascii="TH SarabunPSK" w:hAnsi="TH SarabunPSK" w:cs="TH SarabunPSK"/>
                <w:spacing w:val="-6"/>
                <w:sz w:val="28"/>
                <w:cs/>
              </w:rPr>
              <w:t>พูใหญ่ หนามกว้าง (ใหญ่) เห็นเส้นกลางพู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ปลิง (รอยต่อของก้านส่วนบนกับก้านผล)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เหี่ยวแห้ง หรือเน่า หรือถูกตัดทิ้ง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ปลิงสด หรือปลิงหลด หรือก้านขั้วสด (แก่จัดและสุกในปลิง)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 ผิวภายนอก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เหี่ยวแห้ง 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ยังสด 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ขั้ว 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นิ่ม 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แข็ง กระด้างมือ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ทุเรียนสุก (ภายใน)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สีเนื้อ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ขาวหรือซีด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เหลืองเข้ม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เมล็ด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ขาว อมชมพู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น้ำตาล – น้ำตาลเข้ม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เนื้อ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แฉะ มีเส้นใยมาก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แห้ง เนื้อละเอียดด เส้นใยน้อย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รสชาติ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ไม่หวาน – หวานอ่อน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หวานมันตรงตามพันธุ์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.2 ดีด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ทุเรียนดิบ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(ภายนอก)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- เคาะกลางพู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เสียงทึบ ถึก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เสียงโปร่ง โปก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.3 ดูด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ทุเรียนดิบ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(ภายนอก)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618B">
              <w:rPr>
                <w:rFonts w:ascii="TH SarabunPSK" w:hAnsi="TH SarabunPSK" w:cs="TH SarabunPSK"/>
                <w:sz w:val="32"/>
                <w:szCs w:val="32"/>
                <w:cs/>
              </w:rPr>
              <w:t>- ชิมปลิง ตัดแผลก้านขั้วใหม่</w:t>
            </w:r>
            <w:r w:rsidRPr="0049618B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49618B">
              <w:rPr>
                <w:rFonts w:ascii="TH SarabunPSK" w:hAnsi="TH SarabunPSK" w:cs="TH SarabunPSK"/>
                <w:sz w:val="32"/>
                <w:szCs w:val="32"/>
                <w:cs/>
              </w:rPr>
              <w:t>ชิมน้ำเลี้ยง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sz w:val="32"/>
                <w:szCs w:val="32"/>
                <w:cs/>
              </w:rPr>
              <w:t>จืดและฝาด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sz w:val="32"/>
                <w:szCs w:val="32"/>
                <w:cs/>
              </w:rPr>
              <w:t>หวานอ่อนๆ</w:t>
            </w:r>
          </w:p>
        </w:tc>
      </w:tr>
    </w:tbl>
    <w:p w:rsidR="00AB2EB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096573" w:rsidRDefault="00096573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.4 ดม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ทุเรียนสุก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(ภายนอก)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- กลิ่น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ไม่หอม หรือ หอมอ่อน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กลิ่นหอมถึงฉุน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</w:t>
      </w:r>
      <w:r w:rsidRPr="00C75697">
        <w:rPr>
          <w:rFonts w:ascii="TH SarabunPSK" w:hAnsi="TH SarabunPSK" w:cs="TH SarabunPSK"/>
          <w:b/>
          <w:bCs/>
          <w:sz w:val="32"/>
          <w:szCs w:val="32"/>
          <w:cs/>
        </w:rPr>
        <w:t>.5 ข้อสังเกตอื่น ๆ ที่ควรพิจารณา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AB2EB7" w:rsidRPr="00C75697" w:rsidTr="00C342C4">
        <w:tc>
          <w:tcPr>
            <w:tcW w:w="3080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ทุเรียนอ่อน</w:t>
            </w:r>
          </w:p>
        </w:tc>
        <w:tc>
          <w:tcPr>
            <w:tcW w:w="3081" w:type="dxa"/>
            <w:shd w:val="clear" w:color="auto" w:fill="auto"/>
          </w:tcPr>
          <w:p w:rsidR="00AB2EB7" w:rsidRPr="00C75697" w:rsidRDefault="00AB2EB7" w:rsidP="00AB2EB7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ทุเรียนแก่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</w:rPr>
              <w:t xml:space="preserve"> </w:t>
            </w:r>
            <w:r w:rsidRPr="0049618B">
              <w:rPr>
                <w:rFonts w:ascii="TH SarabunPSK" w:hAnsi="TH SarabunPSK" w:cs="TH SarabunPSK"/>
                <w:sz w:val="28"/>
                <w:cs/>
              </w:rPr>
              <w:t>นับวันสุกแก่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(กรณีทุเรียนดิบรอการสุก)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มากกว่า 7 วันขึ้นไป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3 วันสุก (สุกในปลิง)</w:t>
            </w:r>
          </w:p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5 วันสุก (สำหรับทุเรียนขนส่งต่างจังหวัด)</w:t>
            </w:r>
          </w:p>
        </w:tc>
      </w:tr>
      <w:tr w:rsidR="00AB2EB7" w:rsidRPr="0049618B" w:rsidTr="00C342C4">
        <w:tc>
          <w:tcPr>
            <w:tcW w:w="3080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</w:rPr>
              <w:sym w:font="Wingdings" w:char="F09F"/>
            </w:r>
            <w:r w:rsidRPr="0049618B">
              <w:rPr>
                <w:rFonts w:ascii="TH SarabunPSK" w:hAnsi="TH SarabunPSK" w:cs="TH SarabunPSK"/>
                <w:sz w:val="28"/>
                <w:cs/>
              </w:rPr>
              <w:t xml:space="preserve"> การปอก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ปอกยาก เพราะหวงไส้ แยกพูออกไม่ได้ต้องปอกโดยผ่ายกพู เป็นพูๆ</w:t>
            </w:r>
          </w:p>
        </w:tc>
        <w:tc>
          <w:tcPr>
            <w:tcW w:w="3081" w:type="dxa"/>
            <w:shd w:val="clear" w:color="auto" w:fill="auto"/>
          </w:tcPr>
          <w:p w:rsidR="00AB2EB7" w:rsidRPr="0049618B" w:rsidRDefault="00AB2EB7" w:rsidP="00AB2EB7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9618B">
              <w:rPr>
                <w:rFonts w:ascii="TH SarabunPSK" w:hAnsi="TH SarabunPSK" w:cs="TH SarabunPSK"/>
                <w:sz w:val="28"/>
                <w:cs/>
              </w:rPr>
              <w:t>ปอกง่าย เพียงกรีดก้นตามเส้นกลางพูก็สามารถแยกพูออกได้ไม่ยาก</w:t>
            </w:r>
          </w:p>
        </w:tc>
      </w:tr>
    </w:tbl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B2EB7" w:rsidRPr="00C75697" w:rsidRDefault="00A30604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pict>
          <v:shape id="_x0000_s1085" type="#_x0000_t32" style="position:absolute;margin-left:47.75pt;margin-top:-.25pt;width:327.45pt;height:0;z-index:251682304" o:connectortype="straight" strokeweight="1pt">
            <v:stroke dashstyle="1 1"/>
          </v:shape>
        </w:pict>
      </w: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77DCB" w:rsidRDefault="00577DCB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77DCB" w:rsidRDefault="00577DCB" w:rsidP="00AB2EB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C6C96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AB2EB7" w:rsidRDefault="00AB2EB7" w:rsidP="00AB2EB7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ลำไย</w:t>
      </w:r>
      <w:r w:rsidRPr="005A047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Pr="00B512F3" w:rsidRDefault="00AB2EB7" w:rsidP="00AB2EB7">
      <w:pPr>
        <w:numPr>
          <w:ilvl w:val="0"/>
          <w:numId w:val="12"/>
        </w:numPr>
        <w:spacing w:after="0" w:line="240" w:lineRule="auto"/>
        <w:ind w:left="851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จุดเน้นหรือประเด็นสำคัญ คือ </w:t>
      </w:r>
      <w:r w:rsidRPr="00B512F3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การตัดแต่งกิ่ง</w:t>
      </w:r>
    </w:p>
    <w:p w:rsidR="00AB2EB7" w:rsidRDefault="00AB2EB7" w:rsidP="00AB2EB7">
      <w:pPr>
        <w:numPr>
          <w:ilvl w:val="0"/>
          <w:numId w:val="12"/>
        </w:numPr>
        <w:spacing w:after="0" w:line="240" w:lineRule="auto"/>
        <w:ind w:left="851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แนวทางโดยสังเขปของ</w:t>
      </w:r>
      <w:r w:rsidRPr="00B512F3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การตัดแต่งกิ่ง</w:t>
      </w:r>
    </w:p>
    <w:p w:rsidR="00AB2EB7" w:rsidRDefault="00AB2EB7" w:rsidP="00AB2EB7">
      <w:pPr>
        <w:spacing w:line="240" w:lineRule="auto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 w:rsidRPr="005A047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2.1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อายุ 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1-3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>ตัดแต่งให้มีลักษณะทรงพุ่มกลม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</w:t>
      </w:r>
      <w:r w:rsidRPr="005A047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2.2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อายุ 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4-5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>ปีขึ้นไป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>ตัดแต่งกิ่งภายหลังเก็บเกี่ยวโดยตัดกิ่งกลางทรงพุ่มออก</w:t>
      </w:r>
      <w:r w:rsidRPr="005A047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A0475">
        <w:rPr>
          <w:rFonts w:ascii="TH SarabunPSK" w:hAnsi="TH SarabunPSK" w:cs="TH SarabunPSK"/>
          <w:color w:val="000000"/>
          <w:sz w:val="32"/>
          <w:szCs w:val="32"/>
          <w:cs/>
        </w:rPr>
        <w:t>พร้อมทั้งตัดกิ่งที่ถูกทำลายจากโรค-แมลงทิ้ง</w:t>
      </w:r>
    </w:p>
    <w:p w:rsidR="00AB2EB7" w:rsidRPr="005A0475" w:rsidRDefault="00AB2EB7" w:rsidP="00AB2EB7">
      <w:pPr>
        <w:spacing w:line="240" w:lineRule="auto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2.3 </w:t>
      </w:r>
      <w:r w:rsidRPr="008C30E8">
        <w:rPr>
          <w:rFonts w:ascii="TH SarabunPSK" w:hAnsi="TH SarabunPSK" w:cs="TH SarabunPSK"/>
          <w:sz w:val="32"/>
          <w:szCs w:val="32"/>
          <w:cs/>
        </w:rPr>
        <w:t>ประโยชน์ของการตัดแต่งกิ่งลำไย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       (1) </w:t>
      </w:r>
      <w:r w:rsidRPr="008C30E8">
        <w:rPr>
          <w:rFonts w:ascii="TH SarabunPSK" w:hAnsi="TH SarabunPSK" w:cs="TH SarabunPSK"/>
          <w:sz w:val="32"/>
          <w:szCs w:val="32"/>
          <w:cs/>
        </w:rPr>
        <w:t>เร่งให้ลำไยแตกใบอ่อน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การตัดแต่งกิ่งเป็นวิธีหนึ่งที่สามารถเร่งการแตกใบอ่อน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</w:p>
    <w:p w:rsidR="00AB2EB7" w:rsidRDefault="00AB2EB7" w:rsidP="00AB2EB7">
      <w:pPr>
        <w:tabs>
          <w:tab w:val="left" w:pos="1843"/>
          <w:tab w:val="left" w:pos="2268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 w:rsidRPr="008C30E8">
        <w:rPr>
          <w:rFonts w:ascii="TH SarabunPSK" w:hAnsi="TH SarabunPSK" w:cs="TH SarabunPSK"/>
          <w:sz w:val="32"/>
          <w:szCs w:val="32"/>
          <w:cs/>
        </w:rPr>
        <w:t>มีผลทำให้ต้นลำไยฟื้นตัวได้เร็ว</w:t>
      </w:r>
    </w:p>
    <w:p w:rsidR="00AB2EB7" w:rsidRPr="0076619F" w:rsidRDefault="00AB2EB7" w:rsidP="00AB2EB7">
      <w:pPr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(2)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E46C5">
        <w:rPr>
          <w:rFonts w:ascii="TH SarabunPSK" w:hAnsi="TH SarabunPSK" w:cs="TH SarabunPSK"/>
          <w:spacing w:val="-10"/>
          <w:sz w:val="32"/>
          <w:szCs w:val="32"/>
          <w:cs/>
        </w:rPr>
        <w:t>ควบคุมความสูงของทรงพุ่ม</w:t>
      </w:r>
      <w:r w:rsidRPr="00BE46C5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BE46C5">
        <w:rPr>
          <w:rFonts w:ascii="TH SarabunPSK" w:hAnsi="TH SarabunPSK" w:cs="TH SarabunPSK"/>
          <w:spacing w:val="-10"/>
          <w:sz w:val="32"/>
          <w:szCs w:val="32"/>
          <w:cs/>
        </w:rPr>
        <w:t>เพื่อให้ทรงเตี้ยทำให้ง่ายต่อการเก็บเกี่ยวผลผลิตและสะดวกต่อการดูแลรักษา</w:t>
      </w:r>
      <w:r w:rsidRPr="008C30E8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       (</w:t>
      </w:r>
      <w:r w:rsidRPr="008C30E8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การลดการระบาดของโรคและแมลง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ทรงพุ่มโปร่งทำให้อากาศถ่ายเทได้สะดวกและแสงแดดสามารถส่องเข้าไปในทรงพุ่มจะช่วยลดการระบาดของโรคและแมลง</w:t>
      </w:r>
    </w:p>
    <w:p w:rsidR="00AB2EB7" w:rsidRPr="008C30E8" w:rsidRDefault="00AB2EB7" w:rsidP="00AB2EB7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(</w:t>
      </w:r>
      <w:r>
        <w:rPr>
          <w:rFonts w:ascii="TH SarabunPSK" w:hAnsi="TH SarabunPSK" w:cs="TH SarabunPSK"/>
          <w:sz w:val="32"/>
          <w:szCs w:val="32"/>
        </w:rPr>
        <w:t xml:space="preserve">4) </w:t>
      </w:r>
      <w:r w:rsidRPr="008C30E8">
        <w:rPr>
          <w:rFonts w:ascii="TH SarabunPSK" w:hAnsi="TH SarabunPSK" w:cs="TH SarabunPSK"/>
          <w:sz w:val="32"/>
          <w:szCs w:val="32"/>
          <w:cs/>
        </w:rPr>
        <w:t>ต้นลำไยตอบสนองต่อสาร</w:t>
      </w:r>
      <w:r>
        <w:rPr>
          <w:rFonts w:ascii="TH SarabunPSK" w:hAnsi="TH SarabunPSK" w:cs="TH SarabunPSK" w:hint="cs"/>
          <w:sz w:val="32"/>
          <w:szCs w:val="32"/>
          <w:cs/>
        </w:rPr>
        <w:t>โพแทสเซียม</w:t>
      </w:r>
      <w:r w:rsidRPr="008C30E8">
        <w:rPr>
          <w:rFonts w:ascii="TH SarabunPSK" w:hAnsi="TH SarabunPSK" w:cs="TH SarabunPSK"/>
          <w:sz w:val="32"/>
          <w:szCs w:val="32"/>
          <w:cs/>
        </w:rPr>
        <w:t>คลอเรต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การตัดแต่งกิ่งให้ทรงพุ่มโปร่ง แสงส่องเข้าไปในทรงพุ่มจะช่วยให้ต้นลำไยตอบสนองต่อสารโพแทสเซียมคลอเรตได้ดี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       (5) </w:t>
      </w:r>
      <w:r w:rsidRPr="008C30E8">
        <w:rPr>
          <w:rFonts w:ascii="TH SarabunPSK" w:hAnsi="TH SarabunPSK" w:cs="TH SarabunPSK"/>
          <w:sz w:val="32"/>
          <w:szCs w:val="32"/>
          <w:cs/>
        </w:rPr>
        <w:t>ผลผลิตมีคุณภาพดี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ต้นลำไยที่มีทรงพุ่มทึบถ้าหากออกดอกและมีการติดผลดกส่งผลให้ลำไยมีผลขนาดเล็ก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ผลผลิตด้อยคุณภาพ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2.4 </w:t>
      </w:r>
      <w:r w:rsidRPr="008C30E8">
        <w:rPr>
          <w:rFonts w:ascii="TH SarabunPSK" w:hAnsi="TH SarabunPSK" w:cs="TH SarabunPSK"/>
          <w:sz w:val="32"/>
          <w:szCs w:val="32"/>
          <w:cs/>
        </w:rPr>
        <w:t>อุปกรณ์การตัดแต่งกิ่ง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8C30E8">
        <w:rPr>
          <w:rFonts w:ascii="TH SarabunPSK" w:hAnsi="TH SarabunPSK" w:cs="TH SarabunPSK"/>
          <w:sz w:val="32"/>
          <w:szCs w:val="32"/>
          <w:cs/>
        </w:rPr>
        <w:t>เลื่อยตัดและกรรไกรตัดแต่งกิ่ง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 xml:space="preserve">      - </w:t>
      </w:r>
      <w:r w:rsidRPr="008C30E8">
        <w:rPr>
          <w:rFonts w:ascii="TH SarabunPSK" w:hAnsi="TH SarabunPSK" w:cs="TH SarabunPSK"/>
          <w:sz w:val="32"/>
          <w:szCs w:val="32"/>
          <w:cs/>
        </w:rPr>
        <w:t>เลื่อย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 xml:space="preserve">ใช้ตัดกิ่งที่มีขนาดใหญ่เส้นผ่าศูนย์กลางของกิ่งตั้งแต่ </w:t>
      </w:r>
      <w:r w:rsidRPr="008C30E8">
        <w:rPr>
          <w:rFonts w:ascii="TH SarabunPSK" w:hAnsi="TH SarabunPSK" w:cs="TH SarabunPSK"/>
          <w:sz w:val="32"/>
          <w:szCs w:val="32"/>
        </w:rPr>
        <w:t xml:space="preserve">0.5-4.0 </w:t>
      </w:r>
      <w:r w:rsidRPr="008C30E8">
        <w:rPr>
          <w:rFonts w:ascii="TH SarabunPSK" w:hAnsi="TH SarabunPSK" w:cs="TH SarabunPSK"/>
          <w:sz w:val="32"/>
          <w:szCs w:val="32"/>
          <w:cs/>
        </w:rPr>
        <w:t>นิ้ว</w:t>
      </w:r>
      <w:r w:rsidRPr="008C30E8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8C30E8">
        <w:rPr>
          <w:rFonts w:ascii="TH SarabunPSK" w:hAnsi="TH SarabunPSK" w:cs="TH SarabunPSK"/>
          <w:sz w:val="32"/>
          <w:szCs w:val="32"/>
          <w:cs/>
        </w:rPr>
        <w:t xml:space="preserve">- กรรไกร สำหรับตัดกิ่งที่มีขนาดเล็กเส้นผ่าศูนย์กลางไม่เกิน </w:t>
      </w:r>
      <w:r w:rsidRPr="008C30E8">
        <w:rPr>
          <w:rFonts w:ascii="TH SarabunPSK" w:hAnsi="TH SarabunPSK" w:cs="TH SarabunPSK"/>
          <w:sz w:val="32"/>
          <w:szCs w:val="32"/>
        </w:rPr>
        <w:t xml:space="preserve">0.5 </w:t>
      </w:r>
      <w:r w:rsidRPr="008C30E8">
        <w:rPr>
          <w:rFonts w:ascii="TH SarabunPSK" w:hAnsi="TH SarabunPSK" w:cs="TH SarabunPSK"/>
          <w:sz w:val="32"/>
          <w:szCs w:val="32"/>
          <w:cs/>
        </w:rPr>
        <w:t>นิ้ว</w:t>
      </w:r>
      <w:r w:rsidRPr="008C30E8">
        <w:rPr>
          <w:rFonts w:ascii="TH SarabunPSK" w:hAnsi="TH SarabunPSK" w:cs="TH SarabunPSK"/>
          <w:sz w:val="32"/>
          <w:szCs w:val="32"/>
        </w:rPr>
        <w:br/>
      </w:r>
      <w:r w:rsidRPr="008C30E8">
        <w:rPr>
          <w:rFonts w:ascii="TH SarabunPSK" w:hAnsi="TH SarabunPSK" w:cs="TH SarabunPSK"/>
          <w:sz w:val="32"/>
          <w:szCs w:val="32"/>
          <w:cs/>
        </w:rPr>
        <w:t xml:space="preserve">โดยจะตัดกิ่งที่อยู่กลางทรงพุ่มออก </w:t>
      </w:r>
      <w:r w:rsidRPr="008C30E8">
        <w:rPr>
          <w:rFonts w:ascii="TH SarabunPSK" w:hAnsi="TH SarabunPSK" w:cs="TH SarabunPSK"/>
          <w:sz w:val="32"/>
          <w:szCs w:val="32"/>
        </w:rPr>
        <w:t xml:space="preserve">2-5 </w:t>
      </w:r>
      <w:r w:rsidRPr="008C30E8">
        <w:rPr>
          <w:rFonts w:ascii="TH SarabunPSK" w:hAnsi="TH SarabunPSK" w:cs="TH SarabunPSK"/>
          <w:sz w:val="32"/>
          <w:szCs w:val="32"/>
          <w:cs/>
        </w:rPr>
        <w:t>กิ่ง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เพื่อลดความสูงของต้น และให้แสงแดดส่องเข้าในทรงพุ่ม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จากนั้นตัดกิ่งที่อยู่ด้านในทรงพุ่มที่ไม่ได้รับแสงและตัดกิ่งที่มีขนาดใหญ่ทางด้านข้างของทรงพุ่มออกบ้างเพื่อออกให้แสงส่องเข้าไปในทรงพุ่ม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ตัดกิ่งที่ถูกโรคและแมลงทำลาย กิ่งที่ไขว้กัน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กิ่งซ้อนทับและกิ่งที่ชี้ลง</w:t>
      </w:r>
      <w:r w:rsidRPr="008C30E8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>2.5</w:t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</w:t>
      </w:r>
      <w:r w:rsidRPr="008C30E8">
        <w:rPr>
          <w:rFonts w:ascii="TH SarabunPSK" w:hAnsi="TH SarabunPSK" w:cs="TH SarabunPSK"/>
          <w:sz w:val="32"/>
          <w:szCs w:val="32"/>
          <w:cs/>
        </w:rPr>
        <w:t>รูปแบบในการตัดแต่งกิ่ง</w:t>
      </w:r>
    </w:p>
    <w:p w:rsidR="00AB2EB7" w:rsidRDefault="00AB2EB7" w:rsidP="00AB2EB7">
      <w:pPr>
        <w:numPr>
          <w:ilvl w:val="0"/>
          <w:numId w:val="13"/>
        </w:numPr>
        <w:tabs>
          <w:tab w:val="left" w:pos="1440"/>
          <w:tab w:val="left" w:pos="2552"/>
          <w:tab w:val="left" w:pos="2694"/>
          <w:tab w:val="left" w:pos="2977"/>
          <w:tab w:val="left" w:pos="3402"/>
          <w:tab w:val="left" w:pos="3544"/>
        </w:tabs>
        <w:spacing w:after="0" w:line="240" w:lineRule="auto"/>
        <w:ind w:left="0" w:firstLine="1134"/>
        <w:rPr>
          <w:rFonts w:ascii="TH SarabunPSK" w:hAnsi="TH SarabunPSK" w:cs="TH SarabunPSK"/>
          <w:sz w:val="32"/>
          <w:szCs w:val="32"/>
        </w:rPr>
      </w:pPr>
      <w:r w:rsidRPr="008C30E8">
        <w:rPr>
          <w:rFonts w:ascii="TH SarabunPSK" w:hAnsi="TH SarabunPSK" w:cs="TH SarabunPSK"/>
          <w:sz w:val="32"/>
          <w:szCs w:val="32"/>
          <w:cs/>
        </w:rPr>
        <w:t>ทรงเหลี่ยมเหมาะสมสำหรับต้นลำไยที่มีอาย</w:t>
      </w:r>
      <w:r>
        <w:rPr>
          <w:rFonts w:ascii="TH SarabunPSK" w:hAnsi="TH SarabunPSK" w:cs="TH SarabunPSK"/>
          <w:sz w:val="32"/>
          <w:szCs w:val="32"/>
          <w:cs/>
        </w:rPr>
        <w:t>ุน้อย และปลูกในระยะชิดซึ่งมีข</w:t>
      </w:r>
      <w:r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8C30E8">
        <w:rPr>
          <w:rFonts w:ascii="TH SarabunPSK" w:hAnsi="TH SarabunPSK" w:cs="TH SarabunPSK"/>
          <w:sz w:val="32"/>
          <w:szCs w:val="32"/>
          <w:cs/>
        </w:rPr>
        <w:t>ตอน</w:t>
      </w:r>
      <w:r w:rsidRPr="00B718CF">
        <w:rPr>
          <w:rFonts w:ascii="TH SarabunPSK" w:hAnsi="TH SarabunPSK" w:cs="TH SarabunPSK"/>
          <w:sz w:val="32"/>
          <w:szCs w:val="32"/>
          <w:cs/>
        </w:rPr>
        <w:t>การปฏิบัติ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ดังนี้</w:t>
      </w:r>
      <w:r w:rsidRPr="00B718CF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>(</w:t>
      </w:r>
      <w:r w:rsidRPr="00B718CF">
        <w:rPr>
          <w:rFonts w:ascii="TH SarabunPSK" w:hAnsi="TH SarabunPSK" w:cs="TH SarabunPSK"/>
          <w:sz w:val="32"/>
          <w:szCs w:val="32"/>
        </w:rPr>
        <w:t>1.</w:t>
      </w:r>
      <w:r w:rsidRPr="00B718CF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718CF">
        <w:rPr>
          <w:rFonts w:ascii="TH SarabunPSK" w:hAnsi="TH SarabunPSK" w:cs="TH SarabunPSK"/>
          <w:sz w:val="32"/>
          <w:szCs w:val="32"/>
          <w:cs/>
        </w:rPr>
        <w:t xml:space="preserve"> กำหนดความสูงของทรงพุ่มไม่ให้เกิน </w:t>
      </w:r>
      <w:r w:rsidRPr="00B718CF">
        <w:rPr>
          <w:rFonts w:ascii="TH SarabunPSK" w:hAnsi="TH SarabunPSK" w:cs="TH SarabunPSK"/>
          <w:sz w:val="32"/>
          <w:szCs w:val="32"/>
        </w:rPr>
        <w:t xml:space="preserve">4 </w:t>
      </w:r>
      <w:r w:rsidRPr="00B718CF">
        <w:rPr>
          <w:rFonts w:ascii="TH SarabunPSK" w:hAnsi="TH SarabunPSK" w:cs="TH SarabunPSK"/>
          <w:sz w:val="32"/>
          <w:szCs w:val="32"/>
          <w:cs/>
        </w:rPr>
        <w:t>เมตรโดยทั่วไปอยู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B718CF">
        <w:rPr>
          <w:rFonts w:ascii="TH SarabunPSK" w:hAnsi="TH SarabunPSK" w:cs="TH SarabunPSK"/>
          <w:sz w:val="32"/>
          <w:szCs w:val="32"/>
          <w:cs/>
        </w:rPr>
        <w:t>ในช่วง</w:t>
      </w:r>
      <w:r w:rsidRPr="00B718CF">
        <w:rPr>
          <w:rFonts w:ascii="TH SarabunPSK" w:hAnsi="TH SarabunPSK" w:cs="TH SarabunPSK"/>
          <w:sz w:val="32"/>
          <w:szCs w:val="32"/>
        </w:rPr>
        <w:t xml:space="preserve"> 2-3 </w:t>
      </w:r>
      <w:r w:rsidRPr="00B718CF">
        <w:rPr>
          <w:rFonts w:ascii="TH SarabunPSK" w:hAnsi="TH SarabunPSK" w:cs="TH SarabunPSK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Pr="00B718CF">
        <w:rPr>
          <w:rFonts w:ascii="TH SarabunPSK" w:hAnsi="TH SarabunPSK" w:cs="TH SarabunPSK"/>
          <w:sz w:val="32"/>
          <w:szCs w:val="32"/>
          <w:cs/>
        </w:rPr>
        <w:t>ตร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โดยนำไม้ไผ่ทำเครื่องหมายตามความสูงเกินเครื่องหมายก็ตัดออกให้หมด</w:t>
      </w:r>
      <w:r w:rsidRPr="00B718CF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tab/>
        <w:t>(</w:t>
      </w:r>
      <w:r w:rsidRPr="00B718CF">
        <w:rPr>
          <w:rFonts w:ascii="TH SarabunPSK" w:hAnsi="TH SarabunPSK" w:cs="TH SarabunPSK"/>
          <w:sz w:val="32"/>
          <w:szCs w:val="32"/>
        </w:rPr>
        <w:t>1.2</w:t>
      </w:r>
      <w:r>
        <w:rPr>
          <w:rFonts w:ascii="TH SarabunPSK" w:hAnsi="TH SarabunPSK" w:cs="TH SarabunPSK"/>
          <w:sz w:val="32"/>
          <w:szCs w:val="32"/>
        </w:rPr>
        <w:t>)</w:t>
      </w:r>
      <w:r w:rsidRPr="00B718CF">
        <w:rPr>
          <w:rFonts w:ascii="TH SarabunPSK" w:hAnsi="TH SarabunPSK" w:cs="TH SarabunPSK"/>
          <w:sz w:val="32"/>
          <w:szCs w:val="32"/>
          <w:cs/>
        </w:rPr>
        <w:t xml:space="preserve"> ตัดปลายกิ่งด้านข้างทรงพุ่มทั้งสี่ด้าน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ส่วนจะเท่าใดนั้นขึ้นอยู่กับระยะปลูกและทรงพุ่มเดิมของลำไย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ถ้าหากทรงพุ่มชนกันหรือใกล้จะชนกันก็ตัดออกแต่โดยทั่วไปแล้วแนะนำให้ตัดลึกจากปลายกิ่งเข้าไปประมาณ</w:t>
      </w:r>
      <w:r w:rsidRPr="00B718CF">
        <w:rPr>
          <w:rFonts w:ascii="TH SarabunPSK" w:hAnsi="TH SarabunPSK" w:cs="TH SarabunPSK"/>
          <w:sz w:val="32"/>
          <w:szCs w:val="32"/>
        </w:rPr>
        <w:t xml:space="preserve"> 30-50 </w:t>
      </w:r>
      <w:r w:rsidRPr="00B718CF">
        <w:rPr>
          <w:rFonts w:ascii="TH SarabunPSK" w:hAnsi="TH SarabunPSK" w:cs="TH SarabunPSK"/>
          <w:sz w:val="32"/>
          <w:szCs w:val="32"/>
          <w:cs/>
        </w:rPr>
        <w:t>เซนติเมตร</w:t>
      </w:r>
    </w:p>
    <w:p w:rsidR="00AB2EB7" w:rsidRDefault="00AB2EB7" w:rsidP="00AB2EB7">
      <w:pPr>
        <w:numPr>
          <w:ilvl w:val="0"/>
          <w:numId w:val="13"/>
        </w:numPr>
        <w:tabs>
          <w:tab w:val="left" w:pos="1440"/>
          <w:tab w:val="left" w:pos="2552"/>
          <w:tab w:val="left" w:pos="2694"/>
          <w:tab w:val="left" w:pos="2977"/>
          <w:tab w:val="left" w:pos="3402"/>
          <w:tab w:val="left" w:pos="3544"/>
        </w:tabs>
        <w:spacing w:after="0" w:line="240" w:lineRule="auto"/>
        <w:ind w:left="0" w:firstLine="1134"/>
        <w:rPr>
          <w:rFonts w:ascii="TH SarabunPSK" w:hAnsi="TH SarabunPSK" w:cs="TH SarabunPSK"/>
          <w:sz w:val="32"/>
          <w:szCs w:val="32"/>
        </w:rPr>
      </w:pPr>
      <w:r w:rsidRPr="00B718CF">
        <w:rPr>
          <w:rFonts w:ascii="TH SarabunPSK" w:hAnsi="TH SarabunPSK" w:cs="TH SarabunPSK"/>
          <w:sz w:val="32"/>
          <w:szCs w:val="32"/>
          <w:cs/>
        </w:rPr>
        <w:t>ทรงฝาชีหงาย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8C30E8">
        <w:rPr>
          <w:rFonts w:ascii="TH SarabunPSK" w:hAnsi="TH SarabunPSK" w:cs="TH SarabunPSK"/>
          <w:sz w:val="32"/>
          <w:szCs w:val="32"/>
          <w:cs/>
        </w:rPr>
        <w:t>ตอน</w:t>
      </w:r>
      <w:r w:rsidRPr="00B718CF">
        <w:rPr>
          <w:rFonts w:ascii="TH SarabunPSK" w:hAnsi="TH SarabunPSK" w:cs="TH SarabunPSK"/>
          <w:sz w:val="32"/>
          <w:szCs w:val="32"/>
          <w:cs/>
        </w:rPr>
        <w:t>การปฏิบัติ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ดังนี้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 </w:t>
      </w:r>
      <w:r w:rsidRPr="00B718CF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(2.1) </w:t>
      </w:r>
      <w:r w:rsidRPr="00B718CF">
        <w:rPr>
          <w:rFonts w:ascii="TH SarabunPSK" w:hAnsi="TH SarabunPSK" w:cs="TH SarabunPSK"/>
          <w:sz w:val="32"/>
          <w:szCs w:val="32"/>
          <w:cs/>
        </w:rPr>
        <w:t>ตัดกิ่งที่อยู่กลางทรงพุ่มออกให้หมดเหลือเฉพาะกิ่งที่เจริญในแนวนอน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จากนั้น จะเกิดใหม่กิ่งขึ้นตามกิ่งหลักที่เจริญในแนวนอนเรียกกิ่งที่เกิดขึ้นว่า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 w:rsidRPr="00B718CF">
        <w:rPr>
          <w:rFonts w:ascii="TH SarabunPSK" w:hAnsi="TH SarabunPSK" w:cs="TH SarabunPSK"/>
          <w:sz w:val="32"/>
          <w:szCs w:val="32"/>
          <w:cs/>
        </w:rPr>
        <w:t>กิ่งกระโดงหรือกิ่งน้ำค้างภายหลังเก็บเกี่ยวผลผลิตตัดกิ่งกระโดงให้เหลือตอยาว</w:t>
      </w:r>
      <w:r w:rsidRPr="00B718CF">
        <w:rPr>
          <w:rFonts w:ascii="TH SarabunPSK" w:hAnsi="TH SarabunPSK" w:cs="TH SarabunPSK"/>
          <w:sz w:val="32"/>
          <w:szCs w:val="32"/>
        </w:rPr>
        <w:t xml:space="preserve"> 3-5 </w:t>
      </w:r>
      <w:r w:rsidRPr="00B718CF">
        <w:rPr>
          <w:rFonts w:ascii="TH SarabunPSK" w:hAnsi="TH SarabunPSK" w:cs="TH SarabunPSK"/>
          <w:sz w:val="32"/>
          <w:szCs w:val="32"/>
          <w:cs/>
        </w:rPr>
        <w:t>นิ้วเพื่อกระตุ้นการแตกใบและควบคุมความสูงของทรงพุ่ม</w:t>
      </w:r>
      <w:r w:rsidRPr="00B718CF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 </w:t>
      </w:r>
      <w:r w:rsidRPr="00A11F9B">
        <w:rPr>
          <w:rFonts w:ascii="TH SarabunPSK" w:hAnsi="TH SarabunPSK" w:cs="TH SarabunPSK"/>
          <w:color w:val="FFFFFF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(2.2) </w:t>
      </w:r>
      <w:r w:rsidRPr="00B718CF">
        <w:rPr>
          <w:rFonts w:ascii="TH SarabunPSK" w:hAnsi="TH SarabunPSK" w:cs="TH SarabunPSK"/>
          <w:sz w:val="32"/>
          <w:szCs w:val="32"/>
          <w:cs/>
        </w:rPr>
        <w:t>ข้อดีของการตัดแต่งกิ่งทรงฝาชีหงาย</w:t>
      </w:r>
    </w:p>
    <w:p w:rsidR="004128C5" w:rsidRDefault="00AB2EB7" w:rsidP="00AB2EB7">
      <w:pPr>
        <w:tabs>
          <w:tab w:val="left" w:pos="1440"/>
          <w:tab w:val="left" w:pos="2552"/>
          <w:tab w:val="left" w:pos="2694"/>
          <w:tab w:val="left" w:pos="2977"/>
          <w:tab w:val="left" w:pos="3402"/>
          <w:tab w:val="left" w:pos="3544"/>
        </w:tabs>
        <w:spacing w:line="240" w:lineRule="auto"/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(2.2.1) </w:t>
      </w:r>
      <w:r w:rsidRPr="00B718CF">
        <w:rPr>
          <w:rFonts w:ascii="TH SarabunPSK" w:hAnsi="TH SarabunPSK" w:cs="TH SarabunPSK"/>
          <w:sz w:val="32"/>
          <w:szCs w:val="32"/>
          <w:cs/>
        </w:rPr>
        <w:t>ได้ต้นลำไยทรงเตี้ยและสามารถควบคุมความสูงของทรงพุ่มให้อยู่ในระดับเดิมได้ทุกปี</w:t>
      </w:r>
      <w:r w:rsidRPr="00B718CF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 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  (</w:t>
      </w:r>
      <w:r w:rsidRPr="00B718CF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 xml:space="preserve">2.2) </w:t>
      </w:r>
      <w:r w:rsidRPr="00B718CF">
        <w:rPr>
          <w:rFonts w:ascii="TH SarabunPSK" w:hAnsi="TH SarabunPSK" w:cs="TH SarabunPSK"/>
          <w:sz w:val="32"/>
          <w:szCs w:val="32"/>
          <w:cs/>
        </w:rPr>
        <w:t>กระตุ้นการแตกใบอ่อนให้เร็วขึ้น</w:t>
      </w:r>
    </w:p>
    <w:p w:rsidR="004128C5" w:rsidRDefault="004128C5" w:rsidP="00AB2EB7">
      <w:pPr>
        <w:tabs>
          <w:tab w:val="left" w:pos="1440"/>
          <w:tab w:val="left" w:pos="2552"/>
          <w:tab w:val="left" w:pos="2694"/>
          <w:tab w:val="left" w:pos="2977"/>
          <w:tab w:val="left" w:pos="3402"/>
          <w:tab w:val="left" w:pos="3544"/>
        </w:tabs>
        <w:spacing w:line="240" w:lineRule="auto"/>
        <w:ind w:firstLine="1134"/>
        <w:rPr>
          <w:rFonts w:ascii="TH SarabunPSK" w:hAnsi="TH SarabunPSK" w:cs="TH SarabunPSK"/>
          <w:sz w:val="32"/>
          <w:szCs w:val="32"/>
        </w:rPr>
      </w:pPr>
    </w:p>
    <w:p w:rsidR="00AB2EB7" w:rsidRPr="00B718CF" w:rsidRDefault="00AB2EB7" w:rsidP="00AB2EB7">
      <w:pPr>
        <w:tabs>
          <w:tab w:val="left" w:pos="1440"/>
          <w:tab w:val="left" w:pos="2552"/>
          <w:tab w:val="left" w:pos="2694"/>
          <w:tab w:val="left" w:pos="2977"/>
          <w:tab w:val="left" w:pos="3402"/>
          <w:tab w:val="left" w:pos="3544"/>
        </w:tabs>
        <w:spacing w:line="240" w:lineRule="auto"/>
        <w:ind w:firstLine="1134"/>
        <w:rPr>
          <w:rFonts w:ascii="TH SarabunPSK" w:hAnsi="TH SarabunPSK" w:cs="TH SarabunPSK"/>
          <w:sz w:val="32"/>
          <w:szCs w:val="32"/>
        </w:rPr>
      </w:pPr>
      <w:r w:rsidRPr="00B718CF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B718C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(2.2.3) </w:t>
      </w:r>
      <w:r w:rsidRPr="00B718CF">
        <w:rPr>
          <w:rFonts w:ascii="TH SarabunPSK" w:hAnsi="TH SarabunPSK" w:cs="TH SarabunPSK"/>
          <w:sz w:val="32"/>
          <w:szCs w:val="32"/>
          <w:cs/>
        </w:rPr>
        <w:t>ผลผลิตที่ได้มีคุณภาพดีโดยเฉพาะอย่างยิ่งผลลำไยที่กระโดงในทรงพุ่มจะผิวเหลืองทองเป็นที่ต้องการของตลาด</w:t>
      </w:r>
      <w:r w:rsidRPr="00B718CF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 </w:t>
      </w:r>
      <w:r w:rsidRPr="00B718CF"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      (2.2.4) </w:t>
      </w:r>
      <w:r w:rsidRPr="00B718CF">
        <w:rPr>
          <w:rFonts w:ascii="TH SarabunPSK" w:hAnsi="TH SarabunPSK" w:cs="TH SarabunPSK"/>
          <w:sz w:val="32"/>
          <w:szCs w:val="32"/>
          <w:cs/>
        </w:rPr>
        <w:t>ต้นทุนการผลิตลดลงร้อยละ</w:t>
      </w:r>
      <w:r w:rsidRPr="00B718CF">
        <w:rPr>
          <w:rFonts w:ascii="TH SarabunPSK" w:hAnsi="TH SarabunPSK" w:cs="TH SarabunPSK"/>
          <w:sz w:val="32"/>
          <w:szCs w:val="32"/>
        </w:rPr>
        <w:t xml:space="preserve"> 20-50</w:t>
      </w:r>
    </w:p>
    <w:p w:rsidR="00AB2EB7" w:rsidRPr="00C75697" w:rsidRDefault="00AB2EB7" w:rsidP="00AB2EB7">
      <w:pPr>
        <w:pStyle w:val="1"/>
        <w:spacing w:after="0" w:line="240" w:lineRule="auto"/>
        <w:ind w:left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(2.3) </w:t>
      </w:r>
      <w:r w:rsidRPr="008C30E8">
        <w:rPr>
          <w:rFonts w:ascii="TH SarabunPSK" w:hAnsi="TH SarabunPSK" w:cs="TH SarabunPSK"/>
          <w:sz w:val="32"/>
          <w:szCs w:val="32"/>
          <w:cs/>
        </w:rPr>
        <w:t>ข้อจำกัดของการตัดแต่งกิ่งทรงฝาชีหงาย</w:t>
      </w:r>
      <w:r w:rsidRPr="008C30E8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 </w:t>
      </w:r>
      <w:r>
        <w:rPr>
          <w:rFonts w:ascii="TH SarabunPSK" w:hAnsi="TH SarabunPSK" w:cs="TH SarabunPSK"/>
          <w:sz w:val="32"/>
          <w:szCs w:val="32"/>
        </w:rPr>
        <w:tab/>
        <w:t xml:space="preserve">       (2.3.1) </w:t>
      </w:r>
      <w:r w:rsidRPr="008C30E8">
        <w:rPr>
          <w:rFonts w:ascii="TH SarabunPSK" w:hAnsi="TH SarabunPSK" w:cs="TH SarabunPSK"/>
          <w:sz w:val="32"/>
          <w:szCs w:val="32"/>
          <w:cs/>
        </w:rPr>
        <w:t>ปริมาณผลผลิตเฉลี่ยต่อต้นอาจลดลง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ถ้าตัดแต่งขนาดทรงพุ่มออกมากเกินไป</w:t>
      </w:r>
      <w:r w:rsidRPr="008C30E8">
        <w:rPr>
          <w:rFonts w:ascii="TH SarabunPSK" w:hAnsi="TH SarabunPSK" w:cs="TH SarabunPSK"/>
          <w:sz w:val="32"/>
          <w:szCs w:val="32"/>
        </w:rPr>
        <w:br/>
      </w:r>
      <w:r w:rsidRPr="00A11F9B">
        <w:rPr>
          <w:rFonts w:ascii="TH SarabunPSK" w:hAnsi="TH SarabunPSK" w:cs="TH SarabunPSK"/>
          <w:color w:val="FFFFFF"/>
          <w:sz w:val="32"/>
          <w:szCs w:val="32"/>
        </w:rPr>
        <w:t>         </w:t>
      </w:r>
      <w:r>
        <w:rPr>
          <w:rFonts w:ascii="TH SarabunPSK" w:hAnsi="TH SarabunPSK" w:cs="TH SarabunPSK"/>
          <w:sz w:val="32"/>
          <w:szCs w:val="32"/>
        </w:rPr>
        <w:tab/>
        <w:t xml:space="preserve">       (2.3.2)</w:t>
      </w:r>
      <w:r w:rsidRPr="008C30E8">
        <w:rPr>
          <w:rFonts w:ascii="TH SarabunPSK" w:hAnsi="TH SarabunPSK" w:cs="TH SarabunPSK"/>
          <w:sz w:val="32"/>
          <w:szCs w:val="32"/>
          <w:cs/>
        </w:rPr>
        <w:t xml:space="preserve"> อาการเปลือกแตก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เนื่องจากการตัดแต่งกิ่งเปิดกลางทรงพุ่มทำให้แสงแดดส่องกระทบกิ่งและลำต้นมากทำให้ลำไยแตกกิ่งกระโดงช้า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จะทำให้เกิดอาการเปลือกแตก โดยเฉพาะอย่างยิ่งต้นลำไยที่มีอายุมาก</w:t>
      </w:r>
      <w:r w:rsidRPr="008C30E8">
        <w:rPr>
          <w:rFonts w:ascii="TH SarabunPSK" w:hAnsi="TH SarabunPSK" w:cs="TH SarabunPSK"/>
          <w:sz w:val="32"/>
          <w:szCs w:val="32"/>
        </w:rPr>
        <w:t xml:space="preserve"> </w:t>
      </w:r>
      <w:r w:rsidRPr="008C30E8">
        <w:rPr>
          <w:rFonts w:ascii="TH SarabunPSK" w:hAnsi="TH SarabunPSK" w:cs="TH SarabunPSK"/>
          <w:sz w:val="32"/>
          <w:szCs w:val="32"/>
          <w:cs/>
        </w:rPr>
        <w:t>ดังนั้นจึงควรทำการตัดแต่งกิ่งในฤดูฝน</w:t>
      </w:r>
      <w:r w:rsidRPr="008C30E8">
        <w:rPr>
          <w:rFonts w:ascii="TH SarabunPSK" w:hAnsi="TH SarabunPSK" w:cs="TH SarabunPSK"/>
          <w:sz w:val="32"/>
          <w:szCs w:val="32"/>
        </w:rPr>
        <w:br/>
      </w:r>
    </w:p>
    <w:p w:rsidR="00AB2EB7" w:rsidRPr="008C30E8" w:rsidRDefault="00AB2EB7" w:rsidP="00AB2EB7">
      <w:pPr>
        <w:tabs>
          <w:tab w:val="left" w:pos="1440"/>
          <w:tab w:val="left" w:pos="2552"/>
          <w:tab w:val="left" w:pos="3119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30604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r w:rsidRPr="00A30604">
        <w:rPr>
          <w:rFonts w:ascii="TH SarabunPSK" w:hAnsi="TH SarabunPSK" w:cs="TH SarabunPSK"/>
          <w:noProof/>
          <w:sz w:val="36"/>
          <w:szCs w:val="36"/>
        </w:rPr>
        <w:pict>
          <v:shape id="_x0000_s1089" type="#_x0000_t32" style="position:absolute;margin-left:54.4pt;margin-top:13.6pt;width:327.45pt;height:0;z-index:251686400" o:connectortype="straight" strokeweight="1pt">
            <v:stroke dashstyle="1 1"/>
          </v:shape>
        </w:pict>
      </w: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96573" w:rsidRDefault="00096573" w:rsidP="00AB2EB7">
      <w:pPr>
        <w:tabs>
          <w:tab w:val="left" w:pos="993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B2EB7" w:rsidRDefault="00AB2EB7" w:rsidP="00577DCB">
      <w:pPr>
        <w:pStyle w:val="1"/>
        <w:spacing w:after="0" w:line="20" w:lineRule="atLeast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C6C96">
        <w:rPr>
          <w:rFonts w:ascii="TH SarabunPSK" w:hAnsi="TH SarabunPSK" w:cs="TH SarabunPSK" w:hint="cs"/>
          <w:b/>
          <w:bCs/>
          <w:sz w:val="32"/>
          <w:szCs w:val="32"/>
          <w:cs/>
        </w:rPr>
        <w:t>(ตัวอย่าง)</w:t>
      </w:r>
    </w:p>
    <w:p w:rsidR="00AB2EB7" w:rsidRDefault="00AB2EB7" w:rsidP="00577DCB">
      <w:pPr>
        <w:pStyle w:val="1"/>
        <w:spacing w:after="0" w:line="20" w:lineRule="atLeast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มะม่วง</w:t>
      </w:r>
      <w:r w:rsidRPr="005A047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AB2EB7" w:rsidRDefault="00AB2EB7" w:rsidP="00577DCB">
      <w:pPr>
        <w:tabs>
          <w:tab w:val="left" w:pos="993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pStyle w:val="1"/>
        <w:tabs>
          <w:tab w:val="left" w:pos="709"/>
          <w:tab w:val="left" w:pos="993"/>
          <w:tab w:val="left" w:pos="1418"/>
        </w:tabs>
        <w:spacing w:after="0" w:line="20" w:lineRule="atLeast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ab/>
        <w:t>1. จุดเน้นหรือประเด็นสำคัญ คือ การผลิตมะม่วงคุณภาพดี (นอกฤดู)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</w:tabs>
        <w:spacing w:after="0" w:line="20" w:lineRule="atLeast"/>
        <w:ind w:right="-366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ab/>
        <w:t>2. แนวทางโดยสังเขปของการผลิตมะม่วงนอกฤดู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276"/>
          <w:tab w:val="left" w:pos="1418"/>
        </w:tabs>
        <w:spacing w:after="0" w:line="20" w:lineRule="atLeast"/>
        <w:ind w:right="-36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2.1. 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การผลิตมะม่วงนอกฤดู</w:t>
      </w:r>
      <w:r w:rsidRPr="005F30E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276"/>
        </w:tabs>
        <w:spacing w:after="0" w:line="20" w:lineRule="atLeast"/>
        <w:ind w:right="-366"/>
        <w:jc w:val="thaiDistribute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การผลิตมะม่วงนอกฤดู เป็นการผลิตมะม่วงให้ออกดอกติดผลในช่วงอื่นๆ  ก่อนหรือหลังฤดูกาลมะม่วงปกติ  และไม่ตรงกับฤดูกาลผลไม้ชนิดอื่นๆ  ที่มีในท้องตลาดขณะนั้นด้วย  จึงจะทำให้การผลิตมะม่วงนอกฤดูมีตลาดรองรับอย่างคล่องตัวและขายได้ราคาดี  การผลิตมะม่วงนอกฤดูเป็นแนวทางหนึ่งในการแก้ไขปัญหาผลผลิตในฤดูกระจุกตัว  ซึ่งส่งผลให้ราคาผลผลิตตกต่ำ  การผลิตมะม่วงนอกฤดู  ทำให้กระจายผลผลิตออกตลอดทั้งปี  ซึ่งในการผลิตมะม่วงนอกฤดูเป็นการค้า ปัจจุบันนิยมการใช้สารเคมีที่ใช้ชื่อสามัญว่า “พาโคลบิวทราโซล” ชื่อการค้า เช่น คัลทาร์ พรีดิกท์ เป็นต้น มีข้อดี คือ มะม่วงสามารถออกดอกและติดผลได้พร้อมกันในช่วงเวลาเดียวกัน อีก</w:t>
      </w:r>
      <w:r>
        <w:rPr>
          <w:rFonts w:ascii="TH SarabunPSK" w:hAnsi="TH SarabunPSK" w:cs="TH SarabunPSK"/>
          <w:sz w:val="32"/>
          <w:szCs w:val="32"/>
          <w:cs/>
        </w:rPr>
        <w:t xml:space="preserve">ทั้งยังชักนำให้มะม่วงออกดอกได้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ครั้ง ข้อเสีย คือ อาจทำให้ยอดหดสั้นและทรงพุ่มเลื้อยหรือกิ่งแห้งหากมีสารพาโคลบิวทราโซลตกค้างบนต้น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369"/>
        <w:rPr>
          <w:rFonts w:ascii="TH SarabunPSK" w:hAnsi="TH SarabunPSK" w:cs="TH SarabunPSK"/>
          <w:b/>
          <w:bCs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ขั้นตอนและวิธีการผลิตมะม่วงนอกฤดู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การเตรียมต้น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หลังจากเก็บผลผลิตมะม่วงแล้ว  จะเป็นการพักต้นโดยจะปล่อยให้ต้นมะม่วงได้พักเพื่อฟื้นฟูตนเอง  พร้อมกับพักภารกิจของเกษตรกรหลังการเก็บเกี่ยวประมาณ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 หลังการพักต้นก่อนตัดแต่งกิ่ง ให้ฉีดพ่นสารป้องกันกำจัดศัตรูพืชและแมลงอื่นๆเช่น มด ต่อ และแตน  ด้วยการพ่นสารฆ่าแมลง ที่เป็นอุปสรรคต่อการตัดแต่งกิ่งและจัดทรงต้น เช่น ไซเพอร์เมทริน (</w:t>
      </w:r>
      <w:r>
        <w:rPr>
          <w:rFonts w:ascii="TH SarabunPSK" w:hAnsi="TH SarabunPSK" w:cs="TH SarabunPSK" w:hint="cs"/>
          <w:sz w:val="32"/>
          <w:szCs w:val="32"/>
          <w:cs/>
        </w:rPr>
        <w:t>35</w:t>
      </w:r>
      <w:r w:rsidRPr="005F30EA">
        <w:rPr>
          <w:rFonts w:ascii="TH SarabunPSK" w:hAnsi="TH SarabunPSK" w:cs="TH SarabunPSK"/>
          <w:sz w:val="32"/>
          <w:szCs w:val="32"/>
        </w:rPr>
        <w:t xml:space="preserve">% EC) </w:t>
      </w:r>
      <w:r w:rsidRPr="005F30EA">
        <w:rPr>
          <w:rFonts w:ascii="TH SarabunPSK" w:hAnsi="TH SarabunPSK" w:cs="TH SarabunPSK"/>
          <w:sz w:val="32"/>
          <w:szCs w:val="32"/>
          <w:cs/>
        </w:rPr>
        <w:t>หรือ อะบาเมคติน (</w:t>
      </w:r>
      <w:r>
        <w:rPr>
          <w:rFonts w:ascii="TH SarabunPSK" w:hAnsi="TH SarabunPSK" w:cs="TH SarabunPSK" w:hint="cs"/>
          <w:sz w:val="32"/>
          <w:szCs w:val="32"/>
          <w:cs/>
        </w:rPr>
        <w:t>1.8</w:t>
      </w:r>
      <w:r w:rsidRPr="005F30EA">
        <w:rPr>
          <w:rFonts w:ascii="TH SarabunPSK" w:hAnsi="TH SarabunPSK" w:cs="TH SarabunPSK"/>
          <w:sz w:val="32"/>
          <w:szCs w:val="32"/>
        </w:rPr>
        <w:t xml:space="preserve">%EC)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อัตราตามฉลาก จากนั้นก็จะเริ่มกิจกรรมใส่ปุ๋ย สูตรเสมอ 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ต้นละ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กิโลกรัมต่อทรงพุ่ม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เมตร ใส่ปุ๋ยคอก ต้นละ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กิโลกรัม  หลังจากใส่ปุ๋ย 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ให้ตัดแต่งกิ่ง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การตัดแต่งกิ่งและการจัดทรงต้น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การตัดแต่งกิ่ง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 ให้เลือกตัดแต่งกิ่งที่ไม่เหมาะสมออก  เช่น  กิ่งแซม  กิ่งกระโดง  กิ่งน้ำค้าง  กิ่งหัก  กิ่งที่ถูกโรคแมลงเข้าทำลาย  กิ่งไขว้  กิ่งซ้อนทับ  กิ่งที่ไม่อยู่ในทรงพุ่มและกิ่งแซมเป็นกระจุกออก  เพื่อให้ทรงพุ่มโปร่ง  แสงลอดผ่านได้  และสร้างความสะดวกในการปฏิบัติงาน  กำหนดให้ตัดแต่กิ่งออกไปไม่เกินร้อยละ </w:t>
      </w:r>
      <w:r>
        <w:rPr>
          <w:rFonts w:ascii="TH SarabunPSK" w:hAnsi="TH SarabunPSK" w:cs="TH SarabunPSK" w:hint="cs"/>
          <w:sz w:val="32"/>
          <w:szCs w:val="32"/>
          <w:cs/>
        </w:rPr>
        <w:t>40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เหลือไว้ประมาณร้อยละ 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 การตัดแต่งกิ่งออกมากเกินกว่าร้อยละ 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อาจทำให้มีปัญหาแสงแดดที่ส่องทะลุลงมาเผากิ่งแตก  ขณะเดียวกันการตัดแต่งกิ่งออกน้อยกว่าที่ระบุไว้  มีผลให้พุ่มต้นทึบเกินไป  สร้างปัญหาการระบาดของศัตรูพืช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การจัดทรงต้น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 ควรบังคับไม่ให้ทรงพุ่มสูงใหญ่มากเกินไป โดยควบคุมความสูงของชายกิ่งมะม่วงจากพื้นดิน ๑ เมตร  และยอดทรงพุ่มสูงจากพื้นดิน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2.50 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3.00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เมตร  ควรเริ่มเมื่อต้นมีอายุ </w:t>
      </w:r>
      <w:r w:rsidR="00EA4C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Pr="005F30EA">
        <w:rPr>
          <w:rFonts w:ascii="TH SarabunPSK" w:hAnsi="TH SarabunPSK" w:cs="TH SarabunPSK"/>
          <w:sz w:val="32"/>
          <w:szCs w:val="32"/>
          <w:cs/>
        </w:rPr>
        <w:t>แนวทางปฏิบัตินี้สามารถใช้ได้กับมะม่วงทุกสายพันธุ์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การเร่งให้แตกใบอ่อน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หลังจากตัดแต่งกิ่งและบำรุงต้นแล้ว ประมาณ </w:t>
      </w:r>
      <w:r>
        <w:rPr>
          <w:rFonts w:ascii="TH SarabunPSK" w:hAnsi="TH SarabunPSK" w:cs="TH SarabunPSK" w:hint="cs"/>
          <w:sz w:val="32"/>
          <w:szCs w:val="32"/>
          <w:cs/>
        </w:rPr>
        <w:t>15 - 30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เร่งการแตกใบอ่อนให้พร้อมกันทั้งต้น โดยการฉีดพ่นสารไทโอยูเรีย </w:t>
      </w:r>
      <w:r>
        <w:rPr>
          <w:rFonts w:ascii="TH SarabunPSK" w:hAnsi="TH SarabunPSK" w:cs="TH SarabunPSK" w:hint="cs"/>
          <w:sz w:val="32"/>
          <w:szCs w:val="32"/>
          <w:cs/>
        </w:rPr>
        <w:t>0.5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 xml:space="preserve">%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ในอัตรา 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 ต่อน้ำ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 หรือสารโ</w:t>
      </w:r>
      <w:r>
        <w:rPr>
          <w:rFonts w:ascii="TH SarabunPSK" w:hAnsi="TH SarabunPSK" w:cs="TH SarabunPSK" w:hint="cs"/>
          <w:sz w:val="32"/>
          <w:szCs w:val="32"/>
          <w:cs/>
        </w:rPr>
        <w:t>พ</w:t>
      </w:r>
      <w:r w:rsidRPr="005F30EA">
        <w:rPr>
          <w:rFonts w:ascii="TH SarabunPSK" w:hAnsi="TH SarabunPSK" w:cs="TH SarabunPSK"/>
          <w:sz w:val="32"/>
          <w:szCs w:val="32"/>
          <w:cs/>
        </w:rPr>
        <w:t>แ</w:t>
      </w:r>
      <w:r>
        <w:rPr>
          <w:rFonts w:ascii="TH SarabunPSK" w:hAnsi="TH SarabunPSK" w:cs="TH SarabunPSK" w:hint="cs"/>
          <w:sz w:val="32"/>
          <w:szCs w:val="32"/>
          <w:cs/>
        </w:rPr>
        <w:t>ท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สเซียมไนเตรท </w:t>
      </w:r>
      <w:r>
        <w:rPr>
          <w:rFonts w:ascii="TH SarabunPSK" w:hAnsi="TH SarabunPSK" w:cs="TH SarabunPSK" w:hint="cs"/>
          <w:sz w:val="32"/>
          <w:szCs w:val="32"/>
          <w:cs/>
        </w:rPr>
        <w:t>2.5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>%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ในอัตรา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กรัมต่อน้ำ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 ควรเลือกอย่างใดอย่างหนึ่ง  ระยะต่อมาประมาณ </w:t>
      </w:r>
      <w:r>
        <w:rPr>
          <w:rFonts w:ascii="TH SarabunPSK" w:hAnsi="TH SarabunPSK" w:cs="TH SarabunPSK" w:hint="cs"/>
          <w:sz w:val="32"/>
          <w:szCs w:val="32"/>
          <w:cs/>
        </w:rPr>
        <w:t>10 - 15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 มะม่วงจะแตกใบอ่อน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ครั้ง  โดยครั้งที่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ประมาณปลายเดือนพฤษภาคม  ครั้งที่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ประมาณปลายเดือนมิถุนายน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การดูแลใบอ่อน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เมื่อผลิใบอ่อน  ให้พ่นปุ๋ยทางใบสูตรสูตรเสมอ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 หรือ 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 ผสมกับสารฆ่าแมลง คาบาริล (</w:t>
      </w:r>
      <w:r>
        <w:rPr>
          <w:rFonts w:ascii="TH SarabunPSK" w:hAnsi="TH SarabunPSK" w:cs="TH SarabunPSK" w:hint="cs"/>
          <w:sz w:val="32"/>
          <w:szCs w:val="32"/>
          <w:cs/>
        </w:rPr>
        <w:t>85</w:t>
      </w:r>
      <w:r w:rsidRPr="005F30EA">
        <w:rPr>
          <w:rFonts w:ascii="TH SarabunPSK" w:hAnsi="TH SarabunPSK" w:cs="TH SarabunPSK"/>
          <w:sz w:val="32"/>
          <w:szCs w:val="32"/>
        </w:rPr>
        <w:t xml:space="preserve">%WP)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อัตรา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 หรือ ไซเปอร์เมทริน (</w:t>
      </w:r>
      <w:r>
        <w:rPr>
          <w:rFonts w:ascii="TH SarabunPSK" w:hAnsi="TH SarabunPSK" w:cs="TH SarabunPSK" w:hint="cs"/>
          <w:sz w:val="32"/>
          <w:szCs w:val="32"/>
          <w:cs/>
        </w:rPr>
        <w:t>35</w:t>
      </w:r>
      <w:r w:rsidRPr="005F30EA">
        <w:rPr>
          <w:rFonts w:ascii="TH SarabunPSK" w:hAnsi="TH SarabunPSK" w:cs="TH SarabunPSK"/>
          <w:sz w:val="32"/>
          <w:szCs w:val="32"/>
        </w:rPr>
        <w:t xml:space="preserve">%)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ระยะยอดอ่อน (ความยาวช่ออ่อน </w:t>
      </w:r>
      <w:r>
        <w:rPr>
          <w:rFonts w:ascii="TH SarabunPSK" w:hAnsi="TH SarabunPSK" w:cs="TH SarabunPSK" w:hint="cs"/>
          <w:sz w:val="32"/>
          <w:szCs w:val="32"/>
          <w:cs/>
        </w:rPr>
        <w:t>1/2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–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นิ้ว) จะต้องหมั่นตรวจสอบการเข้าทำลายของแมลงศัตรูพืชและโรค ได้แก่ เพลี้ยไฟ ด้วงค่อมทอง ด้วงงวงตัดใบ ด้วงม้วนใบ หนอนเจาะยอดมะม่วง โรคแอนแทรคโนส เป็นต้น</w:t>
      </w:r>
    </w:p>
    <w:p w:rsidR="00096573" w:rsidRDefault="00096573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96573" w:rsidRPr="005F30EA" w:rsidRDefault="00096573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การราดสารควบคุมการเจริญเติบโต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เมื่อมะม่วงแตกใบอ่อนครั้งที่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ประมาณปลายเดือนมิถุนายน  ใบมะม่วงจะอยู่ในระยะใบพวงและแตกยอดอ่อนได้ประมาณ 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ดินต้องมีความชื้น  เวลาตามเป้าหมายคือกรกฎาคม ซึ่งส่วนใหญ่ไม่มีปัญหาความชื้นในดิน  อย่างไรก็ตามกรณีที่ไม่มีฝนตก  ดินแห้งควรให้น้ำกับต้นมะม่วงก่อนการราดสารประมาณ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เพื่อให้ดินมีความชื้นแล้วจึงราดสารพาโคลบิวทราโซลที่ใช้ในพื้นที่มีเนื้อสาร 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Pr="005F30EA">
        <w:rPr>
          <w:rFonts w:ascii="TH SarabunPSK" w:hAnsi="TH SarabunPSK" w:cs="TH SarabunPSK"/>
          <w:sz w:val="32"/>
          <w:szCs w:val="32"/>
        </w:rPr>
        <w:t>%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ในกรณีน้ำดอกไม้ อายุ </w:t>
      </w:r>
      <w:r>
        <w:rPr>
          <w:rFonts w:ascii="TH SarabunPSK" w:hAnsi="TH SarabunPSK" w:cs="TH SarabunPSK" w:hint="cs"/>
          <w:sz w:val="32"/>
          <w:szCs w:val="32"/>
          <w:cs/>
        </w:rPr>
        <w:t>5-7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ปี ให้ใช้อัตรา 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กรัม/เส้นผ่าศูนย์กลางทรงพุ่ม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เมตร (ตัดแต่งกิ่งโปร่ง ต้นสูงไม่เกิน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>2.5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เมตร) อายุที่เกินกว่านี้ ควรใช้อัตรา </w:t>
      </w:r>
      <w:r>
        <w:rPr>
          <w:rFonts w:ascii="TH SarabunPSK" w:hAnsi="TH SarabunPSK" w:cs="TH SarabunPSK" w:hint="cs"/>
          <w:sz w:val="32"/>
          <w:szCs w:val="32"/>
          <w:cs/>
        </w:rPr>
        <w:t>15-20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กรัม/เส้นผ่าศูนย์กลางทรงพุ่ม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เมตร (ให้พิจารณาจากความความหนาแน่นของใบและความสูงของต้นประกอบ หากสูงมากต้องเพิ่มปริมาณสารขึ้นไป)  ราดสารที่บริเวณโคนต้น  โดยทำความสะอาดรอบโคนต้นก่อน  แล้วทำเป็นแอ่ง  ผสมน้ำอย่างน้อย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ลิตรต่อต้น  แต่ถ้าใช้น้ำมากจะดีกวาใช้น้ำน้อย  หลังราดสารแล้วถ้าไม่มีฝนตก  แล้วรดน้ำติดต่อกัน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สัปดาห์ ใส่ปุ๋ยเคมี สูตร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8-24-24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และให้น้ำติดต่อกัน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เดือน เมื่อใบมะม่วงแก่จัดประมาณเดือนสิงหาคม ซึ่งเป็นช่วงฝนตกชุกให้ฉีดพ่นปุ๋ยทางใบสูตร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52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34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กรัม ต่อน้ำ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 เพื่อยับยั้งการแตกใบอ่อนประมาณ </w:t>
      </w:r>
      <w:r>
        <w:rPr>
          <w:rFonts w:ascii="TH SarabunPSK" w:hAnsi="TH SarabunPSK" w:cs="TH SarabunPSK" w:hint="cs"/>
          <w:sz w:val="32"/>
          <w:szCs w:val="32"/>
          <w:cs/>
        </w:rPr>
        <w:t>1-2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ครั้ง ห่างกัน 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การดูแลหลังการราดสาร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หลังราดสาร </w:t>
      </w:r>
      <w:r>
        <w:rPr>
          <w:rFonts w:ascii="TH SarabunPSK" w:hAnsi="TH SarabunPSK" w:cs="TH SarabunPSK" w:hint="cs"/>
          <w:sz w:val="32"/>
          <w:szCs w:val="32"/>
          <w:cs/>
        </w:rPr>
        <w:t>60-90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ใบแก่จัดมียอดนูน เป็นระยะที่เหมาะกับการบังคับการออกดอก (การดึงดอก) หรือเมื่อใช้มือกำใบมะม่วงแล้วคลายออกจะเห็นเส้นสีขาวปรากฏใบไม่ฉีกขาดแสดงว่าใบแก่ ให้ฉีดพ่นสารไทโอยูเรียหรือโ</w:t>
      </w:r>
      <w:r>
        <w:rPr>
          <w:rFonts w:ascii="TH SarabunPSK" w:hAnsi="TH SarabunPSK" w:cs="TH SarabunPSK" w:hint="cs"/>
          <w:sz w:val="32"/>
          <w:szCs w:val="32"/>
          <w:cs/>
        </w:rPr>
        <w:t>พ</w:t>
      </w:r>
      <w:r w:rsidRPr="005F30EA">
        <w:rPr>
          <w:rFonts w:ascii="TH SarabunPSK" w:hAnsi="TH SarabunPSK" w:cs="TH SarabunPSK"/>
          <w:sz w:val="32"/>
          <w:szCs w:val="32"/>
          <w:cs/>
        </w:rPr>
        <w:t>แ</w:t>
      </w:r>
      <w:r>
        <w:rPr>
          <w:rFonts w:ascii="TH SarabunPSK" w:hAnsi="TH SarabunPSK" w:cs="TH SarabunPSK" w:hint="cs"/>
          <w:sz w:val="32"/>
          <w:szCs w:val="32"/>
          <w:cs/>
        </w:rPr>
        <w:t>ท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สเซียมไนเตรท เพื่อกระตุ้นให้เกิดตาดอกประมาณ 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มะม่วงจะแทงช่อดอก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 w:rsidRPr="005F30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7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การดูแลช่อดอก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ระยะเดือยไก่ - ระยะก้างปลา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- ฉีดพ่นสาร </w:t>
      </w:r>
      <w:r w:rsidRPr="005F30EA">
        <w:rPr>
          <w:rFonts w:ascii="TH SarabunPSK" w:hAnsi="TH SarabunPSK" w:cs="TH SarabunPSK"/>
          <w:sz w:val="32"/>
          <w:szCs w:val="32"/>
        </w:rPr>
        <w:t xml:space="preserve">NAA </w:t>
      </w:r>
      <w:r>
        <w:rPr>
          <w:rFonts w:ascii="TH SarabunPSK" w:hAnsi="TH SarabunPSK" w:cs="TH SarabunPSK"/>
          <w:sz w:val="32"/>
          <w:szCs w:val="32"/>
          <w:cs/>
        </w:rPr>
        <w:t xml:space="preserve">ความเข้มข้น </w:t>
      </w:r>
      <w:r>
        <w:rPr>
          <w:rFonts w:ascii="TH SarabunPSK" w:hAnsi="TH SarabunPSK" w:cs="TH SarabunPSK" w:hint="cs"/>
          <w:sz w:val="32"/>
          <w:szCs w:val="32"/>
          <w:cs/>
        </w:rPr>
        <w:t>4.5</w:t>
      </w:r>
      <w:r w:rsidRPr="005F30EA"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/>
          <w:sz w:val="32"/>
          <w:szCs w:val="32"/>
          <w:cs/>
        </w:rPr>
        <w:t xml:space="preserve">อัตรา 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>
        <w:rPr>
          <w:rFonts w:ascii="TH SarabunPSK" w:hAnsi="TH SarabunPSK" w:cs="TH SarabunPSK"/>
          <w:sz w:val="32"/>
          <w:szCs w:val="32"/>
          <w:cs/>
        </w:rPr>
        <w:t xml:space="preserve"> มิลลิลิตร ต่อน้ำ </w:t>
      </w:r>
      <w:r>
        <w:rPr>
          <w:rFonts w:ascii="TH SarabunPSK" w:hAnsi="TH SarabunPSK" w:cs="TH SarabunPSK" w:hint="cs"/>
          <w:sz w:val="32"/>
          <w:szCs w:val="32"/>
          <w:cs/>
        </w:rPr>
        <w:t>1,000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 เพื่อเพิ่มดอกสมบูรณ์เพศ</w:t>
      </w:r>
      <w:r w:rsidRPr="005F30EA">
        <w:rPr>
          <w:rFonts w:ascii="TH SarabunPSK" w:hAnsi="TH SarabunPSK" w:cs="TH SarabunPSK"/>
          <w:sz w:val="32"/>
          <w:szCs w:val="32"/>
          <w:cs/>
        </w:rPr>
        <w:tab/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 xml:space="preserve"> ฉีดพ่น แคลเซียม-โบรอน อัตรา </w:t>
      </w:r>
      <w:r>
        <w:rPr>
          <w:rFonts w:ascii="TH SarabunPSK" w:hAnsi="TH SarabunPSK" w:cs="TH SarabunPSK" w:hint="cs"/>
          <w:sz w:val="32"/>
          <w:szCs w:val="32"/>
          <w:cs/>
        </w:rPr>
        <w:t>1.5</w:t>
      </w:r>
      <w:r>
        <w:rPr>
          <w:rFonts w:ascii="TH SarabunPSK" w:hAnsi="TH SarabunPSK" w:cs="TH SarabunPSK"/>
          <w:sz w:val="32"/>
          <w:szCs w:val="32"/>
          <w:cs/>
        </w:rPr>
        <w:t xml:space="preserve"> ลิตร ต่อน้ำ </w:t>
      </w:r>
      <w:r>
        <w:rPr>
          <w:rFonts w:ascii="TH SarabunPSK" w:hAnsi="TH SarabunPSK" w:cs="TH SarabunPSK" w:hint="cs"/>
          <w:sz w:val="32"/>
          <w:szCs w:val="32"/>
          <w:cs/>
        </w:rPr>
        <w:t>1,000</w:t>
      </w:r>
      <w:r>
        <w:rPr>
          <w:rFonts w:ascii="TH SarabunPSK" w:hAnsi="TH SarabunPSK" w:cs="TH SarabunPSK"/>
          <w:sz w:val="32"/>
          <w:szCs w:val="32"/>
          <w:cs/>
        </w:rPr>
        <w:t xml:space="preserve"> ลิตร (แคลเซียมความเข้มข้น </w:t>
      </w:r>
      <w:r>
        <w:rPr>
          <w:rFonts w:ascii="TH SarabunPSK" w:hAnsi="TH SarabunPSK" w:cs="TH SarabunPSK" w:hint="cs"/>
          <w:sz w:val="32"/>
          <w:szCs w:val="32"/>
          <w:cs/>
        </w:rPr>
        <w:t>22.5</w:t>
      </w:r>
      <w:r w:rsidRPr="005F30EA">
        <w:rPr>
          <w:rFonts w:ascii="TH SarabunPSK" w:hAnsi="TH SarabunPSK" w:cs="TH SarabunPSK"/>
          <w:sz w:val="32"/>
          <w:szCs w:val="32"/>
        </w:rPr>
        <w:t>%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และโบ</w:t>
      </w:r>
      <w:r>
        <w:rPr>
          <w:rFonts w:ascii="TH SarabunPSK" w:hAnsi="TH SarabunPSK" w:cs="TH SarabunPSK"/>
          <w:sz w:val="32"/>
          <w:szCs w:val="32"/>
          <w:cs/>
        </w:rPr>
        <w:t xml:space="preserve">รอนความเข้มข้น </w:t>
      </w:r>
      <w:r>
        <w:rPr>
          <w:rFonts w:ascii="TH SarabunPSK" w:hAnsi="TH SarabunPSK" w:cs="TH SarabunPSK" w:hint="cs"/>
          <w:sz w:val="32"/>
          <w:szCs w:val="32"/>
          <w:cs/>
        </w:rPr>
        <w:t>750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>ppm)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- ฉีดพ่นด้วยปุ๋ยทางใบ </w:t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52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17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อัตรา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กิโลกรัมต่อน้ำ </w:t>
      </w:r>
      <w:r>
        <w:rPr>
          <w:rFonts w:ascii="TH SarabunPSK" w:hAnsi="TH SarabunPSK" w:cs="TH SarabunPSK" w:hint="cs"/>
          <w:sz w:val="32"/>
          <w:szCs w:val="32"/>
          <w:cs/>
        </w:rPr>
        <w:t>1,000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ฉีดพ่นสารป้องกันกำจัดแมลงและเชื้อราชนิดดูดซึม (เพลี้ยไฟ  เพลี้ยจักจั่น ราดำ)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ระยะดอกบาน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งดใช้สารเคมีเมื่อดอกบานเต็มที่ เพื่อไม่ให้เป็นอันตรายต่อแมลงและผึ้งที่เป็นประโยชน์ช่วยในการผสมเกสรดอกมะม่วง</w:t>
      </w:r>
      <w:r w:rsidRPr="005F30EA">
        <w:rPr>
          <w:rFonts w:ascii="TH SarabunPSK" w:hAnsi="TH SarabunPSK" w:cs="TH SarabunPSK"/>
          <w:sz w:val="32"/>
          <w:szCs w:val="32"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  <w:cs/>
        </w:rPr>
        <w:t>ไม่ควรฉีดพ่นแคลเซียม-โบรอน เพราะจะทำให้เกิดดอกพลาสติกและลูกกระเทย (ผลที่ไม่ได้รับการผสมเกสร)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8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การดูแลระยะติดผลอ่อน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ฉีดพ่นสารป้องกันกำจัดโรคและแมลงศัตรูมะม่วง  ระยะผลอ่อนขนาดเท่าหัวไม้ขีดไฟ  และใส่ปุ๋ยสูตร 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 และสูตร </w:t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577DCB" w:rsidRDefault="00577DCB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9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การห่อผล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หลังจากมะม่วงติดผลอ่อนขนาดเท่าไข่ไก่ ประมาณ </w:t>
      </w:r>
      <w:r>
        <w:rPr>
          <w:rFonts w:ascii="TH SarabunPSK" w:hAnsi="TH SarabunPSK" w:cs="TH SarabunPSK" w:hint="cs"/>
          <w:sz w:val="32"/>
          <w:szCs w:val="32"/>
          <w:cs/>
        </w:rPr>
        <w:t>45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ฉีดพ่นสารเคมีป้องกันกำจัดโรคที่เกิดจากเชื้อรา และเพลี้ยแป้ง แล้วห่อผลโดยใช้ถุงห่อผล เช่น กระดาษหนังสือพิมพ์ ถุงปูน หรือถุงรีเมย์ แต่ถ้าอยากให้ผิวมีสีสวยควรห่อด้วยกระดาษคาร์บอน (มะม่วงน้ำดอกมีสีเหลืองทอง, มะม่วงมหาชนกมีสีอมแดง) แล้วปิดปากถุงให้มิดชิดป้องกันมดซึ่งเป็นพาหนะของเพลี้ยแป้งด้วย</w:t>
      </w:r>
    </w:p>
    <w:p w:rsidR="004128C5" w:rsidRDefault="004128C5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128C5" w:rsidRDefault="004128C5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128C5" w:rsidRDefault="004128C5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128C5" w:rsidRDefault="004128C5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128C5" w:rsidRPr="005F30EA" w:rsidRDefault="004128C5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30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10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การเก็บเกี่ยวผลผลิต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ก่อนการเก็บผลผลิตมะม่วง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เดือน งดการใช้สารเคมี ประมาณกลางเดือนมกราคมก็สามารถเก็บผลผลิตมะม่วงได้ หากเก็บเกี่ยวมะม่วงเพื่อการส่งออก ควรดูองค์ประกอบ ดังนี้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- อายุของผลหลังดอกบานประมาณ </w:t>
      </w:r>
      <w:r>
        <w:rPr>
          <w:rFonts w:ascii="TH SarabunPSK" w:hAnsi="TH SarabunPSK" w:cs="TH SarabunPSK" w:hint="cs"/>
          <w:sz w:val="32"/>
          <w:szCs w:val="32"/>
          <w:cs/>
        </w:rPr>
        <w:t>90</w:t>
      </w:r>
      <w:r>
        <w:rPr>
          <w:rFonts w:ascii="TH SarabunPSK" w:hAnsi="TH SarabunPSK" w:cs="TH SarabunPSK"/>
          <w:sz w:val="32"/>
          <w:szCs w:val="32"/>
          <w:cs/>
        </w:rPr>
        <w:t>-110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การนำมะม่วงไปลอยใน หากจมน้ำหรือลอยปิ่มน้ำแสดงว่ามะม่วงแก่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ไม่พบสะดือบริเวณผลมะม่วงน้ำดอกไม้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พบไคลหรือไขนวล บริเวณเปลือกของผล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เนื้อหาหลักสูตร ภาคปฏิบัติมีดังนี้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5F30EA">
        <w:rPr>
          <w:rFonts w:ascii="TH SarabunPSK" w:hAnsi="TH SarabunPSK" w:cs="TH SarabunPSK"/>
          <w:sz w:val="32"/>
          <w:szCs w:val="32"/>
        </w:rPr>
        <w:t xml:space="preserve">. </w:t>
      </w:r>
      <w:r w:rsidRPr="005F30EA">
        <w:rPr>
          <w:rFonts w:ascii="TH SarabunPSK" w:hAnsi="TH SarabunPSK" w:cs="TH SarabunPSK"/>
          <w:sz w:val="32"/>
          <w:szCs w:val="32"/>
          <w:cs/>
        </w:rPr>
        <w:t>การตัดแต่งกิ่งมะม่วง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</w:rPr>
        <w:t xml:space="preserve">. </w:t>
      </w:r>
      <w:r w:rsidRPr="005F30EA">
        <w:rPr>
          <w:rFonts w:ascii="TH SarabunPSK" w:hAnsi="TH SarabunPSK" w:cs="TH SarabunPSK"/>
          <w:sz w:val="32"/>
          <w:szCs w:val="32"/>
          <w:cs/>
        </w:rPr>
        <w:t>วิธีการให้ปุ๋ย ใช้สารออกนอกฤดูในมะม่วง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F30EA">
        <w:rPr>
          <w:rFonts w:ascii="TH SarabunPSK" w:hAnsi="TH SarabunPSK" w:cs="TH SarabunPSK"/>
          <w:sz w:val="32"/>
          <w:szCs w:val="32"/>
        </w:rPr>
        <w:t xml:space="preserve">. </w:t>
      </w:r>
      <w:r w:rsidRPr="005F30EA">
        <w:rPr>
          <w:rFonts w:ascii="TH SarabunPSK" w:hAnsi="TH SarabunPSK" w:cs="TH SarabunPSK"/>
          <w:sz w:val="32"/>
          <w:szCs w:val="32"/>
          <w:cs/>
        </w:rPr>
        <w:t>วิธีการกำจัดศัตรูพืชในมะม่วง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F30EA">
        <w:rPr>
          <w:rFonts w:ascii="TH SarabunPSK" w:hAnsi="TH SarabunPSK" w:cs="TH SarabunPSK"/>
          <w:sz w:val="32"/>
          <w:szCs w:val="32"/>
        </w:rPr>
        <w:t xml:space="preserve">. </w:t>
      </w:r>
      <w:r w:rsidRPr="005F30EA">
        <w:rPr>
          <w:rFonts w:ascii="TH SarabunPSK" w:hAnsi="TH SarabunPSK" w:cs="TH SarabunPSK"/>
          <w:sz w:val="32"/>
          <w:szCs w:val="32"/>
          <w:cs/>
        </w:rPr>
        <w:t>การเก็บเกี่ยวมะม่วงด้วยอุปกรณ์และปฏิบัติหลังการเก็บเกี่ยว</w:t>
      </w:r>
    </w:p>
    <w:p w:rsidR="00577DCB" w:rsidRDefault="00577DCB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2.2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การห่อผลมะม่วงนอกฤดู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ควรฉีดสารป้องกันกำจัดแมลงและโรคก่อนห่อผล (ไม่ควรผสมยาจับใบ) ดังนี้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เพลี้ยแป้ง ฉีดพ่นด้วยมาลาไทออน (</w:t>
      </w:r>
      <w:r w:rsidRPr="005F30EA">
        <w:rPr>
          <w:rFonts w:ascii="TH SarabunPSK" w:hAnsi="TH SarabunPSK" w:cs="TH SarabunPSK"/>
          <w:sz w:val="32"/>
          <w:szCs w:val="32"/>
        </w:rPr>
        <w:t xml:space="preserve">malathion </w:t>
      </w:r>
      <w:r>
        <w:rPr>
          <w:rFonts w:ascii="TH SarabunPSK" w:hAnsi="TH SarabunPSK" w:cs="TH SarabunPSK" w:hint="cs"/>
          <w:sz w:val="32"/>
          <w:szCs w:val="32"/>
          <w:cs/>
        </w:rPr>
        <w:t>83</w:t>
      </w:r>
      <w:r w:rsidRPr="005F30EA">
        <w:rPr>
          <w:rFonts w:ascii="TH SarabunPSK" w:hAnsi="TH SarabunPSK" w:cs="TH SarabunPSK"/>
          <w:sz w:val="32"/>
          <w:szCs w:val="32"/>
        </w:rPr>
        <w:t>%EC)</w:t>
      </w:r>
      <w:r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400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ซีซี และไทอะมีไทแซม (</w:t>
      </w:r>
      <w:r w:rsidRPr="005F30EA">
        <w:rPr>
          <w:rFonts w:ascii="TH SarabunPSK" w:hAnsi="TH SarabunPSK" w:cs="TH SarabunPSK"/>
          <w:sz w:val="32"/>
          <w:szCs w:val="32"/>
        </w:rPr>
        <w:t xml:space="preserve">thiamethoxam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5F30EA">
        <w:rPr>
          <w:rFonts w:ascii="TH SarabunPSK" w:hAnsi="TH SarabunPSK" w:cs="TH SarabunPSK"/>
          <w:sz w:val="32"/>
          <w:szCs w:val="32"/>
        </w:rPr>
        <w:t>%WG)</w:t>
      </w:r>
      <w:r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>
        <w:rPr>
          <w:rFonts w:ascii="TH SarabunPSK" w:hAnsi="TH SarabunPSK" w:cs="TH SarabunPSK"/>
          <w:sz w:val="32"/>
          <w:szCs w:val="32"/>
          <w:cs/>
        </w:rPr>
        <w:t xml:space="preserve"> กรัมต่อน้ำ </w:t>
      </w:r>
      <w:r>
        <w:rPr>
          <w:rFonts w:ascii="TH SarabunPSK" w:hAnsi="TH SarabunPSK" w:cs="TH SarabunPSK" w:hint="cs"/>
          <w:sz w:val="32"/>
          <w:szCs w:val="32"/>
          <w:cs/>
        </w:rPr>
        <w:t>200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โรคแอนแทรคโนส ฉีดพ่นด้วย อะซ็อกซีสโตรบิน (</w:t>
      </w:r>
      <w:r w:rsidRPr="005F30EA">
        <w:rPr>
          <w:rFonts w:ascii="TH SarabunPSK" w:hAnsi="TH SarabunPSK" w:cs="TH SarabunPSK"/>
          <w:sz w:val="32"/>
          <w:szCs w:val="32"/>
        </w:rPr>
        <w:t xml:space="preserve">azoxystrobin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5F30EA">
        <w:rPr>
          <w:rFonts w:ascii="TH SarabunPSK" w:hAnsi="TH SarabunPSK" w:cs="TH SarabunPSK"/>
          <w:sz w:val="32"/>
          <w:szCs w:val="32"/>
        </w:rPr>
        <w:t xml:space="preserve">% SC) </w:t>
      </w:r>
      <w:r>
        <w:rPr>
          <w:rFonts w:ascii="TH SarabunPSK" w:hAnsi="TH SarabunPSK" w:cs="TH SarabunPSK"/>
          <w:sz w:val="32"/>
          <w:szCs w:val="32"/>
          <w:cs/>
        </w:rPr>
        <w:t xml:space="preserve">อัตรา 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>
        <w:rPr>
          <w:rFonts w:ascii="TH SarabunPSK" w:hAnsi="TH SarabunPSK" w:cs="TH SarabunPSK"/>
          <w:sz w:val="32"/>
          <w:szCs w:val="32"/>
          <w:cs/>
        </w:rPr>
        <w:t xml:space="preserve"> ซีซี ต่อน้ำ </w:t>
      </w:r>
      <w:r>
        <w:rPr>
          <w:rFonts w:ascii="TH SarabunPSK" w:hAnsi="TH SarabunPSK" w:cs="TH SarabunPSK" w:hint="cs"/>
          <w:sz w:val="32"/>
          <w:szCs w:val="32"/>
          <w:cs/>
        </w:rPr>
        <w:t>200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- โรคราน้ำค้างและจากเชื้อราชนิดอื่น</w:t>
      </w:r>
      <w:r>
        <w:rPr>
          <w:rFonts w:ascii="TH SarabunPSK" w:hAnsi="TH SarabunPSK" w:cs="TH SarabunPSK"/>
          <w:sz w:val="32"/>
          <w:szCs w:val="32"/>
          <w:cs/>
        </w:rPr>
        <w:t xml:space="preserve"> ๆ ฉีดพ่นด้วย อะซ็อกซีสโตรบิน 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ซีซี (</w:t>
      </w:r>
      <w:r w:rsidRPr="005F30EA">
        <w:rPr>
          <w:rFonts w:ascii="TH SarabunPSK" w:hAnsi="TH SarabunPSK" w:cs="TH SarabunPSK"/>
          <w:sz w:val="32"/>
          <w:szCs w:val="32"/>
        </w:rPr>
        <w:t xml:space="preserve">azoxystrobin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5F30EA">
        <w:rPr>
          <w:rFonts w:ascii="TH SarabunPSK" w:hAnsi="TH SarabunPSK" w:cs="TH SarabunPSK"/>
          <w:sz w:val="32"/>
          <w:szCs w:val="32"/>
        </w:rPr>
        <w:t xml:space="preserve">% SC)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ผสมกับแคปแทน (</w:t>
      </w:r>
      <w:r w:rsidRPr="005F30EA">
        <w:rPr>
          <w:rFonts w:ascii="TH SarabunPSK" w:hAnsi="TH SarabunPSK" w:cs="TH SarabunPSK"/>
          <w:sz w:val="32"/>
          <w:szCs w:val="32"/>
        </w:rPr>
        <w:t xml:space="preserve">captan 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 w:rsidRPr="005F30EA">
        <w:rPr>
          <w:rFonts w:ascii="TH SarabunPSK" w:hAnsi="TH SarabunPSK" w:cs="TH SarabunPSK"/>
          <w:sz w:val="32"/>
          <w:szCs w:val="32"/>
        </w:rPr>
        <w:t>% WP)</w:t>
      </w:r>
      <w:r>
        <w:rPr>
          <w:rFonts w:ascii="TH SarabunPSK" w:hAnsi="TH SarabunPSK" w:cs="TH SarabunPSK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 w:hint="cs"/>
          <w:sz w:val="32"/>
          <w:szCs w:val="32"/>
          <w:cs/>
        </w:rPr>
        <w:t>200</w:t>
      </w:r>
      <w:r>
        <w:rPr>
          <w:rFonts w:ascii="TH SarabunPSK" w:hAnsi="TH SarabunPSK" w:cs="TH SarabunPSK"/>
          <w:sz w:val="32"/>
          <w:szCs w:val="32"/>
          <w:cs/>
        </w:rPr>
        <w:t xml:space="preserve"> กรัม ต่อน้ำ </w:t>
      </w:r>
      <w:r>
        <w:rPr>
          <w:rFonts w:ascii="TH SarabunPSK" w:hAnsi="TH SarabunPSK" w:cs="TH SarabunPSK" w:hint="cs"/>
          <w:sz w:val="32"/>
          <w:szCs w:val="32"/>
          <w:cs/>
        </w:rPr>
        <w:t>200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ลิตร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การห่อผลมะม่วงนอกฤดูหากอยู่ในช่วงฤดูฝนสารเคมีดังกล่าวข</w:t>
      </w:r>
      <w:r>
        <w:rPr>
          <w:rFonts w:ascii="TH SarabunPSK" w:hAnsi="TH SarabunPSK" w:cs="TH SarabunPSK"/>
          <w:sz w:val="32"/>
          <w:szCs w:val="32"/>
          <w:cs/>
        </w:rPr>
        <w:t xml:space="preserve">้างต้นจะแสดงประสิทธิภาพเพียง </w:t>
      </w:r>
      <w:r>
        <w:rPr>
          <w:rFonts w:ascii="TH SarabunPSK" w:hAnsi="TH SarabunPSK" w:cs="TH SarabunPSK" w:hint="cs"/>
          <w:sz w:val="32"/>
          <w:szCs w:val="32"/>
          <w:cs/>
        </w:rPr>
        <w:t>2-3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ดังนั้นจึงควรห่อผล</w:t>
      </w:r>
      <w:r>
        <w:rPr>
          <w:rFonts w:ascii="TH SarabunPSK" w:hAnsi="TH SarabunPSK" w:cs="TH SarabunPSK"/>
          <w:sz w:val="32"/>
          <w:szCs w:val="32"/>
          <w:cs/>
        </w:rPr>
        <w:t xml:space="preserve">หลังสารเคมีแห้งทันที (ประมาณ </w:t>
      </w:r>
      <w:r>
        <w:rPr>
          <w:rFonts w:ascii="TH SarabunPSK" w:hAnsi="TH SarabunPSK" w:cs="TH SarabunPSK" w:hint="cs"/>
          <w:sz w:val="32"/>
          <w:szCs w:val="32"/>
          <w:cs/>
        </w:rPr>
        <w:t>2-3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ชั่วโมง) เพื่อหลีกเลี่ยงสารเคมีถูกชะล้างจากฝน แต่ถ้าเป็นฤดูแล้งควรห่อผลหลังฉีดพ่นสารเคมีแล้ว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เพื่อความปลอดภัยของผู้ปฏิบัติงาน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การห่อผล (</w:t>
      </w:r>
      <w:r w:rsidRPr="005F30EA">
        <w:rPr>
          <w:rFonts w:ascii="TH SarabunPSK" w:hAnsi="TH SarabunPSK" w:cs="TH SarabunPSK"/>
          <w:sz w:val="32"/>
          <w:szCs w:val="32"/>
        </w:rPr>
        <w:t xml:space="preserve">fruit bagging or fruit wrapping) </w:t>
      </w:r>
      <w:r w:rsidRPr="005F30EA">
        <w:rPr>
          <w:rFonts w:ascii="TH SarabunPSK" w:hAnsi="TH SarabunPSK" w:cs="TH SarabunPSK"/>
          <w:sz w:val="32"/>
          <w:szCs w:val="32"/>
          <w:cs/>
        </w:rPr>
        <w:t>เป็นการคลุมผลด้วยวัสดุห่อผลในระยะการขยายผล ซึ่งได้มีการนำ</w:t>
      </w:r>
      <w:r>
        <w:rPr>
          <w:rFonts w:ascii="TH SarabunPSK" w:hAnsi="TH SarabunPSK" w:cs="TH SarabunPSK"/>
          <w:sz w:val="32"/>
          <w:szCs w:val="32"/>
          <w:cs/>
        </w:rPr>
        <w:t xml:space="preserve">มาปฏิบัติอย่างกว้างขวางเมื่อ </w:t>
      </w:r>
      <w:r>
        <w:rPr>
          <w:rFonts w:ascii="TH SarabunPSK" w:hAnsi="TH SarabunPSK" w:cs="TH SarabunPSK" w:hint="cs"/>
          <w:sz w:val="32"/>
          <w:szCs w:val="32"/>
          <w:cs/>
        </w:rPr>
        <w:t>5-6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ป</w:t>
      </w:r>
      <w:r>
        <w:rPr>
          <w:rFonts w:ascii="TH SarabunPSK" w:hAnsi="TH SarabunPSK" w:cs="TH SarabunPSK"/>
          <w:sz w:val="32"/>
          <w:szCs w:val="32"/>
          <w:cs/>
        </w:rPr>
        <w:t>ี ที่ผ่านมาเท่านั้น (ปี พ.ศ.</w:t>
      </w:r>
      <w:r>
        <w:rPr>
          <w:rFonts w:ascii="TH SarabunPSK" w:hAnsi="TH SarabunPSK" w:cs="TH SarabunPSK" w:hint="cs"/>
          <w:sz w:val="32"/>
          <w:szCs w:val="32"/>
          <w:cs/>
        </w:rPr>
        <w:t>2548</w:t>
      </w:r>
      <w:r w:rsidRPr="005F30EA">
        <w:rPr>
          <w:rFonts w:ascii="TH SarabunPSK" w:hAnsi="TH SarabunPSK" w:cs="TH SarabunPSK"/>
          <w:sz w:val="32"/>
          <w:szCs w:val="32"/>
          <w:cs/>
        </w:rPr>
        <w:t>) โดยถุงสีน้ำตาลที่มีกระดาษคาร์บอนอยู่ภายในสองชั้น ใช้เพื่อการป้องกันโรคและแมลงศัตรูพืช เพิ่มคุณภาพผลด้วยการทำให้ผิวผลเนียนสวย และความสม่ำเสมอของสีผิว เมื่อห่อผลมะม่วงน้ำดอกไม้เบอร์สี่ที่แก่จัดมีสีเหลืองทองเหมือนน้ำดอกไม้สีทอง หรือมะม่วงมหาชนกแก่จัดมีสีอมแดง แต่ทั้งนี</w:t>
      </w:r>
      <w:r>
        <w:rPr>
          <w:rFonts w:ascii="TH SarabunPSK" w:hAnsi="TH SarabunPSK" w:cs="TH SarabunPSK"/>
          <w:sz w:val="32"/>
          <w:szCs w:val="32"/>
          <w:cs/>
        </w:rPr>
        <w:t xml:space="preserve">้ต้องมีเวลาอยู่ในถุงอย่างน้อย </w:t>
      </w:r>
      <w:r>
        <w:rPr>
          <w:rFonts w:ascii="TH SarabunPSK" w:hAnsi="TH SarabunPSK" w:cs="TH SarabunPSK" w:hint="cs"/>
          <w:sz w:val="32"/>
          <w:szCs w:val="32"/>
          <w:cs/>
        </w:rPr>
        <w:t>30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นอกจากนั้นการห่อผลยังช่วยลดตำหนิจากศัตรูพืชและการเสียดสีกันระหว่างผลกับผล หรือผลกับก้านช่อผลหรือกิ่ง ปกป้องการสัมผัสโดยตรงจากสารเคมี ลดการใช้สารป้องกันกำจัดศัตรูพืชและสัตว์ลง อีกทั้งยังใช้กำหนดเวลาการเก็บเกี่ยว แบ่งรุ่นมะม่วงเพื่อการเก็บเกี่ยว และระบุจำนวนผลที่คาดว่าจะเก็บเกี่ยวได้ในปลายฤดูกาลผลิตได้แม่นยำขึ้น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F0DAC">
        <w:rPr>
          <w:rFonts w:ascii="TH SarabunPSK" w:hAnsi="TH SarabunPSK" w:cs="TH SarabunPSK"/>
          <w:b/>
          <w:bCs/>
          <w:sz w:val="32"/>
          <w:szCs w:val="32"/>
          <w:cs/>
        </w:rPr>
        <w:t>ขั้นตอนและวิธีการห่อผล</w:t>
      </w:r>
      <w:r w:rsidRPr="005F30EA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>. เลือกระยะเวลา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ที่ควรห่อผล ควรห่อผลในช่วง </w:t>
      </w:r>
      <w:r>
        <w:rPr>
          <w:rFonts w:ascii="TH SarabunPSK" w:hAnsi="TH SarabunPSK" w:cs="TH SarabunPSK" w:hint="cs"/>
          <w:sz w:val="32"/>
          <w:szCs w:val="32"/>
          <w:cs/>
        </w:rPr>
        <w:t>45-60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หลังจากมะม่วงติดผลอ่อนเท่าไข่ไก่ ซึ่งควรห่อผ</w:t>
      </w:r>
      <w:r>
        <w:rPr>
          <w:rFonts w:ascii="TH SarabunPSK" w:hAnsi="TH SarabunPSK" w:cs="TH SarabunPSK"/>
          <w:sz w:val="32"/>
          <w:szCs w:val="32"/>
          <w:cs/>
        </w:rPr>
        <w:t xml:space="preserve">ลในรุ่นเดียวกันให้เสร็จภายใน </w:t>
      </w:r>
      <w:r>
        <w:rPr>
          <w:rFonts w:ascii="TH SarabunPSK" w:hAnsi="TH SarabunPSK" w:cs="TH SarabunPSK" w:hint="cs"/>
          <w:sz w:val="32"/>
          <w:szCs w:val="32"/>
          <w:cs/>
        </w:rPr>
        <w:t>3-5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โดยมีเครื่องหมายรุ่นกำกับไว้บนวัสดุห่อผลให้ชัดเจน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เลือกใช้ถุงกระดาษคาร์บอน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ชั้นที่มีขนาดพอดีกับผล ด้านนอกเป็นกระดาษสีน้ำตาลอ่อน (เหมาะสำหรับมะม่วงเพื่อการส่งออก) เนื่องจากเป็นวัสดุที่มีความเหนียว นุ่มห่อง่าย มีการเคลือบไขเพื่อป้องกันฝน น้ำค้าง และละอองสารเคมี (กันซึม) ด้านในเคลือบคาร์บอนสีดำและมีกระดาษคาร์บอนด้านในอีกหนึ่งชั้นที่ทึบแสงสม่ำเสมอ มีช่องด้านล่างที่ก้นถุงสำหรับระบายอากาศและน้ำได้ดี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F30EA">
        <w:rPr>
          <w:rFonts w:ascii="TH SarabunPSK" w:hAnsi="TH SarabunPSK" w:cs="TH SarabunPSK"/>
          <w:sz w:val="32"/>
          <w:szCs w:val="32"/>
          <w:cs/>
        </w:rPr>
        <w:t>. เทคนิคการห่อผลอาจแตกต่างกัน สำหรับที่แนะนำเป็นเทคนิคการห่อผลของกลุ่มโป่งตาลอง ห่อผลโดยให้ผลมะม่วงอยู่ตรงกลางถุง จัดก้านผลเกือบชิดข</w:t>
      </w:r>
      <w:r>
        <w:rPr>
          <w:rFonts w:ascii="TH SarabunPSK" w:hAnsi="TH SarabunPSK" w:cs="TH SarabunPSK"/>
          <w:sz w:val="32"/>
          <w:szCs w:val="32"/>
          <w:cs/>
        </w:rPr>
        <w:t xml:space="preserve">้างถุงฝั่งมีลวดห่างออกมาประมาณ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ซม</w:t>
      </w:r>
      <w:r>
        <w:rPr>
          <w:rFonts w:ascii="TH SarabunPSK" w:hAnsi="TH SarabunPSK" w:cs="TH SarabunPSK"/>
          <w:sz w:val="32"/>
          <w:szCs w:val="32"/>
          <w:cs/>
        </w:rPr>
        <w:t xml:space="preserve">. พับปากถุงด้านที่เหลือยาวลงมา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ครั้ง แล้วพันลวดทับรอยพับโอบรอบก้านผลให้มิดชิด แล้วตรวจสอบความเรียบร้อยหลังการห่อผลทุกครั้ง ตลอดระยะเวลาท</w:t>
      </w:r>
      <w:r>
        <w:rPr>
          <w:rFonts w:ascii="TH SarabunPSK" w:hAnsi="TH SarabunPSK" w:cs="TH SarabunPSK"/>
          <w:sz w:val="32"/>
          <w:szCs w:val="32"/>
          <w:cs/>
        </w:rPr>
        <w:t xml:space="preserve">ี่มะม่วงอยู่ในถุงห่อประมาณ </w:t>
      </w:r>
      <w:r>
        <w:rPr>
          <w:rFonts w:ascii="TH SarabunPSK" w:hAnsi="TH SarabunPSK" w:cs="TH SarabunPSK" w:hint="cs"/>
          <w:sz w:val="32"/>
          <w:szCs w:val="32"/>
          <w:cs/>
        </w:rPr>
        <w:t>55-60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หากพบเพลี้ยแป้งให้พ้นสารเคมีทั้งต้น แต่เน้นที่บริเวณก้านผล โดยต้องมีระยะเวลาปลอดภัยจากสารเคมีตกค้าง สารเคมีที่ใช้ได้ระยะนี้ ได้แก่ มาลาไทออน (</w:t>
      </w:r>
      <w:r w:rsidRPr="005F30EA">
        <w:rPr>
          <w:rFonts w:ascii="TH SarabunPSK" w:hAnsi="TH SarabunPSK" w:cs="TH SarabunPSK"/>
          <w:sz w:val="32"/>
          <w:szCs w:val="32"/>
        </w:rPr>
        <w:t xml:space="preserve">malathion </w:t>
      </w:r>
      <w:r>
        <w:rPr>
          <w:rFonts w:ascii="TH SarabunPSK" w:hAnsi="TH SarabunPSK" w:cs="TH SarabunPSK" w:hint="cs"/>
          <w:sz w:val="32"/>
          <w:szCs w:val="32"/>
          <w:cs/>
        </w:rPr>
        <w:t>83</w:t>
      </w:r>
      <w:r w:rsidRPr="005F30EA">
        <w:rPr>
          <w:rFonts w:ascii="TH SarabunPSK" w:hAnsi="TH SarabunPSK" w:cs="TH SarabunPSK"/>
          <w:sz w:val="32"/>
          <w:szCs w:val="32"/>
        </w:rPr>
        <w:t>%EC)</w:t>
      </w:r>
      <w:r>
        <w:rPr>
          <w:rFonts w:ascii="TH SarabunPSK" w:hAnsi="TH SarabunPSK" w:cs="TH SarabunPSK"/>
          <w:sz w:val="32"/>
          <w:szCs w:val="32"/>
          <w:cs/>
        </w:rPr>
        <w:t xml:space="preserve"> เนื่องจากมีพิษน้อย ตกค้างนาน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 และปริมาณสารพิษตกค้างสูงสุดที่กำหนดให้มีได้ในม</w:t>
      </w:r>
      <w:r>
        <w:rPr>
          <w:rFonts w:ascii="TH SarabunPSK" w:hAnsi="TH SarabunPSK" w:cs="TH SarabunPSK"/>
          <w:sz w:val="32"/>
          <w:szCs w:val="32"/>
          <w:cs/>
        </w:rPr>
        <w:t xml:space="preserve">ะม่วงส่งออกไปประเทศญี่ปุ่น คือ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 xml:space="preserve">ppm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อัตราใช้ตามคำแนะนำบนฉลาก </w:t>
      </w:r>
      <w:r>
        <w:rPr>
          <w:rFonts w:ascii="TH SarabunPSK" w:hAnsi="TH SarabunPSK" w:cs="TH SarabunPSK"/>
          <w:sz w:val="32"/>
          <w:szCs w:val="32"/>
          <w:cs/>
        </w:rPr>
        <w:t xml:space="preserve">ห้ามใช้ก่อนเก็บเกี่ยวน้อยกว่า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>14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วัน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F30EA">
        <w:rPr>
          <w:rFonts w:ascii="TH SarabunPSK" w:hAnsi="TH SarabunPSK" w:cs="TH SarabunPSK"/>
          <w:sz w:val="32"/>
          <w:szCs w:val="32"/>
          <w:cs/>
        </w:rPr>
        <w:t>. แยกรุ่นผลผลิตบนถุงห่อผล มักใช้เทคนิคโดยเลือกห่อมะม่วงรุ่นที่มีปริมาณมากที่สุดก่อนโดยไม่ทำเครื่องหมายเพื่อประหยัดเวลาและแรงงานในการห่อ ส่วนรุ่นที่เหลืออาจใช้เครื่องหมายเป็นตัวเลขที่ระบุไว้บนถุงที่ปัจจุบันบริษัทผู้ผลิตถุงได้พัฒนาให้มีตัวเลขบนถุงห่ออย่างชัดเจน หรือจำนวนหมายเลขไม่พออาจใช้ลวดสีมัดทับบริเวณปากถึงหรือใช้ตาไก่เจาะรูที่ก้นถุงก็ได้แล้วแต่ความพอใจ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เนื้อหาหลักสูตร ภาคปฏิบัติ </w:t>
      </w:r>
      <w:r w:rsidRPr="005F30E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F30EA">
        <w:rPr>
          <w:rFonts w:ascii="TH SarabunPSK" w:hAnsi="TH SarabunPSK" w:cs="TH SarabunPSK"/>
          <w:sz w:val="32"/>
          <w:szCs w:val="32"/>
          <w:cs/>
        </w:rPr>
        <w:t>เทคนิคการห่อผลมะม่วงด้วยถุงคาร์บอน</w:t>
      </w:r>
    </w:p>
    <w:p w:rsidR="00577DCB" w:rsidRDefault="00577DCB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7DCB">
        <w:rPr>
          <w:rFonts w:ascii="TH SarabunPSK" w:hAnsi="TH SarabunPSK" w:cs="TH SarabunPSK"/>
          <w:b/>
          <w:bCs/>
          <w:sz w:val="32"/>
          <w:szCs w:val="32"/>
        </w:rPr>
        <w:t>2.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การป้องกันและกำจัดโรคแอนแทรคโนส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276"/>
          <w:tab w:val="left" w:pos="2127"/>
        </w:tabs>
        <w:spacing w:after="0" w:line="20" w:lineRule="atLeast"/>
        <w:ind w:right="-23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มี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 วิธี คือ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>) จุ่มมะม่วงลงในน้ำที่ผสมด้วย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สารไทอะเบนดาโซลหรือเบนโนมิล </w:t>
      </w:r>
      <w:r>
        <w:rPr>
          <w:rFonts w:ascii="TH SarabunPSK" w:hAnsi="TH SarabunPSK" w:cs="TH SarabunPSK" w:hint="cs"/>
          <w:sz w:val="32"/>
          <w:szCs w:val="32"/>
          <w:cs/>
        </w:rPr>
        <w:t>0.05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0.1</w:t>
      </w:r>
      <w:r w:rsidRPr="005F30EA"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500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1,000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ppm</w:t>
      </w:r>
      <w:r w:rsidRPr="005F30EA">
        <w:rPr>
          <w:rFonts w:ascii="TH SarabunPSK" w:hAnsi="TH SarabunPSK" w:cs="TH SarabunPSK"/>
          <w:sz w:val="32"/>
          <w:szCs w:val="32"/>
        </w:rPr>
        <w:t xml:space="preserve">) </w:t>
      </w:r>
      <w:r w:rsidRPr="005F30EA">
        <w:rPr>
          <w:rFonts w:ascii="TH SarabunPSK" w:hAnsi="TH SarabunPSK" w:cs="TH SarabunPSK"/>
          <w:sz w:val="32"/>
          <w:szCs w:val="32"/>
          <w:cs/>
        </w:rPr>
        <w:t>ใน</w:t>
      </w:r>
      <w:r>
        <w:rPr>
          <w:rFonts w:ascii="TH SarabunPSK" w:hAnsi="TH SarabunPSK" w:cs="TH SarabunPSK"/>
          <w:sz w:val="32"/>
          <w:szCs w:val="32"/>
          <w:cs/>
        </w:rPr>
        <w:t xml:space="preserve">น้ำอุ่นอุณหภูมิ </w:t>
      </w:r>
      <w:r>
        <w:rPr>
          <w:rFonts w:ascii="TH SarabunPSK" w:hAnsi="TH SarabunPSK" w:cs="TH SarabunPSK" w:hint="cs"/>
          <w:sz w:val="32"/>
          <w:szCs w:val="32"/>
          <w:cs/>
        </w:rPr>
        <w:t>51-55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องศาเซลเซียส นาน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นาที หรือ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cs/>
        </w:rPr>
        <w:t>) จุ่มมะม่วงลงในน้ำธรรมด</w:t>
      </w:r>
      <w:r>
        <w:rPr>
          <w:rFonts w:ascii="TH SarabunPSK" w:hAnsi="TH SarabunPSK" w:cs="TH SarabunPSK"/>
          <w:sz w:val="32"/>
          <w:szCs w:val="32"/>
          <w:cs/>
        </w:rPr>
        <w:t xml:space="preserve">าที่ผสมโปรคลอราช ความเข้มข้น </w:t>
      </w:r>
      <w:r>
        <w:rPr>
          <w:rFonts w:ascii="TH SarabunPSK" w:hAnsi="TH SarabunPSK" w:cs="TH SarabunPSK" w:hint="cs"/>
          <w:sz w:val="32"/>
          <w:szCs w:val="32"/>
          <w:cs/>
        </w:rPr>
        <w:t>200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250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</w:rPr>
        <w:t xml:space="preserve">ppm. </w:t>
      </w:r>
      <w:r>
        <w:rPr>
          <w:rFonts w:ascii="TH SarabunPSK" w:hAnsi="TH SarabunPSK" w:cs="TH SarabunPSK"/>
          <w:sz w:val="32"/>
          <w:szCs w:val="32"/>
          <w:cs/>
        </w:rPr>
        <w:t xml:space="preserve">นาน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 นาที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/>
        <w:rPr>
          <w:rFonts w:ascii="TH SarabunPSK" w:hAnsi="TH SarabunPSK" w:cs="TH SarabunPSK"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เนื้อหาหลักสูตร ภาคปฏิบัติ </w:t>
      </w:r>
      <w:r w:rsidRPr="005F30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F30EA">
        <w:rPr>
          <w:rFonts w:ascii="TH SarabunPSK" w:hAnsi="TH SarabunPSK" w:cs="TH SarabunPSK"/>
          <w:sz w:val="32"/>
          <w:szCs w:val="32"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  <w:cs/>
        </w:rPr>
        <w:t>เทคนิคการใช้สารเคมีป้องกันกำจัดโรคแอนแทรคโนสมะม่วง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ind w:right="-2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7DCB">
        <w:rPr>
          <w:rFonts w:ascii="TH SarabunPSK" w:hAnsi="TH SarabunPSK" w:cs="TH SarabunPSK"/>
          <w:b/>
          <w:bCs/>
          <w:sz w:val="32"/>
          <w:szCs w:val="32"/>
        </w:rPr>
        <w:t>2.4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>. การรับรองคุณภาพผลผลิตมะม่วงและการตรวจสอบย้อนกลับ (</w:t>
      </w:r>
      <w:r w:rsidRPr="005F30EA">
        <w:rPr>
          <w:rFonts w:ascii="TH SarabunPSK" w:hAnsi="TH SarabunPSK" w:cs="TH SarabunPSK"/>
          <w:b/>
          <w:bCs/>
          <w:sz w:val="32"/>
          <w:szCs w:val="32"/>
        </w:rPr>
        <w:t>Traceability)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276"/>
          <w:tab w:val="left" w:pos="2127"/>
        </w:tabs>
        <w:spacing w:after="0" w:line="20" w:lineRule="atLeast"/>
        <w:ind w:right="-23"/>
        <w:rPr>
          <w:rFonts w:ascii="TH SarabunPSK" w:hAnsi="TH SarabunPSK" w:cs="TH SarabunPSK"/>
          <w:sz w:val="32"/>
          <w:szCs w:val="32"/>
          <w:cs/>
        </w:rPr>
      </w:pPr>
      <w:r w:rsidRPr="005F30E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30EA">
        <w:rPr>
          <w:rFonts w:ascii="TH SarabunPSK" w:hAnsi="TH SarabunPSK" w:cs="TH SarabunPSK"/>
          <w:sz w:val="32"/>
          <w:szCs w:val="32"/>
          <w:cs/>
        </w:rPr>
        <w:t>ที่ผ่านมาการรับรองคุณภาพผลผลิตของกลุ่มผู้ผลิตมะม่วงเพื่อการส่งออกจะใช้สติ๊กเกอร์ติดบนผลมะม่วง เพื่อเป็นการสร้างความเชื่อมั่นแก่ผู้บริโภค อีกทั้งยังทำให้ผลผลิตได้ราคาสูง และเป็นที่ยอมรับของตลาด แต่สำหรับในปัจจุบันความก้าวหน้าทางด้านเทคโนโลยีสารสนเทศเข้ามามีบทบาทสำคัญในกระบวนการรับรองคุณภาพผลผลิตมะม่วง โดยได้มีการนำเอาระบบการตรวจสอบย้อนกลับถึงแหล่งผลิต (</w:t>
      </w:r>
      <w:r w:rsidRPr="005F30EA">
        <w:rPr>
          <w:rFonts w:ascii="TH SarabunPSK" w:hAnsi="TH SarabunPSK" w:cs="TH SarabunPSK"/>
          <w:sz w:val="32"/>
          <w:szCs w:val="32"/>
        </w:rPr>
        <w:t xml:space="preserve">Traceability) </w:t>
      </w:r>
      <w:r w:rsidRPr="005F30EA">
        <w:rPr>
          <w:rFonts w:ascii="TH SarabunPSK" w:hAnsi="TH SarabunPSK" w:cs="TH SarabunPSK"/>
          <w:sz w:val="32"/>
          <w:szCs w:val="32"/>
          <w:cs/>
        </w:rPr>
        <w:t xml:space="preserve">เข้ามาใช้ในการบริหารจัดการมะม่วงส่งออกโดยการติดบาร์โค้ดที่ผลมะม่วง และมีระบบตรวจสอบจากการใช้เลขรหัสบนผลตรวจสอบผ่านอินเตอร์เน็ตบนเว็บไซด์ที่สหกรณ์ชมรมชาวสวนมะม่วงจังหวัดฉะเชิงเทรา จำกัดได้จัดทำขึ้น โดยสามารถทำการค้นหาได้ที่ </w:t>
      </w:r>
      <w:hyperlink r:id="rId9" w:history="1">
        <w:r w:rsidRPr="005F30EA">
          <w:rPr>
            <w:rStyle w:val="ab"/>
            <w:rFonts w:ascii="TH SarabunPSK" w:hAnsi="TH SarabunPSK" w:cs="TH SarabunPSK"/>
            <w:sz w:val="32"/>
            <w:szCs w:val="32"/>
          </w:rPr>
          <w:t>http://www.coopthai.com/mangoccs/product.html</w:t>
        </w:r>
      </w:hyperlink>
      <w:r w:rsidRPr="005F30EA">
        <w:rPr>
          <w:rFonts w:ascii="TH SarabunPSK" w:hAnsi="TH SarabunPSK" w:cs="TH SarabunPSK"/>
          <w:sz w:val="32"/>
          <w:szCs w:val="32"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  <w:cs/>
        </w:rPr>
        <w:t>และยังเป็นพืชที่ได้เข้าร่วม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โครงการนำร่องการใช้เทคโนโลยี เพื่อการตรวจสอบแหล่งผลิตสินค้าเกษตรและอาหารตามมาตรฐานสากล หรือโครงการพัฒนาระบบการใช้รหัสมาตรฐานสากลแบบ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 D 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 D 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บาร์โค้ด บนกล่องบรรจุสินค้าเกษตรและอาหารส่งออก ในสินค้ามะม่วงเพื่อการส่งออกกว่า</w:t>
      </w:r>
      <w:r w:rsidRPr="005F30EA">
        <w:rPr>
          <w:rFonts w:ascii="TH SarabunPSK" w:hAnsi="TH SarabunPSK" w:cs="TH SarabunPSK"/>
          <w:sz w:val="32"/>
          <w:szCs w:val="32"/>
          <w:cs/>
        </w:rPr>
        <w:t>กับสำนักงานมาตรฐานสินค้าเกษตรและอาหารแห่งชาติโดย ซึ่ง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รหัสมาตรฐานสากลแสดงที่ตั้งแปลงเกษตรแบบ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1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 D 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และ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2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 D </w:t>
      </w:r>
      <w:r w:rsidRPr="005F30E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บาร์โค้ดบนกล่องสินค้าดังกล่าว จะทำให้ผู้บริโภคสามารถตามสอบถึงแหล่งที่มาหรือแหล่งผลิตสินค้าได้ สามารถเรียกคืนสินค้าได้อย่างรวดเร็ว ลดการสูญเสียทางเศรษฐกิจ ช่วยเพิ่มความเชื่อมั่นผู้บริโภคทั่วโลกต่อคุณภาพสินค้าเกษตรไทยโดยใช้โทรศัพท์มือถือสมาร์ทโฟน เรียกดูข้อมูลจากบาร์โค้ดได้ </w:t>
      </w:r>
    </w:p>
    <w:p w:rsidR="00AB2EB7" w:rsidRPr="005F30EA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เนื้อหาหลักสูตร ภาคปฏิบัติ </w:t>
      </w:r>
      <w:r w:rsidRPr="005F30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F30E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F30EA">
        <w:rPr>
          <w:rFonts w:ascii="TH SarabunPSK" w:hAnsi="TH SarabunPSK" w:cs="TH SarabunPSK"/>
          <w:sz w:val="32"/>
          <w:szCs w:val="32"/>
          <w:cs/>
        </w:rPr>
        <w:t>การคัดคุณภาพและคัดขนาดมะม่วงเพื่อการส่งออก</w:t>
      </w:r>
    </w:p>
    <w:p w:rsidR="00AB2EB7" w:rsidRDefault="00AB2EB7" w:rsidP="00577DCB">
      <w:pPr>
        <w:tabs>
          <w:tab w:val="left" w:pos="709"/>
          <w:tab w:val="left" w:pos="993"/>
          <w:tab w:val="left" w:pos="1418"/>
          <w:tab w:val="left" w:pos="2127"/>
        </w:tabs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AB2EB7" w:rsidRDefault="00A30604" w:rsidP="00577DCB">
      <w:pPr>
        <w:tabs>
          <w:tab w:val="left" w:pos="993"/>
        </w:tabs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91" type="#_x0000_t32" style="position:absolute;margin-left:81.8pt;margin-top:7.7pt;width:327.45pt;height:0;z-index:251688448" o:connectortype="straight" strokeweight="1pt">
            <v:stroke dashstyle="1 1"/>
          </v:shape>
        </w:pict>
      </w:r>
    </w:p>
    <w:p w:rsidR="00A559C2" w:rsidRDefault="00A559C2" w:rsidP="00AB2EB7">
      <w:pPr>
        <w:spacing w:line="240" w:lineRule="auto"/>
      </w:pPr>
    </w:p>
    <w:sectPr w:rsidR="00A559C2" w:rsidSect="00732D93">
      <w:headerReference w:type="first" r:id="rId10"/>
      <w:pgSz w:w="11906" w:h="16838" w:code="9"/>
      <w:pgMar w:top="709" w:right="707" w:bottom="426" w:left="1531" w:header="340" w:footer="720" w:gutter="0"/>
      <w:pgNumType w:start="8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31C" w:rsidRDefault="003A731C" w:rsidP="00B65F13">
      <w:pPr>
        <w:spacing w:after="0" w:line="240" w:lineRule="auto"/>
      </w:pPr>
      <w:r>
        <w:separator/>
      </w:r>
    </w:p>
  </w:endnote>
  <w:endnote w:type="continuationSeparator" w:id="1">
    <w:p w:rsidR="003A731C" w:rsidRDefault="003A731C" w:rsidP="00B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31C" w:rsidRDefault="003A731C" w:rsidP="00B65F13">
      <w:pPr>
        <w:spacing w:after="0" w:line="240" w:lineRule="auto"/>
      </w:pPr>
      <w:r>
        <w:separator/>
      </w:r>
    </w:p>
  </w:footnote>
  <w:footnote w:type="continuationSeparator" w:id="1">
    <w:p w:rsidR="003A731C" w:rsidRDefault="003A731C" w:rsidP="00B65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08E" w:rsidRDefault="001F108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E68"/>
    <w:multiLevelType w:val="hybridMultilevel"/>
    <w:tmpl w:val="6316C0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C6BFB"/>
    <w:multiLevelType w:val="multilevel"/>
    <w:tmpl w:val="D5966D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">
    <w:nsid w:val="10DB6668"/>
    <w:multiLevelType w:val="hybridMultilevel"/>
    <w:tmpl w:val="04C45070"/>
    <w:lvl w:ilvl="0" w:tplc="3FFABB90">
      <w:start w:val="1"/>
      <w:numFmt w:val="decimal"/>
      <w:lvlText w:val="%1)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62E0F33"/>
    <w:multiLevelType w:val="hybridMultilevel"/>
    <w:tmpl w:val="9B0C80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875098"/>
    <w:multiLevelType w:val="multilevel"/>
    <w:tmpl w:val="474CAB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6DD43B4"/>
    <w:multiLevelType w:val="hybridMultilevel"/>
    <w:tmpl w:val="99783DBA"/>
    <w:lvl w:ilvl="0" w:tplc="266A27C8">
      <w:start w:val="1"/>
      <w:numFmt w:val="decimal"/>
      <w:lvlText w:val="%1)"/>
      <w:lvlJc w:val="left"/>
      <w:pPr>
        <w:ind w:left="19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6">
    <w:nsid w:val="4CCF6832"/>
    <w:multiLevelType w:val="hybridMultilevel"/>
    <w:tmpl w:val="62862F16"/>
    <w:lvl w:ilvl="0" w:tplc="8A9C0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921326"/>
    <w:multiLevelType w:val="multilevel"/>
    <w:tmpl w:val="662AD95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0C014DE"/>
    <w:multiLevelType w:val="hybridMultilevel"/>
    <w:tmpl w:val="A40869D6"/>
    <w:lvl w:ilvl="0" w:tplc="3D429C2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33FC5"/>
    <w:multiLevelType w:val="multilevel"/>
    <w:tmpl w:val="0854E79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0">
    <w:nsid w:val="5E0F21A0"/>
    <w:multiLevelType w:val="hybridMultilevel"/>
    <w:tmpl w:val="23500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3C0E32"/>
    <w:multiLevelType w:val="hybridMultilevel"/>
    <w:tmpl w:val="F2CE4D86"/>
    <w:lvl w:ilvl="0" w:tplc="664CCDC8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DA11BB0"/>
    <w:multiLevelType w:val="multilevel"/>
    <w:tmpl w:val="4AC864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1172F3"/>
    <w:multiLevelType w:val="hybridMultilevel"/>
    <w:tmpl w:val="27100E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savePreviewPicture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B65F13"/>
    <w:rsid w:val="0004591B"/>
    <w:rsid w:val="00075B0C"/>
    <w:rsid w:val="00077E95"/>
    <w:rsid w:val="00096573"/>
    <w:rsid w:val="00100020"/>
    <w:rsid w:val="00111149"/>
    <w:rsid w:val="001F108E"/>
    <w:rsid w:val="001F3CF1"/>
    <w:rsid w:val="002718C2"/>
    <w:rsid w:val="00296441"/>
    <w:rsid w:val="002D7EFB"/>
    <w:rsid w:val="00360CA4"/>
    <w:rsid w:val="0036785A"/>
    <w:rsid w:val="003A4FBC"/>
    <w:rsid w:val="003A731C"/>
    <w:rsid w:val="004025FB"/>
    <w:rsid w:val="0041164E"/>
    <w:rsid w:val="004128C5"/>
    <w:rsid w:val="00434F8E"/>
    <w:rsid w:val="004610C4"/>
    <w:rsid w:val="0046524D"/>
    <w:rsid w:val="00577DCB"/>
    <w:rsid w:val="005A0175"/>
    <w:rsid w:val="005B25FA"/>
    <w:rsid w:val="005D54D1"/>
    <w:rsid w:val="005E7495"/>
    <w:rsid w:val="00676F84"/>
    <w:rsid w:val="00694DF6"/>
    <w:rsid w:val="00707A65"/>
    <w:rsid w:val="0071486C"/>
    <w:rsid w:val="007151F2"/>
    <w:rsid w:val="00732D93"/>
    <w:rsid w:val="007348CD"/>
    <w:rsid w:val="00763F4A"/>
    <w:rsid w:val="00775DB0"/>
    <w:rsid w:val="00793734"/>
    <w:rsid w:val="007E77ED"/>
    <w:rsid w:val="00817F32"/>
    <w:rsid w:val="008218C7"/>
    <w:rsid w:val="00844D10"/>
    <w:rsid w:val="00844F57"/>
    <w:rsid w:val="00850604"/>
    <w:rsid w:val="008523BD"/>
    <w:rsid w:val="00897E24"/>
    <w:rsid w:val="008C59B5"/>
    <w:rsid w:val="00935678"/>
    <w:rsid w:val="009D565A"/>
    <w:rsid w:val="009F3D36"/>
    <w:rsid w:val="00A041FD"/>
    <w:rsid w:val="00A21AC6"/>
    <w:rsid w:val="00A2555A"/>
    <w:rsid w:val="00A275A0"/>
    <w:rsid w:val="00A30604"/>
    <w:rsid w:val="00A559C2"/>
    <w:rsid w:val="00AA38B0"/>
    <w:rsid w:val="00AB2EB7"/>
    <w:rsid w:val="00AC61E7"/>
    <w:rsid w:val="00AE4C49"/>
    <w:rsid w:val="00AF2526"/>
    <w:rsid w:val="00AF6B0E"/>
    <w:rsid w:val="00B65F13"/>
    <w:rsid w:val="00BD0AF6"/>
    <w:rsid w:val="00BE46C5"/>
    <w:rsid w:val="00BE5BB0"/>
    <w:rsid w:val="00C31B28"/>
    <w:rsid w:val="00C342C4"/>
    <w:rsid w:val="00C825E6"/>
    <w:rsid w:val="00CB51D0"/>
    <w:rsid w:val="00CD1E33"/>
    <w:rsid w:val="00D20295"/>
    <w:rsid w:val="00D31392"/>
    <w:rsid w:val="00D77835"/>
    <w:rsid w:val="00D77F41"/>
    <w:rsid w:val="00DA7410"/>
    <w:rsid w:val="00DC37C7"/>
    <w:rsid w:val="00DC6A33"/>
    <w:rsid w:val="00E34B44"/>
    <w:rsid w:val="00E41BD6"/>
    <w:rsid w:val="00E700F4"/>
    <w:rsid w:val="00E91C98"/>
    <w:rsid w:val="00EA4CB6"/>
    <w:rsid w:val="00ED2E3A"/>
    <w:rsid w:val="00F543E8"/>
    <w:rsid w:val="00F551E0"/>
    <w:rsid w:val="00F923E6"/>
    <w:rsid w:val="00FE2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17" type="connector" idref="#AutoShape 29"/>
        <o:r id="V:Rule18" type="connector" idref="#AutoShape 4"/>
        <o:r id="V:Rule19" type="connector" idref="#AutoShape 13"/>
        <o:r id="V:Rule20" type="connector" idref="#AutoShape 7"/>
        <o:r id="V:Rule21" type="connector" idref="#AutoShape 31"/>
        <o:r id="V:Rule22" type="connector" idref="#_x0000_s1091"/>
        <o:r id="V:Rule23" type="connector" idref="#AutoShape 9"/>
        <o:r id="V:Rule24" type="connector" idref="#AutoShape 10"/>
        <o:r id="V:Rule25" type="connector" idref="#AutoShape 6"/>
        <o:r id="V:Rule26" type="connector" idref="#Straight Arrow Connector 21"/>
        <o:r id="V:Rule27" type="connector" idref="#Straight Arrow Connector 19"/>
        <o:r id="V:Rule28" type="connector" idref="#_x0000_s1085"/>
        <o:r id="V:Rule29" type="connector" idref="#AutoShape 30"/>
        <o:r id="V:Rule30" type="connector" idref="#_x0000_s1089"/>
        <o:r id="V:Rule31" type="connector" idref="#Straight Arrow Connector 37"/>
        <o:r id="V:Rule32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10"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semiHidden/>
    <w:unhideWhenUsed/>
    <w:rsid w:val="00DA7410"/>
  </w:style>
  <w:style w:type="paragraph" w:styleId="a4">
    <w:name w:val="header"/>
    <w:basedOn w:val="a"/>
    <w:link w:val="a5"/>
    <w:uiPriority w:val="99"/>
    <w:unhideWhenUsed/>
    <w:rsid w:val="00B65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3"/>
    <w:link w:val="a4"/>
    <w:uiPriority w:val="99"/>
    <w:rsid w:val="00B65F13"/>
  </w:style>
  <w:style w:type="paragraph" w:styleId="a6">
    <w:name w:val="footer"/>
    <w:basedOn w:val="a"/>
    <w:link w:val="a7"/>
    <w:uiPriority w:val="99"/>
    <w:unhideWhenUsed/>
    <w:rsid w:val="00B65F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3"/>
    <w:link w:val="a6"/>
    <w:uiPriority w:val="99"/>
    <w:rsid w:val="00B65F13"/>
  </w:style>
  <w:style w:type="numbering" w:customStyle="1" w:styleId="NoList1">
    <w:name w:val="No List1"/>
    <w:next w:val="a2"/>
    <w:semiHidden/>
    <w:rsid w:val="00B65F13"/>
  </w:style>
  <w:style w:type="table" w:styleId="a8">
    <w:name w:val="Table Grid"/>
    <w:basedOn w:val="a1"/>
    <w:uiPriority w:val="59"/>
    <w:rsid w:val="00B65F13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qFormat/>
    <w:rsid w:val="00B65F13"/>
    <w:pPr>
      <w:spacing w:after="200" w:line="276" w:lineRule="auto"/>
      <w:ind w:left="720"/>
      <w:contextualSpacing/>
    </w:pPr>
    <w:rPr>
      <w:rFonts w:cs="Angsana New"/>
    </w:rPr>
  </w:style>
  <w:style w:type="character" w:styleId="a9">
    <w:name w:val="page number"/>
    <w:basedOn w:val="a3"/>
    <w:rsid w:val="00B65F13"/>
  </w:style>
  <w:style w:type="paragraph" w:customStyle="1" w:styleId="aa">
    <w:name w:val="ย่อหน้ารายการ"/>
    <w:basedOn w:val="a"/>
    <w:uiPriority w:val="34"/>
    <w:qFormat/>
    <w:rsid w:val="00B65F13"/>
    <w:pPr>
      <w:spacing w:after="200" w:line="276" w:lineRule="auto"/>
      <w:ind w:left="720"/>
      <w:contextualSpacing/>
    </w:pPr>
    <w:rPr>
      <w:rFonts w:cs="Angsana New"/>
    </w:rPr>
  </w:style>
  <w:style w:type="character" w:customStyle="1" w:styleId="ab">
    <w:name w:val="ไฮเปอร์ลิงก์"/>
    <w:rsid w:val="00B65F13"/>
    <w:rPr>
      <w:color w:val="0000FF"/>
      <w:u w:val="single"/>
    </w:rPr>
  </w:style>
  <w:style w:type="paragraph" w:styleId="ac">
    <w:name w:val="Balloon Text"/>
    <w:basedOn w:val="a"/>
    <w:link w:val="ad"/>
    <w:rsid w:val="00B65F13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d">
    <w:name w:val="ข้อความบอลลูน อักขระ"/>
    <w:link w:val="ac"/>
    <w:rsid w:val="00B65F13"/>
    <w:rPr>
      <w:rFonts w:ascii="Tahoma" w:eastAsia="Times New Roman" w:hAnsi="Tahoma" w:cs="Angsana New"/>
      <w:sz w:val="16"/>
      <w:szCs w:val="20"/>
    </w:rPr>
  </w:style>
  <w:style w:type="paragraph" w:customStyle="1" w:styleId="1">
    <w:name w:val="รายการย่อหน้า1"/>
    <w:basedOn w:val="a"/>
    <w:uiPriority w:val="34"/>
    <w:qFormat/>
    <w:rsid w:val="00B65F13"/>
    <w:pPr>
      <w:spacing w:after="200" w:line="276" w:lineRule="auto"/>
      <w:ind w:left="720"/>
      <w:contextualSpacing/>
    </w:pPr>
  </w:style>
  <w:style w:type="paragraph" w:styleId="ae">
    <w:name w:val="Normal (Web)"/>
    <w:basedOn w:val="a"/>
    <w:uiPriority w:val="99"/>
    <w:unhideWhenUsed/>
    <w:rsid w:val="00B65F1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Default">
    <w:name w:val="Default"/>
    <w:rsid w:val="00577DCB"/>
    <w:pPr>
      <w:autoSpaceDE w:val="0"/>
      <w:autoSpaceDN w:val="0"/>
      <w:adjustRightInd w:val="0"/>
    </w:pPr>
    <w:rPr>
      <w:rFonts w:ascii="TH SarabunPSK" w:eastAsia="Times New Roman" w:hAnsi="TH SarabunPSK" w:cs="TH SarabunPS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opthai.com/mangoccs/product.html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BA41-BBC8-443F-9BE9-7B2A2898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20</Pages>
  <Words>5476</Words>
  <Characters>31215</Characters>
  <Application>Microsoft Office Word</Application>
  <DocSecurity>0</DocSecurity>
  <Lines>260</Lines>
  <Paragraphs>73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36618</CharactersWithSpaces>
  <SharedDoc>false</SharedDoc>
  <HLinks>
    <vt:vector size="12" baseType="variant">
      <vt:variant>
        <vt:i4>5308495</vt:i4>
      </vt:variant>
      <vt:variant>
        <vt:i4>3</vt:i4>
      </vt:variant>
      <vt:variant>
        <vt:i4>0</vt:i4>
      </vt:variant>
      <vt:variant>
        <vt:i4>5</vt:i4>
      </vt:variant>
      <vt:variant>
        <vt:lpwstr>http://www.coopthai.com/mangoccs/product.html</vt:lpwstr>
      </vt:variant>
      <vt:variant>
        <vt:lpwstr/>
      </vt:variant>
      <vt:variant>
        <vt:i4>7274616</vt:i4>
      </vt:variant>
      <vt:variant>
        <vt:i4>0</vt:i4>
      </vt:variant>
      <vt:variant>
        <vt:i4>0</vt:i4>
      </vt:variant>
      <vt:variant>
        <vt:i4>5</vt:i4>
      </vt:variant>
      <vt:variant>
        <vt:lpwstr>mailto:tus_pre@hotmail.com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Corporate Edition</cp:lastModifiedBy>
  <cp:revision>25</cp:revision>
  <cp:lastPrinted>2019-11-06T08:59:00Z</cp:lastPrinted>
  <dcterms:created xsi:type="dcterms:W3CDTF">2019-10-29T03:57:00Z</dcterms:created>
  <dcterms:modified xsi:type="dcterms:W3CDTF">2019-11-08T06:23:00Z</dcterms:modified>
</cp:coreProperties>
</file>